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1225DC" w:rsidRDefault="00A03054" w:rsidP="00A03054">
      <w:pPr>
        <w:bidi w:val="0"/>
        <w:jc w:val="center"/>
        <w:rPr>
          <w:rFonts w:asciiTheme="majorBidi" w:hAnsiTheme="majorBidi" w:cstheme="majorBidi"/>
          <w:sz w:val="58"/>
          <w:szCs w:val="58"/>
          <w:lang w:bidi="ar-EG"/>
        </w:rPr>
      </w:pPr>
    </w:p>
    <w:p w:rsidR="00A03054" w:rsidRPr="0010709B" w:rsidRDefault="00BF1844" w:rsidP="008861D0">
      <w:pPr>
        <w:bidi w:val="0"/>
        <w:spacing w:after="0" w:line="240" w:lineRule="auto"/>
        <w:ind w:firstLine="113"/>
        <w:jc w:val="center"/>
        <w:rPr>
          <w:rFonts w:ascii="Kalpurush" w:hAnsi="Kalpurush" w:cs="Kalpurush"/>
          <w:color w:val="205B83"/>
          <w:sz w:val="72"/>
          <w:szCs w:val="72"/>
          <w:lang w:bidi="bn-BD"/>
        </w:rPr>
      </w:pPr>
      <w:r w:rsidRPr="0010709B">
        <w:rPr>
          <w:rFonts w:ascii="Kalpurush" w:hAnsi="Kalpurush" w:cs="Kalpurush"/>
          <w:color w:val="205B83"/>
          <w:sz w:val="72"/>
          <w:szCs w:val="72"/>
          <w:cs/>
          <w:lang w:bidi="bn-IN"/>
        </w:rPr>
        <w:t>সাহাবী</w:t>
      </w:r>
      <w:r w:rsidR="008861D0">
        <w:rPr>
          <w:rFonts w:ascii="Kalpurush" w:hAnsi="Kalpurush" w:cs="Kalpurush" w:hint="cs"/>
          <w:color w:val="205B83"/>
          <w:sz w:val="72"/>
          <w:szCs w:val="72"/>
          <w:cs/>
          <w:lang w:bidi="bn-BD"/>
        </w:rPr>
        <w:t>গণে</w:t>
      </w:r>
      <w:r w:rsidR="008E6253" w:rsidRPr="0010709B">
        <w:rPr>
          <w:rFonts w:ascii="Kalpurush" w:hAnsi="Kalpurush" w:cs="Kalpurush"/>
          <w:color w:val="205B83"/>
          <w:sz w:val="72"/>
          <w:szCs w:val="72"/>
          <w:cs/>
          <w:lang w:bidi="bn-IN"/>
        </w:rPr>
        <w:t>র মর্যাদা</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8E6253" w:rsidP="008E6253">
      <w:pPr>
        <w:spacing w:after="0" w:line="240" w:lineRule="auto"/>
        <w:ind w:firstLine="113"/>
        <w:jc w:val="center"/>
        <w:rPr>
          <w:rFonts w:asciiTheme="majorBidi" w:hAnsiTheme="majorBidi" w:cs="KFGQPC Uthman Taha Naskh"/>
          <w:sz w:val="40"/>
          <w:szCs w:val="40"/>
          <w:rtl/>
        </w:rPr>
      </w:pPr>
      <w:r w:rsidRPr="008E6253">
        <w:rPr>
          <w:rFonts w:asciiTheme="majorBidi" w:hAnsiTheme="majorBidi" w:cs="KFGQPC Uthman Taha Naskh"/>
          <w:sz w:val="40"/>
          <w:szCs w:val="40"/>
          <w:rtl/>
        </w:rPr>
        <w:t>فضل الصحابة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10709B" w:rsidRDefault="00AC78CE" w:rsidP="004E1C51">
      <w:pPr>
        <w:bidi w:val="0"/>
        <w:spacing w:after="0" w:line="240" w:lineRule="auto"/>
        <w:ind w:firstLine="113"/>
        <w:jc w:val="center"/>
        <w:rPr>
          <w:rFonts w:ascii="Kalpurush" w:hAnsi="Kalpurush" w:cs="Kalpurush"/>
          <w:color w:val="205B83"/>
          <w:sz w:val="48"/>
          <w:szCs w:val="48"/>
          <w:lang w:bidi="bn-BD"/>
        </w:rPr>
      </w:pPr>
      <w:r w:rsidRPr="0010709B">
        <w:rPr>
          <w:rFonts w:ascii="Kalpurush" w:hAnsi="Kalpurush" w:cs="Kalpurush"/>
          <w:color w:val="205B83"/>
          <w:sz w:val="48"/>
          <w:szCs w:val="48"/>
          <w:cs/>
          <w:lang w:bidi="bn-IN"/>
        </w:rPr>
        <w:t xml:space="preserve">সালেহ </w:t>
      </w:r>
      <w:r w:rsidR="004E1C51" w:rsidRPr="0010709B">
        <w:rPr>
          <w:rFonts w:ascii="Kalpurush" w:hAnsi="Kalpurush" w:cs="Kalpurush"/>
          <w:color w:val="205B83"/>
          <w:sz w:val="48"/>
          <w:szCs w:val="48"/>
          <w:cs/>
          <w:lang w:bidi="bn-IN"/>
        </w:rPr>
        <w:t>ইব</w:t>
      </w:r>
      <w:r w:rsidRPr="0010709B">
        <w:rPr>
          <w:rFonts w:ascii="Kalpurush" w:hAnsi="Kalpurush" w:cs="Kalpurush"/>
          <w:color w:val="205B83"/>
          <w:sz w:val="48"/>
          <w:szCs w:val="48"/>
          <w:cs/>
          <w:lang w:bidi="bn-IN"/>
        </w:rPr>
        <w:t>ন ফাওযান আল-ফাওযান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AC78CE" w:rsidP="00F94A4E">
      <w:pPr>
        <w:spacing w:after="0" w:line="240" w:lineRule="auto"/>
        <w:ind w:firstLine="113"/>
        <w:jc w:val="center"/>
        <w:rPr>
          <w:rFonts w:asciiTheme="majorBidi" w:hAnsiTheme="majorBidi" w:cs="KFGQPC Uthman Taha Naskh"/>
          <w:sz w:val="36"/>
          <w:szCs w:val="36"/>
          <w:rtl/>
          <w:lang w:bidi="ar-EG"/>
        </w:rPr>
      </w:pPr>
      <w:r w:rsidRPr="00AC78CE">
        <w:rPr>
          <w:rFonts w:asciiTheme="majorBidi" w:hAnsiTheme="majorBidi" w:cs="KFGQPC Uthman Taha Naskh"/>
          <w:sz w:val="36"/>
          <w:szCs w:val="36"/>
          <w:rtl/>
        </w:rPr>
        <w:t>صالح بن فوزان الفوزان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8D089C" w:rsidRDefault="00A03054" w:rsidP="00A03054">
      <w:pPr>
        <w:bidi w:val="0"/>
        <w:jc w:val="center"/>
        <w:rPr>
          <w:rFonts w:asciiTheme="majorBidi" w:hAnsiTheme="majorBidi" w:cstheme="majorBidi"/>
          <w:color w:val="7F7F7F" w:themeColor="text1" w:themeTint="80"/>
          <w:sz w:val="28"/>
          <w:szCs w:val="28"/>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8D089C" w:rsidRDefault="00A03054" w:rsidP="00A03054">
      <w:pPr>
        <w:bidi w:val="0"/>
        <w:jc w:val="center"/>
        <w:rPr>
          <w:rFonts w:asciiTheme="majorBidi" w:hAnsiTheme="majorBidi" w:cstheme="majorBidi"/>
          <w:color w:val="006666"/>
          <w:sz w:val="32"/>
          <w:szCs w:val="32"/>
          <w:lang w:bidi="ar-EG"/>
        </w:rPr>
      </w:pPr>
    </w:p>
    <w:p w:rsidR="00A03054" w:rsidRPr="0010709B" w:rsidRDefault="008378B2" w:rsidP="00E20546">
      <w:pPr>
        <w:bidi w:val="0"/>
        <w:spacing w:after="0" w:line="240" w:lineRule="auto"/>
        <w:ind w:firstLine="113"/>
        <w:jc w:val="center"/>
        <w:rPr>
          <w:rFonts w:ascii="Kalpurush" w:hAnsi="Kalpurush" w:cs="Kalpurush"/>
          <w:color w:val="205B83"/>
          <w:sz w:val="40"/>
          <w:szCs w:val="40"/>
          <w:lang w:bidi="ar-EG"/>
        </w:rPr>
      </w:pPr>
      <w:r w:rsidRPr="0010709B">
        <w:rPr>
          <w:rFonts w:ascii="Kalpurush" w:hAnsi="Kalpurush" w:cs="Kalpurush"/>
          <w:color w:val="205B83"/>
          <w:sz w:val="40"/>
          <w:szCs w:val="40"/>
          <w:cs/>
          <w:lang w:bidi="bn-BD"/>
        </w:rPr>
        <w:t>অনুবাদক</w:t>
      </w:r>
      <w:r w:rsidR="00A03054" w:rsidRPr="0010709B">
        <w:rPr>
          <w:rFonts w:ascii="Kalpurush" w:hAnsi="Kalpurush" w:cs="Kalpurush"/>
          <w:color w:val="205B83"/>
          <w:sz w:val="40"/>
          <w:szCs w:val="40"/>
          <w:lang w:bidi="ar-EG"/>
        </w:rPr>
        <w:t xml:space="preserve">: </w:t>
      </w:r>
      <w:r w:rsidR="00924E41" w:rsidRPr="0010709B">
        <w:rPr>
          <w:rFonts w:ascii="Kalpurush" w:hAnsi="Kalpurush" w:cs="Kalpurush"/>
          <w:color w:val="205B83"/>
          <w:sz w:val="40"/>
          <w:szCs w:val="40"/>
          <w:cs/>
          <w:lang w:bidi="bn-IN"/>
        </w:rPr>
        <w:t>ড. মো</w:t>
      </w:r>
      <w:r w:rsidR="00E20546" w:rsidRPr="0010709B">
        <w:rPr>
          <w:rFonts w:ascii="Kalpurush" w:hAnsi="Kalpurush" w:cs="Kalpurush"/>
          <w:color w:val="205B83"/>
          <w:sz w:val="40"/>
          <w:szCs w:val="40"/>
          <w:cs/>
          <w:lang w:bidi="bn-IN"/>
        </w:rPr>
        <w:t>হাম্মদ মানজুরে ইলাহী</w:t>
      </w:r>
    </w:p>
    <w:p w:rsidR="00912D68" w:rsidRPr="0010709B"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sidRPr="0010709B">
        <w:rPr>
          <w:rFonts w:ascii="Kalpurush" w:hAnsi="Kalpurush" w:cs="Kalpurush"/>
          <w:color w:val="205B83"/>
          <w:sz w:val="40"/>
          <w:szCs w:val="40"/>
          <w:cs/>
          <w:lang w:bidi="bn-BD"/>
        </w:rPr>
        <w:tab/>
      </w:r>
      <w:r w:rsidR="008378B2" w:rsidRPr="0010709B">
        <w:rPr>
          <w:rFonts w:ascii="Kalpurush" w:hAnsi="Kalpurush" w:cs="Kalpurush"/>
          <w:color w:val="205B83"/>
          <w:sz w:val="40"/>
          <w:szCs w:val="40"/>
          <w:cs/>
          <w:lang w:bidi="bn-BD"/>
        </w:rPr>
        <w:t>সম্পাদক</w:t>
      </w:r>
      <w:r w:rsidR="00A03054" w:rsidRPr="0010709B">
        <w:rPr>
          <w:rFonts w:ascii="Kalpurush" w:hAnsi="Kalpurush" w:cs="Kalpurush"/>
          <w:color w:val="205B83"/>
          <w:sz w:val="40"/>
          <w:szCs w:val="40"/>
          <w:lang w:bidi="ar-EG"/>
        </w:rPr>
        <w:t>:</w:t>
      </w:r>
      <w:r w:rsidR="00E20546" w:rsidRPr="0010709B">
        <w:rPr>
          <w:rFonts w:ascii="Kalpurush" w:hAnsi="Kalpurush" w:cs="Kalpurush"/>
          <w:color w:val="205B83"/>
          <w:sz w:val="40"/>
          <w:szCs w:val="40"/>
          <w:lang w:bidi="ar-EG"/>
        </w:rPr>
        <w:t xml:space="preserve"> </w:t>
      </w:r>
      <w:r w:rsidR="00D12355" w:rsidRPr="0010709B">
        <w:rPr>
          <w:rFonts w:ascii="Kalpurush" w:hAnsi="Kalpurush" w:cs="Kalpurush"/>
          <w:color w:val="205B83"/>
          <w:sz w:val="40"/>
          <w:szCs w:val="40"/>
          <w:cs/>
          <w:lang w:bidi="bn-IN"/>
        </w:rPr>
        <w:t>ড. আবু</w:t>
      </w:r>
      <w:r w:rsidR="00E20546" w:rsidRPr="0010709B">
        <w:rPr>
          <w:rFonts w:ascii="Kalpurush" w:hAnsi="Kalpurush" w:cs="Kalpurush"/>
          <w:color w:val="205B83"/>
          <w:sz w:val="40"/>
          <w:szCs w:val="40"/>
          <w:cs/>
          <w:lang w:bidi="bn-IN"/>
        </w:rPr>
        <w:t xml:space="preserve"> </w:t>
      </w:r>
      <w:r w:rsidR="00D12355" w:rsidRPr="0010709B">
        <w:rPr>
          <w:rFonts w:ascii="Kalpurush" w:hAnsi="Kalpurush" w:cs="Kalpurush"/>
          <w:color w:val="205B83"/>
          <w:sz w:val="40"/>
          <w:szCs w:val="40"/>
          <w:cs/>
          <w:lang w:bidi="bn-IN"/>
        </w:rPr>
        <w:t>বকর</w:t>
      </w:r>
      <w:r w:rsidR="00E20546" w:rsidRPr="0010709B">
        <w:rPr>
          <w:rFonts w:ascii="Kalpurush" w:hAnsi="Kalpurush" w:cs="Kalpurush"/>
          <w:color w:val="205B83"/>
          <w:sz w:val="40"/>
          <w:szCs w:val="40"/>
          <w:cs/>
          <w:lang w:bidi="bn-IN"/>
        </w:rPr>
        <w:t xml:space="preserve"> </w:t>
      </w:r>
      <w:r w:rsidR="00D12355" w:rsidRPr="0010709B">
        <w:rPr>
          <w:rFonts w:ascii="Kalpurush" w:hAnsi="Kalpurush" w:cs="Kalpurush"/>
          <w:color w:val="205B83"/>
          <w:sz w:val="40"/>
          <w:szCs w:val="40"/>
          <w:cs/>
          <w:lang w:bidi="bn-IN"/>
        </w:rPr>
        <w:t>মুহাম্মাদ</w:t>
      </w:r>
      <w:r w:rsidR="00E20546" w:rsidRPr="0010709B">
        <w:rPr>
          <w:rFonts w:ascii="Kalpurush" w:hAnsi="Kalpurush" w:cs="Kalpurush"/>
          <w:color w:val="205B83"/>
          <w:sz w:val="40"/>
          <w:szCs w:val="40"/>
          <w:cs/>
          <w:lang w:bidi="bn-IN"/>
        </w:rPr>
        <w:t xml:space="preserve"> </w:t>
      </w:r>
      <w:r w:rsidR="00D12355" w:rsidRPr="0010709B">
        <w:rPr>
          <w:rFonts w:ascii="Kalpurush" w:hAnsi="Kalpurush" w:cs="Kalpurush"/>
          <w:color w:val="205B83"/>
          <w:sz w:val="40"/>
          <w:szCs w:val="40"/>
          <w:cs/>
          <w:lang w:bidi="bn-IN"/>
        </w:rPr>
        <w:t>যাকারিয়া</w:t>
      </w:r>
    </w:p>
    <w:p w:rsidR="00A03054" w:rsidRPr="008D089C" w:rsidRDefault="00A03054" w:rsidP="00912D68">
      <w:pPr>
        <w:bidi w:val="0"/>
        <w:spacing w:after="0" w:line="240" w:lineRule="auto"/>
        <w:ind w:firstLine="113"/>
        <w:jc w:val="center"/>
        <w:rPr>
          <w:rFonts w:asciiTheme="majorBidi" w:hAnsiTheme="majorBidi" w:cstheme="majorBidi"/>
          <w:b/>
          <w:bCs/>
          <w:color w:val="205B83"/>
          <w:sz w:val="30"/>
          <w:szCs w:val="30"/>
          <w:lang w:bidi="ar-EG"/>
        </w:rPr>
      </w:pPr>
    </w:p>
    <w:p w:rsidR="00A03054" w:rsidRPr="00F92DEB" w:rsidRDefault="00A03054" w:rsidP="00F92DEB">
      <w:pPr>
        <w:spacing w:after="0" w:line="240" w:lineRule="auto"/>
        <w:ind w:firstLine="113"/>
        <w:jc w:val="center"/>
        <w:rPr>
          <w:rFonts w:asciiTheme="majorBidi" w:hAnsiTheme="majorBidi" w:cs="KFGQPC Uthman Taha Naskh"/>
          <w:sz w:val="32"/>
          <w:szCs w:val="32"/>
          <w:rtl/>
          <w:lang w:bidi="ar-EG"/>
        </w:rPr>
      </w:pPr>
      <w:r w:rsidRPr="00F92DEB">
        <w:rPr>
          <w:rFonts w:asciiTheme="majorBidi" w:hAnsiTheme="majorBidi" w:cs="KFGQPC Uthman Taha Naskh"/>
          <w:sz w:val="32"/>
          <w:szCs w:val="32"/>
          <w:rtl/>
          <w:lang w:bidi="ar-EG"/>
        </w:rPr>
        <w:t xml:space="preserve">ترجمة: </w:t>
      </w:r>
      <w:r w:rsidR="00F92DEB" w:rsidRPr="00F92DEB">
        <w:rPr>
          <w:rFonts w:asciiTheme="majorBidi" w:hAnsiTheme="majorBidi" w:cs="KFGQPC Uthman Taha Naskh" w:hint="cs"/>
          <w:sz w:val="32"/>
          <w:szCs w:val="32"/>
          <w:rtl/>
          <w:lang w:bidi="ar-EG"/>
        </w:rPr>
        <w:t>د</w:t>
      </w:r>
      <w:r w:rsidR="00F92DEB" w:rsidRPr="00F92DEB">
        <w:rPr>
          <w:rFonts w:asciiTheme="majorBidi" w:hAnsiTheme="majorBidi" w:cs="KFGQPC Uthman Taha Naskh"/>
          <w:sz w:val="32"/>
          <w:szCs w:val="32"/>
          <w:rtl/>
          <w:lang w:bidi="ar-EG"/>
        </w:rPr>
        <w:t>/</w:t>
      </w:r>
      <w:r w:rsidR="00F92DEB" w:rsidRPr="00F92DEB">
        <w:rPr>
          <w:rFonts w:asciiTheme="majorBidi" w:hAnsiTheme="majorBidi" w:cs="KFGQPC Uthman Taha Naskh"/>
          <w:sz w:val="32"/>
          <w:szCs w:val="32"/>
          <w:lang w:bidi="ar-EG"/>
        </w:rPr>
        <w:t xml:space="preserve"> </w:t>
      </w:r>
      <w:r w:rsidR="00F92DEB" w:rsidRPr="00F92DEB">
        <w:rPr>
          <w:rFonts w:asciiTheme="majorBidi" w:hAnsiTheme="majorBidi" w:cs="KFGQPC Uthman Taha Naskh"/>
          <w:sz w:val="32"/>
          <w:szCs w:val="32"/>
          <w:rtl/>
        </w:rPr>
        <w:t>محمد منظور</w:t>
      </w:r>
      <w:r w:rsidR="0093437C">
        <w:rPr>
          <w:rFonts w:asciiTheme="majorBidi" w:hAnsiTheme="majorBidi" w:cs="KFGQPC Uthman Taha Naskh"/>
          <w:sz w:val="32"/>
          <w:szCs w:val="32"/>
          <w:rtl/>
        </w:rPr>
        <w:t xml:space="preserve"> </w:t>
      </w:r>
      <w:r w:rsidR="00F92DEB" w:rsidRPr="00F92DEB">
        <w:rPr>
          <w:rFonts w:asciiTheme="majorBidi" w:hAnsiTheme="majorBidi" w:cs="KFGQPC Uthman Taha Naskh"/>
          <w:sz w:val="32"/>
          <w:szCs w:val="32"/>
          <w:rtl/>
        </w:rPr>
        <w:t>إلهي</w:t>
      </w:r>
    </w:p>
    <w:p w:rsidR="008B3703" w:rsidRPr="00F92DE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F92DE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F92DEB">
        <w:rPr>
          <w:rFonts w:asciiTheme="majorBidi" w:hAnsiTheme="majorBidi" w:cs="KFGQPC Uthman Taha Naskh"/>
          <w:sz w:val="32"/>
          <w:szCs w:val="32"/>
          <w:rtl/>
          <w:lang w:bidi="ar-EG"/>
        </w:rPr>
        <w:t xml:space="preserve">مراجعة: </w:t>
      </w:r>
      <w:r w:rsidR="005A6FDB" w:rsidRPr="00F92DEB">
        <w:rPr>
          <w:rFonts w:asciiTheme="majorBidi" w:hAnsiTheme="majorBidi" w:cs="KFGQPC Uthman Taha Naskh" w:hint="cs"/>
          <w:sz w:val="32"/>
          <w:szCs w:val="32"/>
          <w:rtl/>
          <w:lang w:bidi="ar-EG"/>
        </w:rPr>
        <w:t>د</w:t>
      </w:r>
      <w:r w:rsidR="005A6FDB" w:rsidRPr="00F92DEB">
        <w:rPr>
          <w:rFonts w:asciiTheme="majorBidi" w:hAnsiTheme="majorBidi" w:cs="KFGQPC Uthman Taha Naskh"/>
          <w:sz w:val="32"/>
          <w:szCs w:val="32"/>
          <w:rtl/>
          <w:lang w:bidi="ar-EG"/>
        </w:rPr>
        <w:t xml:space="preserve">/ </w:t>
      </w:r>
      <w:r w:rsidR="005A6FDB" w:rsidRPr="00F92DEB">
        <w:rPr>
          <w:rFonts w:asciiTheme="majorBidi" w:hAnsiTheme="majorBidi" w:cs="KFGQPC Uthman Taha Naskh" w:hint="cs"/>
          <w:sz w:val="32"/>
          <w:szCs w:val="32"/>
          <w:rtl/>
          <w:lang w:bidi="ar-EG"/>
        </w:rPr>
        <w:t>أبو</w:t>
      </w:r>
      <w:r w:rsidR="004200A4">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بكر</w:t>
      </w:r>
      <w:r w:rsidR="004200A4">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محمد</w:t>
      </w:r>
      <w:r w:rsidR="004200A4">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زكريا</w:t>
      </w:r>
    </w:p>
    <w:p w:rsidR="00E942BB" w:rsidRPr="007368ED" w:rsidRDefault="00E942BB" w:rsidP="00E942BB">
      <w:pPr>
        <w:bidi w:val="0"/>
        <w:jc w:val="center"/>
        <w:rPr>
          <w:rFonts w:asciiTheme="majorBidi" w:hAnsiTheme="majorBidi"/>
          <w:color w:val="006666"/>
          <w:sz w:val="18"/>
          <w:szCs w:val="18"/>
          <w:rtl/>
        </w:rPr>
      </w:pPr>
    </w:p>
    <w:p w:rsidR="008D089C" w:rsidRPr="00461A85" w:rsidRDefault="00E942BB" w:rsidP="008E01FB">
      <w:pPr>
        <w:bidi w:val="0"/>
        <w:spacing w:line="240" w:lineRule="auto"/>
        <w:jc w:val="center"/>
        <w:rPr>
          <w:rFonts w:ascii="Kalpurush" w:hAnsi="Kalpurush" w:cs="Kalpurush"/>
          <w:noProof/>
          <w:color w:val="205B83"/>
          <w:sz w:val="32"/>
          <w:szCs w:val="32"/>
        </w:rPr>
      </w:pPr>
      <w:r w:rsidRPr="00461A85">
        <w:rPr>
          <w:rFonts w:ascii="Kalpurush" w:hAnsi="Kalpurush" w:cs="Kalpurush"/>
          <w:noProof/>
          <w:color w:val="205B83"/>
          <w:sz w:val="32"/>
          <w:szCs w:val="32"/>
        </w:rPr>
        <w:drawing>
          <wp:anchor distT="0" distB="0" distL="114300" distR="114300" simplePos="0" relativeHeight="251667456" behindDoc="0" locked="0" layoutInCell="1" allowOverlap="1" wp14:anchorId="674514FA" wp14:editId="6042BA32">
            <wp:simplePos x="0" y="0"/>
            <wp:positionH relativeFrom="margin">
              <wp:posOffset>1491896</wp:posOffset>
            </wp:positionH>
            <wp:positionV relativeFrom="paragraph">
              <wp:posOffset>95796</wp:posOffset>
            </wp:positionV>
            <wp:extent cx="2796362" cy="467833"/>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827695" cy="473075"/>
                    </a:xfrm>
                    <a:prstGeom prst="rect">
                      <a:avLst/>
                    </a:prstGeom>
                  </pic:spPr>
                </pic:pic>
              </a:graphicData>
            </a:graphic>
          </wp:anchor>
        </w:drawing>
      </w:r>
      <w:r w:rsidR="003C1AAA" w:rsidRPr="00461A85">
        <w:rPr>
          <w:rFonts w:ascii="Kalpurush" w:hAnsi="Kalpurush" w:cs="Kalpurush"/>
          <w:noProof/>
          <w:color w:val="205B83"/>
          <w:sz w:val="32"/>
          <w:szCs w:val="32"/>
          <w:cs/>
          <w:lang w:bidi="bn-IN"/>
        </w:rPr>
        <w:t>সাহাবী</w:t>
      </w:r>
      <w:r w:rsidR="008E01FB">
        <w:rPr>
          <w:rFonts w:ascii="Kalpurush" w:hAnsi="Kalpurush" w:cs="Kalpurush" w:hint="cs"/>
          <w:noProof/>
          <w:color w:val="205B83"/>
          <w:sz w:val="32"/>
          <w:szCs w:val="32"/>
          <w:cs/>
          <w:lang w:bidi="bn-BD"/>
        </w:rPr>
        <w:t>গণে</w:t>
      </w:r>
      <w:r w:rsidR="008E6253" w:rsidRPr="00461A85">
        <w:rPr>
          <w:rFonts w:ascii="Kalpurush" w:hAnsi="Kalpurush" w:cs="Kalpurush"/>
          <w:noProof/>
          <w:color w:val="205B83"/>
          <w:sz w:val="32"/>
          <w:szCs w:val="32"/>
          <w:cs/>
          <w:lang w:bidi="bn-IN"/>
        </w:rPr>
        <w:t>র মর্যাদা</w:t>
      </w:r>
    </w:p>
    <w:p w:rsidR="009308D6" w:rsidRDefault="009308D6" w:rsidP="00DD425A">
      <w:pPr>
        <w:tabs>
          <w:tab w:val="left" w:pos="753"/>
          <w:tab w:val="center" w:pos="3968"/>
        </w:tabs>
        <w:bidi w:val="0"/>
        <w:spacing w:after="0" w:line="240" w:lineRule="auto"/>
        <w:jc w:val="both"/>
        <w:rPr>
          <w:rFonts w:ascii="Kalpurush" w:hAnsi="Kalpurush" w:cs="Kalpurush"/>
          <w:color w:val="205B83"/>
          <w:sz w:val="32"/>
          <w:szCs w:val="32"/>
          <w:lang w:bidi="bn-BD"/>
        </w:rPr>
      </w:pP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lang w:bidi="bn-IN"/>
        </w:rPr>
        <w:t>‘</w:t>
      </w:r>
      <w:r w:rsidR="003312B0" w:rsidRPr="00461A85">
        <w:rPr>
          <w:rFonts w:ascii="Kalpurush" w:hAnsi="Kalpurush" w:cs="Kalpurush"/>
          <w:sz w:val="24"/>
          <w:szCs w:val="24"/>
          <w:cs/>
          <w:lang w:bidi="bn-IN"/>
        </w:rPr>
        <w:t>সাহাবী</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দ্বারা কাদেরকে বুঝানো হয়েছে</w:t>
      </w:r>
      <w:r w:rsidRPr="00461A85">
        <w:rPr>
          <w:rFonts w:ascii="Kalpurush" w:hAnsi="Kalpurush" w:cs="Kalpurush"/>
          <w:sz w:val="24"/>
          <w:szCs w:val="24"/>
          <w:lang w:bidi="bn-IN"/>
        </w:rPr>
        <w:t xml:space="preserve">? </w:t>
      </w:r>
      <w:r w:rsidR="008E01FB">
        <w:rPr>
          <w:rFonts w:ascii="Kalpurush" w:hAnsi="Kalpurush" w:cs="Kalpurush"/>
          <w:sz w:val="24"/>
          <w:szCs w:val="24"/>
          <w:cs/>
          <w:lang w:bidi="bn-IN"/>
        </w:rPr>
        <w:t>তাদের ব্যাপারে আমাদের ক</w:t>
      </w:r>
      <w:r w:rsidR="008E01FB">
        <w:rPr>
          <w:rFonts w:ascii="Kalpurush" w:hAnsi="Kalpurush" w:cs="Kalpurush" w:hint="cs"/>
          <w:sz w:val="24"/>
          <w:szCs w:val="24"/>
          <w:cs/>
          <w:lang w:bidi="bn-BD"/>
        </w:rPr>
        <w:t>ী</w:t>
      </w:r>
      <w:r w:rsidR="008E01FB">
        <w:rPr>
          <w:rFonts w:ascii="Kalpurush" w:hAnsi="Kalpurush" w:cs="Kalpurush"/>
          <w:sz w:val="24"/>
          <w:szCs w:val="24"/>
          <w:cs/>
          <w:lang w:bidi="bn-IN"/>
        </w:rPr>
        <w:t xml:space="preserve"> আক</w:t>
      </w:r>
      <w:r w:rsidR="008E01FB">
        <w:rPr>
          <w:rFonts w:ascii="Kalpurush" w:hAnsi="Kalpurush" w:cs="Kalpurush" w:hint="cs"/>
          <w:sz w:val="24"/>
          <w:szCs w:val="24"/>
          <w:cs/>
          <w:lang w:bidi="bn-BD"/>
        </w:rPr>
        <w:t>ী</w:t>
      </w:r>
      <w:r w:rsidRPr="00461A85">
        <w:rPr>
          <w:rFonts w:ascii="Kalpurush" w:hAnsi="Kalpurush" w:cs="Kalpurush"/>
          <w:sz w:val="24"/>
          <w:szCs w:val="24"/>
          <w:cs/>
          <w:lang w:bidi="bn-IN"/>
        </w:rPr>
        <w:t>দা পোষণ করা উচিত</w:t>
      </w:r>
      <w:r w:rsidRPr="00461A85">
        <w:rPr>
          <w:rFonts w:ascii="Kalpurush" w:hAnsi="Kalpurush" w:cs="Kalpurush"/>
          <w:sz w:val="24"/>
          <w:szCs w:val="24"/>
          <w:lang w:bidi="bn-IN"/>
        </w:rPr>
        <w:t>?</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 xml:space="preserve">আরবীতে </w:t>
      </w:r>
      <w:r w:rsidR="003312B0" w:rsidRPr="00461A85">
        <w:rPr>
          <w:rFonts w:ascii="Kalpurush" w:hAnsi="Kalpurush" w:cs="Kalpurush"/>
          <w:sz w:val="24"/>
          <w:szCs w:val="24"/>
          <w:cs/>
          <w:lang w:bidi="bn-IN"/>
        </w:rPr>
        <w:t>‘সাহাবাহ’</w:t>
      </w:r>
      <w:r w:rsidRPr="00461A85">
        <w:rPr>
          <w:rFonts w:ascii="Kalpurush" w:hAnsi="Kalpurush" w:cs="Kalpurush"/>
          <w:sz w:val="24"/>
          <w:szCs w:val="24"/>
          <w:cs/>
          <w:lang w:bidi="bn-IN"/>
        </w:rPr>
        <w:t xml:space="preserve"> </w:t>
      </w:r>
      <w:r w:rsidRPr="00A90503">
        <w:rPr>
          <w:rFonts w:ascii="Kalpurush" w:hAnsi="Kalpurush" w:cs="KFGQPC Uthman Taha Naskh"/>
          <w:sz w:val="24"/>
          <w:szCs w:val="24"/>
          <w:rtl/>
        </w:rPr>
        <w:t>صحابة</w:t>
      </w:r>
      <w:r w:rsidR="00604E1B" w:rsidRPr="00604E1B">
        <w:rPr>
          <w:rFonts w:ascii="Kalpurush" w:hAnsi="Kalpurush" w:cs="Kalpurush"/>
          <w:sz w:val="24"/>
          <w:szCs w:val="24"/>
          <w:cs/>
          <w:lang w:bidi="bn-IN"/>
        </w:rPr>
        <w:t xml:space="preserve"> </w:t>
      </w:r>
      <w:r w:rsidRPr="00461A85">
        <w:rPr>
          <w:rFonts w:ascii="Kalpurush" w:hAnsi="Kalpurush" w:cs="Kalpurush"/>
          <w:sz w:val="24"/>
          <w:szCs w:val="24"/>
          <w:cs/>
          <w:lang w:bidi="bn-IN"/>
        </w:rPr>
        <w:t xml:space="preserve">শব্দটি </w:t>
      </w:r>
      <w:r w:rsidR="003312B0" w:rsidRPr="00461A85">
        <w:rPr>
          <w:rFonts w:ascii="Kalpurush" w:hAnsi="Kalpurush" w:cs="Kalpurush"/>
          <w:sz w:val="24"/>
          <w:szCs w:val="24"/>
          <w:cs/>
          <w:lang w:bidi="bn-IN"/>
        </w:rPr>
        <w:t>‘</w:t>
      </w:r>
      <w:r w:rsidRPr="00461A85">
        <w:rPr>
          <w:rFonts w:ascii="Kalpurush" w:hAnsi="Kalpurush" w:cs="Kalpurush"/>
          <w:sz w:val="24"/>
          <w:szCs w:val="24"/>
          <w:cs/>
          <w:lang w:bidi="bn-IN"/>
        </w:rPr>
        <w:t>সাহাবী</w:t>
      </w:r>
      <w:r w:rsidR="003312B0" w:rsidRPr="00461A85">
        <w:rPr>
          <w:rFonts w:ascii="Kalpurush" w:hAnsi="Kalpurush" w:cs="Kalpurush"/>
          <w:sz w:val="24"/>
          <w:szCs w:val="24"/>
          <w:cs/>
          <w:lang w:bidi="bn-IN"/>
        </w:rPr>
        <w:t>’</w:t>
      </w:r>
      <w:r w:rsidRPr="00C33D77">
        <w:rPr>
          <w:rFonts w:ascii="Kalpurush" w:hAnsi="Kalpurush" w:cs="Kalpurush"/>
          <w:sz w:val="24"/>
          <w:szCs w:val="24"/>
          <w:cs/>
          <w:lang w:bidi="bn-IN"/>
        </w:rPr>
        <w:t xml:space="preserve"> </w:t>
      </w:r>
      <w:r w:rsidRPr="00A90503">
        <w:rPr>
          <w:rFonts w:ascii="Kalpurush" w:hAnsi="Kalpurush" w:cs="KFGQPC Uthman Taha Naskh"/>
          <w:sz w:val="24"/>
          <w:szCs w:val="24"/>
          <w:rtl/>
        </w:rPr>
        <w:t>صحابي</w:t>
      </w:r>
      <w:r w:rsidR="00604E1B" w:rsidRPr="00604E1B">
        <w:rPr>
          <w:rFonts w:ascii="Kalpurush" w:hAnsi="Kalpurush" w:cs="Kalpurush"/>
          <w:sz w:val="24"/>
          <w:szCs w:val="24"/>
          <w:cs/>
          <w:lang w:bidi="bn-IN"/>
        </w:rPr>
        <w:t xml:space="preserve"> </w:t>
      </w:r>
      <w:r w:rsidRPr="00461A85">
        <w:rPr>
          <w:rFonts w:ascii="Kalpurush" w:hAnsi="Kalpurush" w:cs="Kalpurush"/>
          <w:sz w:val="24"/>
          <w:szCs w:val="24"/>
          <w:cs/>
          <w:lang w:bidi="bn-IN"/>
        </w:rPr>
        <w:t xml:space="preserve">শব্দের বহুবচন। সাহাবী ঐ ব্যক্তিকে বলা হয় যিনি মুমিন থাকা অবস্থায় নবী সাল্লাল্লাহু </w:t>
      </w:r>
      <w:r w:rsidRPr="00461A85">
        <w:rPr>
          <w:rFonts w:ascii="Kalpurush" w:hAnsi="Kalpurush" w:cs="Kalpurush"/>
          <w:sz w:val="24"/>
          <w:szCs w:val="24"/>
          <w:lang w:bidi="bn-IN"/>
        </w:rPr>
        <w:t>‘</w:t>
      </w:r>
      <w:r w:rsidRPr="00461A85">
        <w:rPr>
          <w:rFonts w:ascii="Kalpurush" w:hAnsi="Kalpurush" w:cs="Kalpurush"/>
          <w:sz w:val="24"/>
          <w:szCs w:val="24"/>
          <w:cs/>
          <w:lang w:bidi="bn-IN"/>
        </w:rPr>
        <w:t>আলাইহি</w:t>
      </w:r>
      <w:bookmarkStart w:id="0" w:name="_GoBack"/>
      <w:bookmarkEnd w:id="0"/>
      <w:r w:rsidRPr="00461A85">
        <w:rPr>
          <w:rFonts w:ascii="Kalpurush" w:hAnsi="Kalpurush" w:cs="Kalpurush"/>
          <w:sz w:val="24"/>
          <w:szCs w:val="24"/>
          <w:cs/>
          <w:lang w:bidi="bn-IN"/>
        </w:rPr>
        <w:t xml:space="preserve"> </w:t>
      </w:r>
      <w:r w:rsidR="008B415F" w:rsidRPr="00461A85">
        <w:rPr>
          <w:rFonts w:ascii="Kalpurush" w:hAnsi="Kalpurush" w:cs="Kalpurush"/>
          <w:sz w:val="24"/>
          <w:szCs w:val="24"/>
          <w:cs/>
          <w:lang w:bidi="bn-IN"/>
        </w:rPr>
        <w:t>ওয়াসাল্লা</w:t>
      </w:r>
      <w:r w:rsidRPr="00461A85">
        <w:rPr>
          <w:rFonts w:ascii="Kalpurush" w:hAnsi="Kalpurush" w:cs="Kalpurush"/>
          <w:sz w:val="24"/>
          <w:szCs w:val="24"/>
          <w:cs/>
          <w:lang w:bidi="bn-IN"/>
        </w:rPr>
        <w:t xml:space="preserve">মের সাক্ষাৎ লাভ করেছেন </w:t>
      </w:r>
      <w:r w:rsidR="008B415F" w:rsidRPr="00461A85">
        <w:rPr>
          <w:rFonts w:ascii="Kalpurush" w:hAnsi="Kalpurush" w:cs="Kalpurush"/>
          <w:sz w:val="24"/>
          <w:szCs w:val="24"/>
          <w:cs/>
          <w:lang w:bidi="bn-IN"/>
        </w:rPr>
        <w:t xml:space="preserve">এবং ঈমানের </w:t>
      </w:r>
      <w:r w:rsidR="008E01FB">
        <w:rPr>
          <w:rFonts w:ascii="Kalpurush" w:hAnsi="Kalpurush" w:cs="Kalpurush" w:hint="cs"/>
          <w:sz w:val="24"/>
          <w:szCs w:val="24"/>
          <w:cs/>
          <w:lang w:bidi="bn-BD"/>
        </w:rPr>
        <w:t>ও</w:t>
      </w:r>
      <w:r w:rsidR="008B415F" w:rsidRPr="00461A85">
        <w:rPr>
          <w:rFonts w:ascii="Kalpurush" w:hAnsi="Kalpurush" w:cs="Kalpurush"/>
          <w:sz w:val="24"/>
          <w:szCs w:val="24"/>
          <w:cs/>
          <w:lang w:bidi="bn-IN"/>
        </w:rPr>
        <w:t>পর মারা গিয়েছেন</w:t>
      </w:r>
      <w:r w:rsidR="00604E1B" w:rsidRPr="00604E1B">
        <w:rPr>
          <w:rFonts w:ascii="Kalpurush" w:hAnsi="Kalpurush" w:cs="SolaimanLipi"/>
          <w:sz w:val="24"/>
          <w:szCs w:val="24"/>
          <w:cs/>
          <w:lang w:bidi="hi-IN"/>
        </w:rPr>
        <w:t xml:space="preserve"> </w:t>
      </w:r>
    </w:p>
    <w:p w:rsidR="006D41A8" w:rsidRPr="00C33D77"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তাদের ব্যাপারে আমাদের এ আক্বীদা পোষণ করা ওয়াজিব যে</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তারা উম্মতের অগ্রবর্তী দল এবং তাদেরকে নবী সাল্লাল্লাহু </w:t>
      </w:r>
      <w:r w:rsidRPr="00461A85">
        <w:rPr>
          <w:rFonts w:ascii="Kalpurush" w:hAnsi="Kalpurush" w:cs="Kalpurush"/>
          <w:sz w:val="24"/>
          <w:szCs w:val="24"/>
          <w:lang w:bidi="bn-IN"/>
        </w:rPr>
        <w:t>‘</w:t>
      </w:r>
      <w:r w:rsidRPr="00461A85">
        <w:rPr>
          <w:rFonts w:ascii="Kalpurush" w:hAnsi="Kalpurush" w:cs="Kalpurush"/>
          <w:sz w:val="24"/>
          <w:szCs w:val="24"/>
          <w:cs/>
          <w:lang w:bidi="bn-IN"/>
        </w:rPr>
        <w:t xml:space="preserve">আলাইহি </w:t>
      </w:r>
      <w:r w:rsidR="008B415F" w:rsidRPr="00461A85">
        <w:rPr>
          <w:rFonts w:ascii="Kalpurush" w:hAnsi="Kalpurush" w:cs="Kalpurush"/>
          <w:sz w:val="24"/>
          <w:szCs w:val="24"/>
          <w:cs/>
          <w:lang w:bidi="bn-IN"/>
        </w:rPr>
        <w:t>ওয়াসাল্লা</w:t>
      </w:r>
      <w:r w:rsidRPr="00461A85">
        <w:rPr>
          <w:rFonts w:ascii="Kalpurush" w:hAnsi="Kalpurush" w:cs="Kalpurush"/>
          <w:sz w:val="24"/>
          <w:szCs w:val="24"/>
          <w:cs/>
          <w:lang w:bidi="bn-IN"/>
        </w:rPr>
        <w:t>মের সাহচর্য লাভ</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তাঁর সাথে জিহাদ করা</w:t>
      </w:r>
      <w:r w:rsidRPr="00461A85">
        <w:rPr>
          <w:rFonts w:ascii="Kalpurush" w:hAnsi="Kalpurush" w:cs="Kalpurush"/>
          <w:sz w:val="24"/>
          <w:szCs w:val="24"/>
          <w:lang w:bidi="bn-IN"/>
        </w:rPr>
        <w:t xml:space="preserve">, </w:t>
      </w:r>
      <w:r w:rsidR="008B415F" w:rsidRPr="00461A85">
        <w:rPr>
          <w:rFonts w:ascii="Kalpurush" w:hAnsi="Kalpurush" w:cs="Kalpurush"/>
          <w:sz w:val="24"/>
          <w:szCs w:val="24"/>
          <w:cs/>
          <w:lang w:bidi="bn-IN"/>
        </w:rPr>
        <w:t>তাঁর থেকে শরী</w:t>
      </w:r>
      <w:r w:rsidR="008E01FB">
        <w:rPr>
          <w:rFonts w:ascii="Kalpurush" w:hAnsi="Kalpurush" w:cs="Kalpurush" w:hint="cs"/>
          <w:sz w:val="24"/>
          <w:szCs w:val="24"/>
          <w:cs/>
          <w:lang w:bidi="bn-BD"/>
        </w:rPr>
        <w:t>‘আ</w:t>
      </w:r>
      <w:r w:rsidRPr="00461A85">
        <w:rPr>
          <w:rFonts w:ascii="Kalpurush" w:hAnsi="Kalpurush" w:cs="Kalpurush"/>
          <w:sz w:val="24"/>
          <w:szCs w:val="24"/>
          <w:cs/>
          <w:lang w:bidi="bn-IN"/>
        </w:rPr>
        <w:t>ত গ্রহণ করে পরবর্তীদের জন্য তা প্রচার করার উদ্দেশ্যে চয়ন করা হয়েছে। আল্লাহ তা</w:t>
      </w:r>
      <w:r w:rsidRPr="00461A85">
        <w:rPr>
          <w:rFonts w:ascii="Kalpurush" w:hAnsi="Kalpurush" w:cs="Kalpurush"/>
          <w:sz w:val="24"/>
          <w:szCs w:val="24"/>
          <w:lang w:bidi="bn-IN"/>
        </w:rPr>
        <w:t>‘</w:t>
      </w:r>
      <w:r w:rsidRPr="00461A85">
        <w:rPr>
          <w:rFonts w:ascii="Kalpurush" w:hAnsi="Kalpurush" w:cs="Kalpurush"/>
          <w:sz w:val="24"/>
          <w:szCs w:val="24"/>
          <w:cs/>
          <w:lang w:bidi="bn-IN"/>
        </w:rPr>
        <w:t xml:space="preserve">আলা স্বীয় গ্রন্থ আল </w:t>
      </w:r>
      <w:r w:rsidR="008B415F" w:rsidRPr="00461A85">
        <w:rPr>
          <w:rFonts w:ascii="Kalpurush" w:hAnsi="Kalpurush" w:cs="Kalpurush"/>
          <w:sz w:val="24"/>
          <w:szCs w:val="24"/>
          <w:cs/>
          <w:lang w:bidi="bn-IN"/>
        </w:rPr>
        <w:t>কুরআ</w:t>
      </w:r>
      <w:r w:rsidRPr="00461A85">
        <w:rPr>
          <w:rFonts w:ascii="Kalpurush" w:hAnsi="Kalpurush" w:cs="Kalpurush"/>
          <w:sz w:val="24"/>
          <w:szCs w:val="24"/>
          <w:cs/>
          <w:lang w:bidi="bn-IN"/>
        </w:rPr>
        <w:t>নে তাদের</w:t>
      </w:r>
      <w:r w:rsidR="008B415F" w:rsidRPr="00461A85">
        <w:rPr>
          <w:rFonts w:ascii="Kalpurush" w:hAnsi="Kalpurush" w:cs="Kalpurush"/>
          <w:sz w:val="24"/>
          <w:szCs w:val="24"/>
          <w:cs/>
          <w:lang w:bidi="bn-IN"/>
        </w:rPr>
        <w:t xml:space="preserve"> প্রশংসা করেছেন। তিনি বলেছেন,</w:t>
      </w:r>
      <w:r w:rsidRPr="00C33D77">
        <w:rPr>
          <w:rFonts w:ascii="Kalpurush" w:hAnsi="Kalpurush" w:cs="Kalpurush"/>
          <w:sz w:val="24"/>
          <w:szCs w:val="24"/>
          <w:cs/>
          <w:lang w:bidi="bn-IN"/>
        </w:rPr>
        <w:t xml:space="preserve"> </w:t>
      </w:r>
    </w:p>
    <w:p w:rsidR="006D41A8" w:rsidRPr="00C33D77" w:rsidRDefault="00C56D18" w:rsidP="00440E9E">
      <w:pPr>
        <w:spacing w:after="0"/>
        <w:jc w:val="both"/>
        <w:rPr>
          <w:rFonts w:ascii="Kalpurush" w:hAnsi="Kalpurush" w:cs="Kalpurush"/>
          <w:sz w:val="24"/>
          <w:szCs w:val="24"/>
          <w:lang w:bidi="bn-BD"/>
        </w:rPr>
      </w:pP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وَٱلسَّٰبِقُونَ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ٱلۡأَوَّلُونَ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ٱلۡمُهَٰجِرِينَ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وَٱلۡأَنصَارِ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ٱتَّبَعُوهُم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بِإِحۡسَٰنٖ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رَّضِيَ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ٱللَّهُ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عَنۡهُمۡ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وَرَضُواْ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عَنۡهُ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وَأَعَدَّ</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جَنَّٰتٖ</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تَجۡرِي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تَحۡتَهَا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ٱلۡأَنۡهَٰرُ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خَٰلِدِينَ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فِيهَآ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أَبَدٗاۚ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ذَٰلِكَ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ٱلۡفَوۡزُ</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ٱلۡعَظِيمُ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١٠٠</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التوبة</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١٠٠</w:t>
      </w:r>
      <w:r w:rsidRPr="00C33D77">
        <w:rPr>
          <w:rFonts w:ascii="Kalpurush" w:hAnsi="Kalpurush" w:cs="Kalpurush"/>
          <w:color w:val="008000"/>
          <w:sz w:val="24"/>
          <w:szCs w:val="24"/>
          <w:rtl/>
        </w:rPr>
        <w:t>]</w:t>
      </w:r>
    </w:p>
    <w:p w:rsidR="006D41A8" w:rsidRPr="00461A85" w:rsidRDefault="008B415F" w:rsidP="00440E9E">
      <w:pPr>
        <w:bidi w:val="0"/>
        <w:spacing w:after="0"/>
        <w:jc w:val="both"/>
        <w:rPr>
          <w:rFonts w:ascii="Kalpurush" w:hAnsi="Kalpurush" w:cs="Kalpurush"/>
          <w:sz w:val="24"/>
          <w:szCs w:val="24"/>
          <w:lang w:bidi="bn-IN"/>
        </w:rPr>
      </w:pPr>
      <w:r w:rsidRPr="00461A85">
        <w:rPr>
          <w:rFonts w:ascii="Kalpurush" w:hAnsi="Kalpurush" w:cs="Kalpurush"/>
          <w:sz w:val="24"/>
          <w:szCs w:val="24"/>
          <w:lang w:bidi="bn-IN"/>
        </w:rPr>
        <w:t>“</w:t>
      </w:r>
      <w:r w:rsidR="006D41A8" w:rsidRPr="00461A85">
        <w:rPr>
          <w:rFonts w:ascii="Kalpurush" w:hAnsi="Kalpurush" w:cs="Kalpurush"/>
          <w:sz w:val="24"/>
          <w:szCs w:val="24"/>
          <w:cs/>
          <w:lang w:bidi="bn-IN"/>
        </w:rPr>
        <w:t>মুহাজির ও আনসারদের প্রথম অগ্রবর্তী দল এবং যারা নিষ্ঠার সাথে তাদের</w:t>
      </w:r>
      <w:r w:rsidR="0093437C" w:rsidRPr="00461A85">
        <w:rPr>
          <w:rFonts w:ascii="Kalpurush" w:hAnsi="Kalpurush" w:cs="Kalpurush"/>
          <w:sz w:val="24"/>
          <w:szCs w:val="24"/>
          <w:cs/>
          <w:lang w:bidi="bn-IN"/>
        </w:rPr>
        <w:t xml:space="preserve"> </w:t>
      </w:r>
      <w:r w:rsidR="006D41A8" w:rsidRPr="00461A85">
        <w:rPr>
          <w:rFonts w:ascii="Kalpurush" w:hAnsi="Kalpurush" w:cs="Kalpurush"/>
          <w:sz w:val="24"/>
          <w:szCs w:val="24"/>
          <w:cs/>
          <w:lang w:bidi="bn-IN"/>
        </w:rPr>
        <w:t>অনুসরণ করে আল্লাহ তাদের প্রতি প্রসন্ন এবং তারাও তাঁর প্রতি সন্তুষ্ট। আর তিনি তাদের জন্য প্রস্তুত করে রেখেছেন জান্নাত</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যার নিম্নদেশে নদী প্রবাহিত। সেখানে তারা চিরকাল থাকবে</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এটাই মহা সাফল্য</w:t>
      </w:r>
      <w:r w:rsidRPr="00461A85">
        <w:rPr>
          <w:rFonts w:ascii="Kalpurush" w:hAnsi="Kalpurush" w:cs="Kalpurush"/>
          <w:sz w:val="24"/>
          <w:szCs w:val="24"/>
          <w:cs/>
          <w:lang w:bidi="hi-IN"/>
        </w:rPr>
        <w:t>।</w:t>
      </w:r>
      <w:r w:rsidRPr="00461A85">
        <w:rPr>
          <w:rFonts w:ascii="Kalpurush" w:hAnsi="Kalpurush" w:cs="Kalpurush"/>
          <w:sz w:val="24"/>
          <w:szCs w:val="24"/>
          <w:cs/>
          <w:lang w:bidi="bn-IN"/>
        </w:rPr>
        <w:t>” [সূরা আত-তাওবা</w:t>
      </w:r>
      <w:r w:rsidR="008E01FB">
        <w:rPr>
          <w:rFonts w:ascii="Kalpurush" w:hAnsi="Kalpurush" w:cs="Kalpurush" w:hint="cs"/>
          <w:sz w:val="24"/>
          <w:szCs w:val="24"/>
          <w:cs/>
          <w:lang w:bidi="bn-BD"/>
        </w:rPr>
        <w:t>হ</w:t>
      </w:r>
      <w:r w:rsidRPr="00461A85">
        <w:rPr>
          <w:rFonts w:ascii="Kalpurush" w:hAnsi="Kalpurush" w:cs="Kalpurush"/>
          <w:sz w:val="24"/>
          <w:szCs w:val="24"/>
          <w:cs/>
          <w:lang w:bidi="bn-IN"/>
        </w:rPr>
        <w:t>, আয়াত:</w:t>
      </w:r>
      <w:r w:rsidR="008E01FB">
        <w:rPr>
          <w:rFonts w:ascii="Kalpurush" w:hAnsi="Kalpurush" w:cs="Kalpurush" w:hint="cs"/>
          <w:sz w:val="24"/>
          <w:szCs w:val="24"/>
          <w:cs/>
          <w:lang w:bidi="bn-BD"/>
        </w:rPr>
        <w:t xml:space="preserve"> ১০০</w:t>
      </w:r>
      <w:r w:rsidRPr="00461A85">
        <w:rPr>
          <w:rFonts w:ascii="Kalpurush" w:hAnsi="Kalpurush" w:cs="Kalpurush"/>
          <w:sz w:val="24"/>
          <w:szCs w:val="24"/>
          <w:cs/>
          <w:lang w:bidi="bn-IN"/>
        </w:rPr>
        <w:t>]</w:t>
      </w:r>
    </w:p>
    <w:p w:rsidR="006D41A8" w:rsidRPr="00C33D77"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আল্লাহ তা</w:t>
      </w:r>
      <w:r w:rsidRPr="00461A85">
        <w:rPr>
          <w:rFonts w:ascii="Kalpurush" w:hAnsi="Kalpurush" w:cs="Kalpurush"/>
          <w:sz w:val="24"/>
          <w:szCs w:val="24"/>
          <w:lang w:bidi="bn-IN"/>
        </w:rPr>
        <w:t>‘</w:t>
      </w:r>
      <w:r w:rsidR="008B415F" w:rsidRPr="00461A85">
        <w:rPr>
          <w:rFonts w:ascii="Kalpurush" w:hAnsi="Kalpurush" w:cs="Kalpurush"/>
          <w:sz w:val="24"/>
          <w:szCs w:val="24"/>
          <w:cs/>
          <w:lang w:bidi="bn-IN"/>
        </w:rPr>
        <w:t>আলা অন্যত্র বলেন,</w:t>
      </w:r>
    </w:p>
    <w:p w:rsidR="006D41A8" w:rsidRPr="00C33D77" w:rsidRDefault="00CA3F59" w:rsidP="00440E9E">
      <w:pPr>
        <w:spacing w:after="0"/>
        <w:jc w:val="both"/>
        <w:rPr>
          <w:rFonts w:ascii="Kalpurush" w:hAnsi="Kalpurush" w:cs="Kalpurush"/>
          <w:sz w:val="24"/>
          <w:szCs w:val="24"/>
          <w:lang w:bidi="bn-IN"/>
        </w:rPr>
      </w:pPr>
      <w:r w:rsidRPr="00C33D77">
        <w:rPr>
          <w:rFonts w:ascii="Kalpurush" w:hAnsi="Kalpurush" w:cs="KFGQPC Uthman Taha Naskh"/>
          <w:color w:val="008000"/>
          <w:sz w:val="24"/>
          <w:szCs w:val="24"/>
          <w:rtl/>
        </w:rPr>
        <w:t>﴿</w:t>
      </w:r>
      <w:r w:rsidRPr="00C33D77">
        <w:rPr>
          <w:rFonts w:ascii="Kalpurush" w:hAnsi="Kalpurush" w:cs="KFGQPC Uthmanic Script HAFS"/>
          <w:color w:val="008000"/>
          <w:sz w:val="24"/>
          <w:szCs w:val="24"/>
          <w:rtl/>
        </w:rPr>
        <w:t>مُّحَمَّدٞ</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رَّسُولُ</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ٱللَّهِۚ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مَعَهُۥٓ</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أَشِدَّآءُ</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عَلَى</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ٱلۡكُفَّارِ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رُحَمَآءُ</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بَيۡنَهُمۡۖ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تَرَىٰهُمۡ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رُكَّعٗا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سُجَّدٗا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يَبۡتَغُونَ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فَضۡلٗا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ٱللَّهِ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وَرِضۡوَٰنٗاۖ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سِيمَاهُمۡ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وُجُوهِهِم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أَثَرِ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ٱلسُّجُودِۚ</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ذَٰلِكَ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مَثَلُهُمۡ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ٱلتَّوۡرَىٰةِۚ</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وَمَثَلُهُمۡ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ٱلۡإِنجِيلِ</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كَزَرۡعٍ</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أَخۡرَجَ</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شَطۡ</w:t>
      </w:r>
      <w:r w:rsidRPr="00C33D77">
        <w:rPr>
          <w:rFonts w:ascii="Kalpurush" w:hAnsi="Kalpurush" w:cs="Kalpurush"/>
          <w:color w:val="008000"/>
          <w:sz w:val="24"/>
          <w:szCs w:val="24"/>
          <w:rtl/>
        </w:rPr>
        <w:t>‍</w:t>
      </w:r>
      <w:r w:rsidRPr="00C33D77">
        <w:rPr>
          <w:rFonts w:ascii="Kalpurush" w:hAnsi="Kalpurush" w:cs="KFGQPC Uthmanic Script HAFS"/>
          <w:color w:val="008000"/>
          <w:sz w:val="24"/>
          <w:szCs w:val="24"/>
          <w:rtl/>
        </w:rPr>
        <w:t>َٔهُۥ</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w:t>
      </w:r>
      <w:r w:rsidRPr="00C33D77">
        <w:rPr>
          <w:rFonts w:ascii="Kalpurush" w:hAnsi="Kalpurush" w:cs="Kalpurush"/>
          <w:color w:val="008000"/>
          <w:sz w:val="24"/>
          <w:szCs w:val="24"/>
          <w:rtl/>
        </w:rPr>
        <w:t>‍</w:t>
      </w:r>
      <w:r w:rsidRPr="00C33D77">
        <w:rPr>
          <w:rFonts w:ascii="Kalpurush" w:hAnsi="Kalpurush" w:cs="KFGQPC Uthmanic Script HAFS"/>
          <w:color w:val="008000"/>
          <w:sz w:val="24"/>
          <w:szCs w:val="24"/>
          <w:rtl/>
        </w:rPr>
        <w:t>َٔازَرَهُۥ</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فَٱسۡتَغۡلَظَ</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فَٱسۡتَوَىٰ</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عَلَىٰ</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سُوقِهِۦ</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يُعۡجِبُ</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ٱلزُّرَّاعَ</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لِيَغِيظَ</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ٱلۡكُفَّارَۗ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وَعَدَ</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ٱللَّهُ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ءَامَنُواْ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وَعَمِلُواْ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ٱلصَّٰلِحَٰتِ</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مَّغۡفِرَةٗ</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وَأَجۡرًا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عَظِيمَۢا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٢٩</w:t>
      </w: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الفتح</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٢٩</w:t>
      </w:r>
      <w:r w:rsidRPr="00C33D77">
        <w:rPr>
          <w:rFonts w:ascii="Kalpurush" w:hAnsi="Kalpurush" w:cs="Kalpurush"/>
          <w:color w:val="008000"/>
          <w:sz w:val="24"/>
          <w:szCs w:val="24"/>
          <w:rtl/>
        </w:rPr>
        <w:t>]</w:t>
      </w:r>
      <w:r w:rsidR="0093437C">
        <w:rPr>
          <w:rFonts w:ascii="Kalpurush" w:hAnsi="Kalpurush" w:cs="Times New Roman"/>
          <w:color w:val="008000"/>
          <w:sz w:val="24"/>
          <w:szCs w:val="24"/>
          <w:rtl/>
        </w:rPr>
        <w:t xml:space="preserve"> </w:t>
      </w:r>
      <w:r w:rsidR="006D41A8" w:rsidRPr="00C33D77">
        <w:rPr>
          <w:rFonts w:ascii="Kalpurush" w:hAnsi="Kalpurush" w:cs="Kalpurush"/>
          <w:sz w:val="24"/>
          <w:szCs w:val="24"/>
          <w:cs/>
          <w:lang w:bidi="bn-IN"/>
        </w:rPr>
        <w:t xml:space="preserve"> </w:t>
      </w:r>
    </w:p>
    <w:p w:rsidR="003312B0" w:rsidRPr="008E01FB" w:rsidRDefault="006D41A8" w:rsidP="00440E9E">
      <w:pPr>
        <w:bidi w:val="0"/>
        <w:spacing w:after="0"/>
        <w:jc w:val="both"/>
        <w:rPr>
          <w:rFonts w:ascii="Kalpurush" w:hAnsi="Kalpurush" w:cs="Kalpurush"/>
          <w:color w:val="990033"/>
          <w:sz w:val="24"/>
          <w:szCs w:val="24"/>
          <w:cs/>
          <w:lang w:bidi="bn-IN"/>
        </w:rPr>
      </w:pPr>
      <w:r w:rsidRPr="00461A85">
        <w:rPr>
          <w:rFonts w:ascii="Kalpurush" w:hAnsi="Kalpurush" w:cs="Kalpurush"/>
          <w:sz w:val="24"/>
          <w:szCs w:val="24"/>
          <w:lang w:bidi="bn-IN"/>
        </w:rPr>
        <w:t>‘</w:t>
      </w:r>
      <w:r w:rsidRPr="00461A85">
        <w:rPr>
          <w:rFonts w:ascii="Kalpurush" w:hAnsi="Kalpurush" w:cs="Kalpurush"/>
          <w:sz w:val="24"/>
          <w:szCs w:val="24"/>
          <w:cs/>
          <w:lang w:bidi="bn-IN"/>
        </w:rPr>
        <w:t>মুহাম্মাদ আল্লাহর রাসূল এবং তার সহচরগণ কাফেরদের প্রতি কঠোর</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নিজেদের মধ্যে পরস্পর সহানুভূতিশীল। আল্লাহর অনুগ্রহ ও সন্তুষ্ট কামনায় আপনি তাদেরকে রুকু ও সেজদার প্রভাবের চি</w:t>
      </w:r>
      <w:r w:rsidRPr="00461A85">
        <w:rPr>
          <w:rFonts w:ascii="Times New Roman" w:hAnsi="Times New Roman" w:cs="Times New Roman" w:hint="cs"/>
          <w:sz w:val="24"/>
          <w:szCs w:val="24"/>
          <w:cs/>
          <w:lang w:bidi="bn-IN"/>
        </w:rPr>
        <w:t>‎</w:t>
      </w:r>
      <w:r w:rsidRPr="00461A85">
        <w:rPr>
          <w:rFonts w:ascii="Kalpurush" w:hAnsi="Kalpurush" w:cs="Kalpurush"/>
          <w:sz w:val="24"/>
          <w:szCs w:val="24"/>
          <w:cs/>
          <w:lang w:bidi="bn-IN"/>
        </w:rPr>
        <w:t>হ্ন পরিস্ফুট থাকবে। তাওরাতে তাদের বর্ণনা এরূপ। আর ইঞ্জিলে তাদের বর্ণনা হল যেমন একটি চারাগাছ</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যা থেকে </w:t>
      </w:r>
      <w:r w:rsidRPr="00461A85">
        <w:rPr>
          <w:rFonts w:ascii="Kalpurush" w:hAnsi="Kalpurush" w:cs="Kalpurush"/>
          <w:spacing w:val="8"/>
          <w:sz w:val="24"/>
          <w:szCs w:val="24"/>
          <w:cs/>
          <w:lang w:bidi="bn-IN"/>
        </w:rPr>
        <w:t>নির্গত হয় কিশলয়</w:t>
      </w:r>
      <w:r w:rsidRPr="00461A85">
        <w:rPr>
          <w:rFonts w:ascii="Kalpurush" w:hAnsi="Kalpurush" w:cs="Kalpurush"/>
          <w:spacing w:val="8"/>
          <w:sz w:val="24"/>
          <w:szCs w:val="24"/>
          <w:lang w:bidi="bn-IN"/>
        </w:rPr>
        <w:t xml:space="preserve">, </w:t>
      </w:r>
      <w:r w:rsidRPr="00461A85">
        <w:rPr>
          <w:rFonts w:ascii="Kalpurush" w:hAnsi="Kalpurush" w:cs="Kalpurush"/>
          <w:spacing w:val="8"/>
          <w:sz w:val="24"/>
          <w:szCs w:val="24"/>
          <w:cs/>
          <w:lang w:bidi="bn-IN"/>
        </w:rPr>
        <w:t>অত:পর তা শক্ত ও পুষ্ট হয় এবং কাণ্ডের উপর দাঁড়ায় দৃঢ়ভাবে</w:t>
      </w:r>
      <w:r w:rsidRPr="00461A85">
        <w:rPr>
          <w:rFonts w:ascii="Kalpurush" w:hAnsi="Kalpurush" w:cs="Kalpurush"/>
          <w:spacing w:val="8"/>
          <w:sz w:val="24"/>
          <w:szCs w:val="24"/>
          <w:lang w:bidi="bn-IN"/>
        </w:rPr>
        <w:t>,</w:t>
      </w:r>
      <w:r w:rsidR="0093437C" w:rsidRPr="00461A85">
        <w:rPr>
          <w:rFonts w:ascii="Kalpurush" w:hAnsi="Kalpurush" w:cs="Kalpurush"/>
          <w:spacing w:val="8"/>
          <w:sz w:val="24"/>
          <w:szCs w:val="24"/>
          <w:lang w:bidi="bn-IN"/>
        </w:rPr>
        <w:t xml:space="preserve"> </w:t>
      </w:r>
      <w:r w:rsidRPr="00461A85">
        <w:rPr>
          <w:rFonts w:ascii="Kalpurush" w:hAnsi="Kalpurush" w:cs="Kalpurush"/>
          <w:spacing w:val="8"/>
          <w:sz w:val="24"/>
          <w:szCs w:val="24"/>
          <w:cs/>
          <w:lang w:bidi="bn-IN"/>
        </w:rPr>
        <w:t>যা চাষীকে আনন্দে অভিভূত করে যাতে আল্লাহ তাদের দ্বারা কাফেরদের অন্তর্জালা সৃষ্টি করেন। তাদের মধ্যে যারা ঈমান আনে এবং সৎকর্ম করে</w:t>
      </w:r>
      <w:r w:rsidRPr="00461A85">
        <w:rPr>
          <w:rFonts w:ascii="Kalpurush" w:hAnsi="Kalpurush" w:cs="Kalpurush"/>
          <w:spacing w:val="8"/>
          <w:sz w:val="24"/>
          <w:szCs w:val="24"/>
          <w:lang w:bidi="bn-IN"/>
        </w:rPr>
        <w:t xml:space="preserve">, </w:t>
      </w:r>
      <w:r w:rsidRPr="00461A85">
        <w:rPr>
          <w:rFonts w:ascii="Kalpurush" w:hAnsi="Kalpurush" w:cs="Kalpurush"/>
          <w:spacing w:val="8"/>
          <w:sz w:val="24"/>
          <w:szCs w:val="24"/>
          <w:cs/>
          <w:lang w:bidi="bn-IN"/>
        </w:rPr>
        <w:t>আল্লাহ তাদেরকে ক্ষমা ও মহা পুরস্কারের ওয়াদা দিয়েছেন।</w:t>
      </w:r>
      <w:r w:rsidR="008B415F" w:rsidRPr="00461A85">
        <w:rPr>
          <w:rFonts w:ascii="Kalpurush" w:hAnsi="Kalpurush" w:cs="Kalpurush"/>
          <w:spacing w:val="8"/>
          <w:sz w:val="24"/>
          <w:szCs w:val="24"/>
          <w:cs/>
          <w:lang w:bidi="bn-IN"/>
        </w:rPr>
        <w:t>”</w:t>
      </w:r>
      <w:r w:rsidR="008E01FB">
        <w:rPr>
          <w:rFonts w:ascii="Kalpurush" w:hAnsi="Kalpurush" w:cs="Kalpurush"/>
          <w:spacing w:val="8"/>
          <w:sz w:val="24"/>
          <w:szCs w:val="24"/>
          <w:cs/>
          <w:lang w:bidi="bn-IN"/>
        </w:rPr>
        <w:t xml:space="preserve"> [সূরা আল-ফাতহ, আয়াত</w:t>
      </w:r>
      <w:r w:rsidR="0093437C" w:rsidRPr="00461A85">
        <w:rPr>
          <w:rFonts w:ascii="Kalpurush" w:hAnsi="Kalpurush" w:cs="Kalpurush"/>
          <w:spacing w:val="8"/>
          <w:sz w:val="24"/>
          <w:szCs w:val="24"/>
          <w:cs/>
          <w:lang w:bidi="bn-IN"/>
        </w:rPr>
        <w:t>: ২৯]</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অন্য আয়াতে আল্লাহ তা</w:t>
      </w:r>
      <w:r w:rsidRPr="00461A85">
        <w:rPr>
          <w:rFonts w:ascii="Kalpurush" w:hAnsi="Kalpurush" w:cs="Kalpurush"/>
          <w:sz w:val="24"/>
          <w:szCs w:val="24"/>
          <w:lang w:bidi="bn-IN"/>
        </w:rPr>
        <w:t>‘</w:t>
      </w:r>
      <w:r w:rsidR="008B415F" w:rsidRPr="00461A85">
        <w:rPr>
          <w:rFonts w:ascii="Kalpurush" w:hAnsi="Kalpurush" w:cs="Kalpurush"/>
          <w:sz w:val="24"/>
          <w:szCs w:val="24"/>
          <w:cs/>
          <w:lang w:bidi="bn-IN"/>
        </w:rPr>
        <w:t>আলা বলেন,</w:t>
      </w:r>
    </w:p>
    <w:p w:rsidR="006D41A8" w:rsidRPr="00C33D77" w:rsidRDefault="00CA3F59" w:rsidP="00440E9E">
      <w:pPr>
        <w:spacing w:after="0"/>
        <w:jc w:val="both"/>
        <w:rPr>
          <w:rFonts w:ascii="Kalpurush" w:hAnsi="Kalpurush" w:cs="Kalpurush"/>
          <w:sz w:val="24"/>
          <w:szCs w:val="24"/>
        </w:rPr>
      </w:pPr>
      <w:r w:rsidRPr="00C33D77">
        <w:rPr>
          <w:rFonts w:ascii="Kalpurush" w:hAnsi="Kalpurush" w:cs="KFGQPC Uthman Taha Naskh"/>
          <w:color w:val="008000"/>
          <w:sz w:val="24"/>
          <w:szCs w:val="24"/>
          <w:rtl/>
        </w:rPr>
        <w:t>﴿</w:t>
      </w:r>
      <w:r w:rsidRPr="00C33D77">
        <w:rPr>
          <w:rFonts w:ascii="Kalpurush" w:hAnsi="Kalpurush" w:cs="KFGQPC Uthmanic Script HAFS"/>
          <w:color w:val="008000"/>
          <w:sz w:val="24"/>
          <w:szCs w:val="24"/>
          <w:rtl/>
        </w:rPr>
        <w:t>لِلۡفُقَرَآءِ</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ٱلۡمُهَٰجِرِينَ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أُخۡرِجُواْ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دِيَٰرِهِمۡ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وَأَمۡوَٰلِهِمۡ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يَبۡتَغُونَ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فَضۡلٗا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ٱللَّهِ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وَرِضۡوَٰنٗا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وَيَنصُرُونَ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ٱللَّهَ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وَرَسُولَهُۥٓۚ</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أُوْلَٰٓئِكَ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ٱلصَّٰدِقُونَ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٨</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تَبَوَّءُو</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ٱلدَّارَ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وَٱلۡإِيمَٰنَ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قَبۡلِهِمۡ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يُحِبُّونَ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هَاجَرَ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إِلَيۡهِمۡ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وَلَا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يَجِدُونَ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صُدُورِهِمۡ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حَاجَةٗ</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مِّمَّآ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أُوتُواْ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وَيُؤۡثِرُونَ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عَلَىٰٓ</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أَنفُسِهِمۡ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وَلَوۡ</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كَانَ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خَصَاصَةٞۚ</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يُوقَ</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شُحَّ</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نَفۡسِهِۦ</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فَأُوْلَٰٓئِكَ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ٱلۡمُفۡلِحُونَ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٩</w:t>
      </w: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الحشر</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٨،</w:t>
      </w:r>
      <w:r w:rsidR="0093437C">
        <w:rPr>
          <w:rFonts w:ascii="Kalpurush" w:hAnsi="Kalpurush" w:cs="Times New Roman"/>
          <w:color w:val="008000"/>
          <w:sz w:val="24"/>
          <w:szCs w:val="24"/>
          <w:rtl/>
        </w:rPr>
        <w:t xml:space="preserve"> </w:t>
      </w:r>
      <w:r w:rsidRPr="00C33D77">
        <w:rPr>
          <w:rFonts w:ascii="Kalpurush" w:hAnsi="Kalpurush" w:cs="KFGQPC Uthman Taha Naskh"/>
          <w:color w:val="008000"/>
          <w:sz w:val="24"/>
          <w:szCs w:val="24"/>
          <w:rtl/>
        </w:rPr>
        <w:t>٩</w:t>
      </w:r>
      <w:r w:rsidRPr="00C33D77">
        <w:rPr>
          <w:rFonts w:ascii="Kalpurush" w:hAnsi="Kalpurush" w:cs="Kalpurush"/>
          <w:color w:val="008000"/>
          <w:sz w:val="24"/>
          <w:szCs w:val="24"/>
          <w:rtl/>
        </w:rPr>
        <w:t xml:space="preserve">] </w:t>
      </w:r>
    </w:p>
    <w:p w:rsidR="006D41A8" w:rsidRPr="00461A85" w:rsidRDefault="008B415F" w:rsidP="00440E9E">
      <w:pPr>
        <w:bidi w:val="0"/>
        <w:spacing w:after="0"/>
        <w:jc w:val="both"/>
        <w:rPr>
          <w:rFonts w:ascii="Kalpurush" w:hAnsi="Kalpurush" w:cs="Kalpurush"/>
          <w:sz w:val="24"/>
          <w:szCs w:val="24"/>
          <w:lang w:bidi="bn-IN"/>
        </w:rPr>
      </w:pPr>
      <w:r w:rsidRPr="00461A85">
        <w:rPr>
          <w:rFonts w:ascii="Kalpurush" w:hAnsi="Kalpurush" w:cs="Kalpurush"/>
          <w:sz w:val="24"/>
          <w:szCs w:val="24"/>
          <w:lang w:bidi="bn-IN"/>
        </w:rPr>
        <w:t>“</w:t>
      </w:r>
      <w:r w:rsidR="006D41A8" w:rsidRPr="00461A85">
        <w:rPr>
          <w:rFonts w:ascii="Kalpurush" w:hAnsi="Kalpurush" w:cs="Kalpurush"/>
          <w:sz w:val="24"/>
          <w:szCs w:val="24"/>
          <w:cs/>
          <w:lang w:bidi="bn-IN"/>
        </w:rPr>
        <w:t xml:space="preserve">এ সম্পদ অভাবগ্রস্ত মুহাজিরগণের জন্য যারা নিজেদের ঘরবাড়ি ও সম্পত্তি </w:t>
      </w:r>
      <w:r w:rsidR="008E01FB">
        <w:rPr>
          <w:rFonts w:ascii="Kalpurush" w:hAnsi="Kalpurush" w:cs="Kalpurush" w:hint="cs"/>
          <w:sz w:val="24"/>
          <w:szCs w:val="24"/>
          <w:cs/>
          <w:lang w:bidi="bn-BD"/>
        </w:rPr>
        <w:t>থেকে</w:t>
      </w:r>
      <w:r w:rsidR="006D41A8" w:rsidRPr="00461A85">
        <w:rPr>
          <w:rFonts w:ascii="Kalpurush" w:hAnsi="Kalpurush" w:cs="Kalpurush"/>
          <w:sz w:val="24"/>
          <w:szCs w:val="24"/>
          <w:cs/>
          <w:lang w:bidi="bn-IN"/>
        </w:rPr>
        <w:t xml:space="preserve"> উৎখাত হয়েছে। তারা আল্লাহর অনুগ্রহ ও সন্তুষ্টি কামনা করে এবং আল্লাহ ও তাঁর রাসূলকে সাহায্য করে। তারাই সত্যবাদী। আর এ </w:t>
      </w:r>
      <w:r w:rsidR="006D41A8" w:rsidRPr="00461A85">
        <w:rPr>
          <w:rFonts w:ascii="Kalpurush" w:hAnsi="Kalpurush" w:cs="Kalpurush"/>
          <w:sz w:val="24"/>
          <w:szCs w:val="24"/>
          <w:cs/>
          <w:lang w:bidi="bn-IN"/>
        </w:rPr>
        <w:lastRenderedPageBreak/>
        <w:t>সম্পদ তাদের জন্যও</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যারা মুহাজিরদের আগমনের পূর্বে এ নগরীতে বসবাস করেছে এবং ঈম</w:t>
      </w:r>
      <w:r w:rsidR="002401B3" w:rsidRPr="00461A85">
        <w:rPr>
          <w:rFonts w:ascii="Kalpurush" w:hAnsi="Kalpurush" w:cs="Kalpurush"/>
          <w:sz w:val="24"/>
          <w:szCs w:val="24"/>
          <w:cs/>
          <w:lang w:bidi="bn-IN"/>
        </w:rPr>
        <w:t>ান এনেছে। তারা মুহাজিরদেরকে ভালো</w:t>
      </w:r>
      <w:r w:rsidR="006D41A8" w:rsidRPr="00461A85">
        <w:rPr>
          <w:rFonts w:ascii="Kalpurush" w:hAnsi="Kalpurush" w:cs="Kalpurush"/>
          <w:sz w:val="24"/>
          <w:szCs w:val="24"/>
          <w:cs/>
          <w:lang w:bidi="bn-IN"/>
        </w:rPr>
        <w:t>বাসে এবং মুহাজিরদেরকে যা</w:t>
      </w:r>
      <w:r w:rsidR="008F3068">
        <w:rPr>
          <w:rFonts w:ascii="Kalpurush" w:hAnsi="Kalpurush" w:cs="Kalpurush"/>
          <w:sz w:val="24"/>
          <w:szCs w:val="24"/>
          <w:cs/>
          <w:lang w:bidi="bn-IN"/>
        </w:rPr>
        <w:t xml:space="preserve"> দেওয়া</w:t>
      </w:r>
      <w:r w:rsidR="006D41A8" w:rsidRPr="00461A85">
        <w:rPr>
          <w:rFonts w:ascii="Kalpurush" w:hAnsi="Kalpurush" w:cs="Kalpurush"/>
          <w:sz w:val="24"/>
          <w:szCs w:val="24"/>
          <w:cs/>
          <w:lang w:bidi="bn-IN"/>
        </w:rPr>
        <w:t xml:space="preserve"> হয়েছে</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তার জন্য তারা অন্তুরে ঈর্ষা পোষণ করে না এবং নিজেরা অভাবগ্রস্ত হলেও তাদেরকে নিজেদের উপর অগ্রাধিকার দেয়। যারা মনের কার্পণ্য থেকে মুক্ত</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তারাই সফলকাম।</w:t>
      </w:r>
      <w:r w:rsidRPr="00461A85">
        <w:rPr>
          <w:rFonts w:ascii="Kalpurush" w:hAnsi="Kalpurush" w:cs="Kalpurush"/>
          <w:sz w:val="24"/>
          <w:szCs w:val="24"/>
          <w:cs/>
          <w:lang w:bidi="bn-IN"/>
        </w:rPr>
        <w:t>”</w:t>
      </w:r>
      <w:r w:rsidR="002401B3" w:rsidRPr="00461A85">
        <w:rPr>
          <w:rFonts w:ascii="Kalpurush" w:hAnsi="Kalpurush" w:cs="Kalpurush"/>
          <w:sz w:val="24"/>
          <w:szCs w:val="24"/>
          <w:cs/>
          <w:lang w:bidi="bn-IN"/>
        </w:rPr>
        <w:t xml:space="preserve"> [সূরা আল-হাশর, আয়াত : 8, 9]</w:t>
      </w:r>
    </w:p>
    <w:p w:rsidR="006D41A8" w:rsidRPr="00461A85" w:rsidRDefault="002401B3"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এ আয়াত</w:t>
      </w:r>
      <w:r w:rsidR="006D41A8" w:rsidRPr="00461A85">
        <w:rPr>
          <w:rFonts w:ascii="Kalpurush" w:hAnsi="Kalpurush" w:cs="Kalpurush"/>
          <w:sz w:val="24"/>
          <w:szCs w:val="24"/>
          <w:cs/>
          <w:lang w:bidi="bn-IN"/>
        </w:rPr>
        <w:t>সমূহে আল্লাহ তা</w:t>
      </w:r>
      <w:r w:rsidR="006D41A8" w:rsidRPr="00461A85">
        <w:rPr>
          <w:rFonts w:ascii="Kalpurush" w:hAnsi="Kalpurush" w:cs="Kalpurush"/>
          <w:sz w:val="24"/>
          <w:szCs w:val="24"/>
          <w:lang w:bidi="bn-IN"/>
        </w:rPr>
        <w:t>‘</w:t>
      </w:r>
      <w:r w:rsidR="006D41A8" w:rsidRPr="00461A85">
        <w:rPr>
          <w:rFonts w:ascii="Kalpurush" w:hAnsi="Kalpurush" w:cs="Kalpurush"/>
          <w:sz w:val="24"/>
          <w:szCs w:val="24"/>
          <w:cs/>
          <w:lang w:bidi="bn-IN"/>
        </w:rPr>
        <w:t>আলা মুহাজির এবং আনসারদের প্রশংসা করেছেন যারা সবার আগে কল্যাণের প্রতি অগ্রসর হয়েছে। আর এ কথাও জানিয়ে দিয়েছেন যে</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তিনি তাদের প্রতি সন্তুষ্ট এবং তাদের জন্য জান্নাতসমূহ প্রস্তুত করে রেখেছেন। তাদের সম্পর্কে আরো বলেছেন যে</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তারা পরস্পরের প্রতি সহানুভূতিশীল এবং কাফিরদের প্রতি অত্যন্ত কঠোর</w:t>
      </w:r>
      <w:r w:rsidR="006D41A8" w:rsidRPr="00461A85">
        <w:rPr>
          <w:rFonts w:ascii="Kalpurush" w:hAnsi="Kalpurush" w:cs="Kalpurush"/>
          <w:sz w:val="24"/>
          <w:szCs w:val="24"/>
          <w:lang w:bidi="bn-IN"/>
        </w:rPr>
        <w:t xml:space="preserve">, </w:t>
      </w:r>
      <w:r w:rsidR="008E01FB">
        <w:rPr>
          <w:rFonts w:ascii="Kalpurush" w:hAnsi="Kalpurush" w:cs="Kalpurush"/>
          <w:sz w:val="24"/>
          <w:szCs w:val="24"/>
          <w:cs/>
          <w:lang w:bidi="bn-IN"/>
        </w:rPr>
        <w:t>বেশি বেশি রুকু ও স</w:t>
      </w:r>
      <w:r w:rsidR="008E01FB">
        <w:rPr>
          <w:rFonts w:ascii="Kalpurush" w:hAnsi="Kalpurush" w:cs="Kalpurush" w:hint="cs"/>
          <w:sz w:val="24"/>
          <w:szCs w:val="24"/>
          <w:cs/>
          <w:lang w:bidi="bn-BD"/>
        </w:rPr>
        <w:t>া</w:t>
      </w:r>
      <w:r w:rsidR="006D41A8" w:rsidRPr="00461A85">
        <w:rPr>
          <w:rFonts w:ascii="Kalpurush" w:hAnsi="Kalpurush" w:cs="Kalpurush"/>
          <w:sz w:val="24"/>
          <w:szCs w:val="24"/>
          <w:cs/>
          <w:lang w:bidi="bn-IN"/>
        </w:rPr>
        <w:t>জদা</w:t>
      </w:r>
      <w:r w:rsidR="008E01FB">
        <w:rPr>
          <w:rFonts w:ascii="Kalpurush" w:hAnsi="Kalpurush" w:cs="Kalpurush" w:hint="cs"/>
          <w:sz w:val="24"/>
          <w:szCs w:val="24"/>
          <w:cs/>
          <w:lang w:bidi="bn-BD"/>
        </w:rPr>
        <w:t>হ</w:t>
      </w:r>
      <w:r w:rsidR="006D41A8" w:rsidRPr="00461A85">
        <w:rPr>
          <w:rFonts w:ascii="Kalpurush" w:hAnsi="Kalpurush" w:cs="Kalpurush"/>
          <w:sz w:val="24"/>
          <w:szCs w:val="24"/>
          <w:cs/>
          <w:lang w:bidi="bn-IN"/>
        </w:rPr>
        <w:t>রত</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সৎ হৃদয় সম্পন্ন। তাদের চেহারায় ঈমান ও আনুগত্যের চি</w:t>
      </w:r>
      <w:r w:rsidR="006D41A8" w:rsidRPr="00461A85">
        <w:rPr>
          <w:rFonts w:ascii="Times New Roman" w:hAnsi="Times New Roman" w:cs="Times New Roman" w:hint="cs"/>
          <w:sz w:val="24"/>
          <w:szCs w:val="24"/>
          <w:cs/>
          <w:lang w:bidi="bn-IN"/>
        </w:rPr>
        <w:t>‎‎</w:t>
      </w:r>
      <w:r w:rsidR="006D41A8" w:rsidRPr="00461A85">
        <w:rPr>
          <w:rFonts w:ascii="Kalpurush" w:hAnsi="Kalpurush" w:cs="Kalpurush"/>
          <w:sz w:val="24"/>
          <w:szCs w:val="24"/>
          <w:cs/>
          <w:lang w:bidi="bn-IN"/>
        </w:rPr>
        <w:t>হ্ন রয়েছে</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ত</w:t>
      </w:r>
      <w:r w:rsidR="00257B84" w:rsidRPr="00461A85">
        <w:rPr>
          <w:rFonts w:ascii="Kalpurush" w:hAnsi="Kalpurush" w:cs="Kalpurush"/>
          <w:sz w:val="24"/>
          <w:szCs w:val="24"/>
          <w:cs/>
          <w:lang w:bidi="bn-IN"/>
        </w:rPr>
        <w:t>া দ্বারা</w:t>
      </w:r>
      <w:r w:rsidR="006D41A8" w:rsidRPr="00461A85">
        <w:rPr>
          <w:rFonts w:ascii="Kalpurush" w:hAnsi="Kalpurush" w:cs="Kalpurush"/>
          <w:sz w:val="24"/>
          <w:szCs w:val="24"/>
          <w:cs/>
          <w:lang w:bidi="bn-IN"/>
        </w:rPr>
        <w:t xml:space="preserve"> তাদেরকে চেনা যায়। আল্লাহ স্বীয় নবীর সাহচর্য লাভের জন্য তাদেরকে এখতিয়ার করেছ</w:t>
      </w:r>
      <w:r w:rsidR="00461A85">
        <w:rPr>
          <w:rFonts w:ascii="Kalpurush" w:hAnsi="Kalpurush" w:cs="Kalpurush"/>
          <w:sz w:val="24"/>
          <w:szCs w:val="24"/>
          <w:cs/>
          <w:lang w:bidi="bn-IN"/>
        </w:rPr>
        <w:t>েন। যাতে তাদের দ্বারা স্বীয় শ</w:t>
      </w:r>
      <w:r w:rsidR="00461A85">
        <w:rPr>
          <w:rFonts w:ascii="Kalpurush" w:hAnsi="Kalpurush" w:cs="Kalpurush" w:hint="cs"/>
          <w:sz w:val="24"/>
          <w:szCs w:val="24"/>
          <w:cs/>
          <w:lang w:bidi="bn-BD"/>
        </w:rPr>
        <w:t>ত্রু</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কাফিরদের অন্তর্জালা সৃষ্টি করেন। অধিকন্তু মুহাজিরদের বর্ণনায় তিনি বলেছেন</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 xml:space="preserve">তারা শুধু আল্লাহর জন্য তাঁর </w:t>
      </w:r>
      <w:r w:rsidR="008E01FB">
        <w:rPr>
          <w:rFonts w:ascii="Kalpurush" w:hAnsi="Kalpurush" w:cs="Kalpurush" w:hint="cs"/>
          <w:sz w:val="24"/>
          <w:szCs w:val="24"/>
          <w:cs/>
          <w:lang w:bidi="bn-BD"/>
        </w:rPr>
        <w:t>দী</w:t>
      </w:r>
      <w:r w:rsidR="006D41A8" w:rsidRPr="00461A85">
        <w:rPr>
          <w:rFonts w:ascii="Kalpurush" w:hAnsi="Kalpurush" w:cs="Kalpurush"/>
          <w:sz w:val="24"/>
          <w:szCs w:val="24"/>
          <w:cs/>
          <w:lang w:bidi="bn-IN"/>
        </w:rPr>
        <w:t>নের সাহায্যার্থে এবং তাঁর অনুগ্রহ ও সন্তুষ্টি লাভের আশায় নিজেদের মাতৃভূমি ও সহায়</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সম্পদ ত্যাগ করেছেন</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 xml:space="preserve">এ কাজে তারা ছিলেন সত্যাশ্রয়ী। </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আনসারদের বৈশিষ্ট্য তিনি এভাবে বর্ণনা করেছেন যে</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তারা হিজরতের আবাসস্থল এবং নুসরত তথা সহযোগিতা ও সত্যিকার ঈমানের আবাস ভূমির বাসিন্দা। তাদের সম্পর্কে এও বলেছেন যে</w:t>
      </w:r>
      <w:r w:rsidRPr="00461A85">
        <w:rPr>
          <w:rFonts w:ascii="Kalpurush" w:hAnsi="Kalpurush" w:cs="Kalpurush"/>
          <w:sz w:val="24"/>
          <w:szCs w:val="24"/>
          <w:lang w:bidi="bn-IN"/>
        </w:rPr>
        <w:t>,</w:t>
      </w:r>
      <w:r w:rsidR="0093437C" w:rsidRPr="00461A85">
        <w:rPr>
          <w:rFonts w:ascii="Kalpurush" w:hAnsi="Kalpurush" w:cs="Kalpurush"/>
          <w:sz w:val="24"/>
          <w:szCs w:val="24"/>
          <w:lang w:bidi="bn-IN"/>
        </w:rPr>
        <w:t xml:space="preserve"> </w:t>
      </w:r>
      <w:r w:rsidRPr="00461A85">
        <w:rPr>
          <w:rFonts w:ascii="Kalpurush" w:hAnsi="Kalpurush" w:cs="Kalpurush"/>
          <w:sz w:val="24"/>
          <w:szCs w:val="24"/>
          <w:cs/>
          <w:lang w:bidi="bn-IN"/>
        </w:rPr>
        <w:t>তারা তাদের মুহাজির ভাইদেরকে ভাল-বাসে</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নিজেদের উপর তাদেরকে অগ্রাধিকার দেয়</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তাদের প্রতি সহানুভূতি ও সহমর্মিতা প্রকাশ করে এবং তারা কৃপণতা থেকেও মুক্ত। এভাবেই তারা সফলতা অর্জন করেছে। </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এগুলো হল</w:t>
      </w:r>
      <w:r w:rsidR="008E01FB">
        <w:rPr>
          <w:rFonts w:ascii="Kalpurush" w:hAnsi="Kalpurush" w:cs="Kalpurush" w:hint="cs"/>
          <w:sz w:val="24"/>
          <w:szCs w:val="24"/>
          <w:cs/>
          <w:lang w:bidi="bn-BD"/>
        </w:rPr>
        <w:t>ো</w:t>
      </w:r>
      <w:r w:rsidRPr="00461A85">
        <w:rPr>
          <w:rFonts w:ascii="Kalpurush" w:hAnsi="Kalpurush" w:cs="Kalpurush"/>
          <w:sz w:val="24"/>
          <w:szCs w:val="24"/>
          <w:cs/>
          <w:lang w:bidi="bn-IN"/>
        </w:rPr>
        <w:t xml:space="preserve"> সাহাবী</w:t>
      </w:r>
      <w:r w:rsidR="008E01FB">
        <w:rPr>
          <w:rFonts w:ascii="Kalpurush" w:hAnsi="Kalpurush" w:cs="Kalpurush" w:hint="cs"/>
          <w:sz w:val="24"/>
          <w:szCs w:val="24"/>
          <w:cs/>
          <w:lang w:bidi="bn-BD"/>
        </w:rPr>
        <w:t>গণে</w:t>
      </w:r>
      <w:r w:rsidRPr="00461A85">
        <w:rPr>
          <w:rFonts w:ascii="Kalpurush" w:hAnsi="Kalpurush" w:cs="Kalpurush"/>
          <w:sz w:val="24"/>
          <w:szCs w:val="24"/>
          <w:cs/>
          <w:lang w:bidi="bn-IN"/>
        </w:rPr>
        <w:t>র কিছু গুণাবলি ও বৈশিষ্ট্য যা তাদের সকলের ক্ষেত্রে প্রযোজ্য</w:t>
      </w:r>
      <w:r w:rsidR="00604E1B" w:rsidRPr="00604E1B">
        <w:rPr>
          <w:rFonts w:ascii="Kalpurush" w:hAnsi="Kalpurush" w:cs="SolaimanLipi"/>
          <w:sz w:val="24"/>
          <w:szCs w:val="24"/>
          <w:cs/>
          <w:lang w:bidi="hi-IN"/>
        </w:rPr>
        <w:t xml:space="preserve"> </w:t>
      </w:r>
      <w:r w:rsidRPr="00461A85">
        <w:rPr>
          <w:rFonts w:ascii="Kalpurush" w:hAnsi="Kalpurush" w:cs="Kalpurush"/>
          <w:sz w:val="24"/>
          <w:szCs w:val="24"/>
          <w:cs/>
          <w:lang w:bidi="bn-IN"/>
        </w:rPr>
        <w:t>এ ছাড়াও তাদের বিশেষ কিছু বৈশিষ্ট্য মর্যাদা ছিল</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যদ্বারা তারা একে অপরের উপর শ্রেষ্ঠত্ব অর্জন করেছিলেন। আর এ শ্রেষ্ঠত্ব নির্ণীত হয়েছে ইসলাম</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জিহাদ ও হিজরতের প্রতি তাদের অগ্রে অংশ গ্রহণের অনুপাতে। </w:t>
      </w:r>
    </w:p>
    <w:p w:rsidR="006D41A8" w:rsidRPr="00461A85" w:rsidRDefault="008E01FB" w:rsidP="00440E9E">
      <w:pPr>
        <w:bidi w:val="0"/>
        <w:spacing w:after="0"/>
        <w:jc w:val="both"/>
        <w:rPr>
          <w:rFonts w:ascii="Kalpurush" w:hAnsi="Kalpurush" w:cs="Kalpurush"/>
          <w:sz w:val="24"/>
          <w:szCs w:val="24"/>
          <w:lang w:bidi="bn-IN"/>
        </w:rPr>
      </w:pPr>
      <w:r>
        <w:rPr>
          <w:rFonts w:ascii="Kalpurush" w:hAnsi="Kalpurush" w:cs="Kalpurush"/>
          <w:sz w:val="24"/>
          <w:szCs w:val="24"/>
          <w:cs/>
          <w:lang w:bidi="bn-IN"/>
        </w:rPr>
        <w:t>সাহাব</w:t>
      </w:r>
      <w:r>
        <w:rPr>
          <w:rFonts w:ascii="Kalpurush" w:hAnsi="Kalpurush" w:cs="Kalpurush" w:hint="cs"/>
          <w:sz w:val="24"/>
          <w:szCs w:val="24"/>
          <w:cs/>
          <w:lang w:bidi="bn-BD"/>
        </w:rPr>
        <w:t>া</w:t>
      </w:r>
      <w:r>
        <w:rPr>
          <w:rFonts w:ascii="Kalpurush" w:hAnsi="Kalpurush" w:cs="Kalpurush"/>
          <w:sz w:val="24"/>
          <w:szCs w:val="24"/>
          <w:cs/>
          <w:lang w:bidi="bn-IN"/>
        </w:rPr>
        <w:t>য়ে ক</w:t>
      </w:r>
      <w:r>
        <w:rPr>
          <w:rFonts w:ascii="Kalpurush" w:hAnsi="Kalpurush" w:cs="Kalpurush" w:hint="cs"/>
          <w:sz w:val="24"/>
          <w:szCs w:val="24"/>
          <w:cs/>
          <w:lang w:bidi="bn-BD"/>
        </w:rPr>
        <w:t>ে</w:t>
      </w:r>
      <w:r w:rsidR="006D41A8" w:rsidRPr="00461A85">
        <w:rPr>
          <w:rFonts w:ascii="Kalpurush" w:hAnsi="Kalpurush" w:cs="Kalpurush"/>
          <w:sz w:val="24"/>
          <w:szCs w:val="24"/>
          <w:cs/>
          <w:lang w:bidi="bn-IN"/>
        </w:rPr>
        <w:t>রামের মধ্যে সর্বোত্তম চার খলীফা: আবু বকর</w:t>
      </w:r>
      <w:r w:rsidR="002401B3" w:rsidRPr="00461A85">
        <w:rPr>
          <w:rFonts w:ascii="Kalpurush" w:hAnsi="Kalpurush" w:cs="Kalpurush"/>
          <w:sz w:val="24"/>
          <w:szCs w:val="24"/>
          <w:cs/>
          <w:lang w:bidi="bn-IN"/>
        </w:rPr>
        <w:t>,</w:t>
      </w:r>
      <w:r w:rsidR="006D41A8" w:rsidRPr="00461A85">
        <w:rPr>
          <w:rFonts w:ascii="Kalpurush" w:hAnsi="Kalpurush" w:cs="Kalpurush"/>
          <w:sz w:val="24"/>
          <w:szCs w:val="24"/>
          <w:cs/>
          <w:lang w:bidi="bn-IN"/>
        </w:rPr>
        <w:t xml:space="preserve"> উমার</w:t>
      </w:r>
      <w:r w:rsidR="002401B3" w:rsidRPr="00461A85">
        <w:rPr>
          <w:rFonts w:ascii="Kalpurush" w:hAnsi="Kalpurush" w:cs="Kalpurush"/>
          <w:sz w:val="24"/>
          <w:szCs w:val="24"/>
          <w:cs/>
          <w:lang w:bidi="bn-IN"/>
        </w:rPr>
        <w:t>,</w:t>
      </w:r>
      <w:r w:rsidR="006D41A8" w:rsidRPr="00461A85">
        <w:rPr>
          <w:rFonts w:ascii="Kalpurush" w:hAnsi="Kalpurush" w:cs="Kalpurush"/>
          <w:sz w:val="24"/>
          <w:szCs w:val="24"/>
          <w:cs/>
          <w:lang w:bidi="bn-IN"/>
        </w:rPr>
        <w:t xml:space="preserve"> উসমান </w:t>
      </w:r>
      <w:r w:rsidR="002401B3" w:rsidRPr="00461A85">
        <w:rPr>
          <w:rFonts w:ascii="Kalpurush" w:hAnsi="Kalpurush" w:cs="Kalpurush"/>
          <w:sz w:val="24"/>
          <w:szCs w:val="24"/>
          <w:cs/>
          <w:lang w:bidi="bn-IN"/>
        </w:rPr>
        <w:t>এবং</w:t>
      </w:r>
      <w:r w:rsidR="006D41A8" w:rsidRPr="00461A85">
        <w:rPr>
          <w:rFonts w:ascii="Kalpurush" w:hAnsi="Kalpurush" w:cs="Kalpurush"/>
          <w:sz w:val="24"/>
          <w:szCs w:val="24"/>
          <w:cs/>
          <w:lang w:bidi="bn-IN"/>
        </w:rPr>
        <w:t xml:space="preserve"> আলী </w:t>
      </w:r>
      <w:r w:rsidR="002401B3" w:rsidRPr="00461A85">
        <w:rPr>
          <w:rFonts w:ascii="Kalpurush" w:hAnsi="Kalpurush" w:cs="Kalpurush"/>
          <w:sz w:val="24"/>
          <w:szCs w:val="24"/>
          <w:cs/>
          <w:lang w:bidi="bn-IN"/>
        </w:rPr>
        <w:t>রাদিয়াল্লাহু ‘আনহু</w:t>
      </w:r>
      <w:r>
        <w:rPr>
          <w:rFonts w:ascii="Kalpurush" w:hAnsi="Kalpurush" w:cs="Kalpurush" w:hint="cs"/>
          <w:sz w:val="24"/>
          <w:szCs w:val="24"/>
          <w:cs/>
          <w:lang w:bidi="bn-BD"/>
        </w:rPr>
        <w:t>ম।</w:t>
      </w:r>
      <w:r w:rsidR="00604E1B" w:rsidRPr="00604E1B">
        <w:rPr>
          <w:rFonts w:ascii="Kalpurush" w:hAnsi="Kalpurush" w:cs="SolaimanLipi"/>
          <w:sz w:val="24"/>
          <w:szCs w:val="24"/>
          <w:cs/>
          <w:lang w:bidi="hi-IN"/>
        </w:rPr>
        <w:t xml:space="preserve"> </w:t>
      </w:r>
      <w:r w:rsidR="006D41A8" w:rsidRPr="00461A85">
        <w:rPr>
          <w:rFonts w:ascii="Kalpurush" w:hAnsi="Kalpurush" w:cs="Kalpurush"/>
          <w:sz w:val="24"/>
          <w:szCs w:val="24"/>
          <w:cs/>
          <w:lang w:bidi="bn-IN"/>
        </w:rPr>
        <w:t>এরপর স্থান হল</w:t>
      </w:r>
      <w:r>
        <w:rPr>
          <w:rFonts w:ascii="Kalpurush" w:hAnsi="Kalpurush" w:cs="Kalpurush" w:hint="cs"/>
          <w:sz w:val="24"/>
          <w:szCs w:val="24"/>
          <w:cs/>
          <w:lang w:bidi="bn-BD"/>
        </w:rPr>
        <w:t>ো</w:t>
      </w:r>
      <w:r w:rsidR="006D41A8" w:rsidRPr="00461A85">
        <w:rPr>
          <w:rFonts w:ascii="Kalpurush" w:hAnsi="Kalpurush" w:cs="Kalpurush"/>
          <w:sz w:val="24"/>
          <w:szCs w:val="24"/>
          <w:cs/>
          <w:lang w:bidi="bn-IN"/>
        </w:rPr>
        <w:t xml:space="preserve"> জা</w:t>
      </w:r>
      <w:r w:rsidR="002401B3" w:rsidRPr="00461A85">
        <w:rPr>
          <w:rFonts w:ascii="Kalpurush" w:hAnsi="Kalpurush" w:cs="Kalpurush"/>
          <w:sz w:val="24"/>
          <w:szCs w:val="24"/>
          <w:cs/>
          <w:lang w:bidi="bn-IN"/>
        </w:rPr>
        <w:t>ন্নাতের সুসংবাদপ্রাপ্ত দশ সাহাবী</w:t>
      </w:r>
      <w:r w:rsidR="006D41A8" w:rsidRPr="00461A85">
        <w:rPr>
          <w:rFonts w:ascii="Kalpurush" w:hAnsi="Kalpurush" w:cs="Kalpurush"/>
          <w:sz w:val="24"/>
          <w:szCs w:val="24"/>
          <w:cs/>
          <w:lang w:bidi="bn-IN"/>
        </w:rPr>
        <w:t>র অবশিষ্ট সাহাব</w:t>
      </w:r>
      <w:r>
        <w:rPr>
          <w:rFonts w:ascii="Kalpurush" w:hAnsi="Kalpurush" w:cs="Kalpurush" w:hint="cs"/>
          <w:sz w:val="24"/>
          <w:szCs w:val="24"/>
          <w:cs/>
          <w:lang w:bidi="bn-BD"/>
        </w:rPr>
        <w:t>ী</w:t>
      </w:r>
      <w:r w:rsidR="006D41A8" w:rsidRPr="00461A85">
        <w:rPr>
          <w:rFonts w:ascii="Kalpurush" w:hAnsi="Kalpurush" w:cs="Kalpurush"/>
          <w:sz w:val="24"/>
          <w:szCs w:val="24"/>
          <w:cs/>
          <w:lang w:bidi="bn-IN"/>
        </w:rPr>
        <w:t>গণ। তারা হলেন তালহা</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যুবাইর</w:t>
      </w:r>
      <w:r w:rsidR="006D41A8" w:rsidRPr="00461A85">
        <w:rPr>
          <w:rFonts w:ascii="Kalpurush" w:hAnsi="Kalpurush" w:cs="Kalpurush"/>
          <w:sz w:val="24"/>
          <w:szCs w:val="24"/>
          <w:lang w:bidi="bn-IN"/>
        </w:rPr>
        <w:t xml:space="preserve">, </w:t>
      </w:r>
      <w:r>
        <w:rPr>
          <w:rFonts w:ascii="Kalpurush" w:hAnsi="Kalpurush" w:cs="Kalpurush"/>
          <w:sz w:val="24"/>
          <w:szCs w:val="24"/>
          <w:cs/>
          <w:lang w:bidi="bn-IN"/>
        </w:rPr>
        <w:t xml:space="preserve">আব্দুর রহমান </w:t>
      </w:r>
      <w:r>
        <w:rPr>
          <w:rFonts w:ascii="Kalpurush" w:hAnsi="Kalpurush" w:cs="Kalpurush" w:hint="cs"/>
          <w:sz w:val="24"/>
          <w:szCs w:val="24"/>
          <w:cs/>
          <w:lang w:bidi="bn-BD"/>
        </w:rPr>
        <w:t>ই</w:t>
      </w:r>
      <w:r>
        <w:rPr>
          <w:rFonts w:ascii="Kalpurush" w:hAnsi="Kalpurush" w:cs="Kalpurush"/>
          <w:sz w:val="24"/>
          <w:szCs w:val="24"/>
          <w:cs/>
          <w:lang w:bidi="bn-IN"/>
        </w:rPr>
        <w:t>ব</w:t>
      </w:r>
      <w:r w:rsidR="006D41A8" w:rsidRPr="00461A85">
        <w:rPr>
          <w:rFonts w:ascii="Kalpurush" w:hAnsi="Kalpurush" w:cs="Kalpurush"/>
          <w:sz w:val="24"/>
          <w:szCs w:val="24"/>
          <w:cs/>
          <w:lang w:bidi="bn-IN"/>
        </w:rPr>
        <w:t>ন আওফ</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আবু ওবায়দা ইবনুল জাররাহ</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সা</w:t>
      </w:r>
      <w:r>
        <w:rPr>
          <w:rFonts w:ascii="Kalpurush" w:hAnsi="Kalpurush" w:cs="Kalpurush" w:hint="cs"/>
          <w:sz w:val="24"/>
          <w:szCs w:val="24"/>
          <w:cs/>
          <w:lang w:bidi="bn-BD"/>
        </w:rPr>
        <w:t>‘</w:t>
      </w:r>
      <w:r>
        <w:rPr>
          <w:rFonts w:ascii="Kalpurush" w:hAnsi="Kalpurush" w:cs="Kalpurush"/>
          <w:sz w:val="24"/>
          <w:szCs w:val="24"/>
          <w:cs/>
          <w:lang w:bidi="bn-IN"/>
        </w:rPr>
        <w:t>দ ইবন</w:t>
      </w:r>
      <w:r w:rsidR="006D41A8" w:rsidRPr="00461A85">
        <w:rPr>
          <w:rFonts w:ascii="Kalpurush" w:hAnsi="Kalpurush" w:cs="Kalpurush"/>
          <w:sz w:val="24"/>
          <w:szCs w:val="24"/>
          <w:cs/>
          <w:lang w:bidi="bn-IN"/>
        </w:rPr>
        <w:t xml:space="preserve"> আবী ওয়াক্কাস</w:t>
      </w:r>
      <w:r w:rsidR="006D41A8" w:rsidRPr="00461A85">
        <w:rPr>
          <w:rFonts w:ascii="Kalpurush" w:hAnsi="Kalpurush" w:cs="Kalpurush"/>
          <w:sz w:val="24"/>
          <w:szCs w:val="24"/>
          <w:lang w:bidi="bn-IN"/>
        </w:rPr>
        <w:t xml:space="preserve">, </w:t>
      </w:r>
      <w:r>
        <w:rPr>
          <w:rFonts w:ascii="Kalpurush" w:hAnsi="Kalpurush" w:cs="Kalpurush"/>
          <w:sz w:val="24"/>
          <w:szCs w:val="24"/>
          <w:cs/>
          <w:lang w:bidi="bn-IN"/>
        </w:rPr>
        <w:t xml:space="preserve">সাঈদ </w:t>
      </w:r>
      <w:r>
        <w:rPr>
          <w:rFonts w:ascii="Kalpurush" w:hAnsi="Kalpurush" w:cs="Kalpurush" w:hint="cs"/>
          <w:sz w:val="24"/>
          <w:szCs w:val="24"/>
          <w:cs/>
          <w:lang w:bidi="bn-BD"/>
        </w:rPr>
        <w:t>ই</w:t>
      </w:r>
      <w:r>
        <w:rPr>
          <w:rFonts w:ascii="Kalpurush" w:hAnsi="Kalpurush" w:cs="Kalpurush"/>
          <w:sz w:val="24"/>
          <w:szCs w:val="24"/>
          <w:cs/>
          <w:lang w:bidi="bn-IN"/>
        </w:rPr>
        <w:t>ব</w:t>
      </w:r>
      <w:r w:rsidR="006D41A8" w:rsidRPr="00461A85">
        <w:rPr>
          <w:rFonts w:ascii="Kalpurush" w:hAnsi="Kalpurush" w:cs="Kalpurush"/>
          <w:sz w:val="24"/>
          <w:szCs w:val="24"/>
          <w:cs/>
          <w:lang w:bidi="bn-IN"/>
        </w:rPr>
        <w:t xml:space="preserve">ন যায়েদ </w:t>
      </w:r>
      <w:r w:rsidR="002401B3" w:rsidRPr="00461A85">
        <w:rPr>
          <w:rFonts w:ascii="Kalpurush" w:hAnsi="Kalpurush" w:cs="Kalpurush"/>
          <w:sz w:val="24"/>
          <w:szCs w:val="24"/>
          <w:cs/>
          <w:lang w:bidi="bn-IN"/>
        </w:rPr>
        <w:t>রাদিয়াল্লাহু ‘আনহু</w:t>
      </w:r>
      <w:r>
        <w:rPr>
          <w:rFonts w:ascii="Kalpurush" w:hAnsi="Kalpurush" w:cs="Kalpurush" w:hint="cs"/>
          <w:sz w:val="24"/>
          <w:szCs w:val="24"/>
          <w:cs/>
          <w:lang w:bidi="bn-BD"/>
        </w:rPr>
        <w:t>ম</w:t>
      </w:r>
      <w:r w:rsidR="002401B3" w:rsidRPr="00461A85">
        <w:rPr>
          <w:rFonts w:ascii="Kalpurush" w:hAnsi="Kalpurush" w:cs="Kalpurush"/>
          <w:sz w:val="24"/>
          <w:szCs w:val="24"/>
          <w:cs/>
          <w:lang w:bidi="hi-IN"/>
        </w:rPr>
        <w:t>।</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 xml:space="preserve">আনসারদের </w:t>
      </w:r>
      <w:r w:rsidR="008E01FB">
        <w:rPr>
          <w:rFonts w:ascii="Kalpurush" w:hAnsi="Kalpurush" w:cs="Kalpurush" w:hint="cs"/>
          <w:sz w:val="24"/>
          <w:szCs w:val="24"/>
          <w:cs/>
          <w:lang w:bidi="bn-BD"/>
        </w:rPr>
        <w:t>ও</w:t>
      </w:r>
      <w:r w:rsidRPr="00461A85">
        <w:rPr>
          <w:rFonts w:ascii="Kalpurush" w:hAnsi="Kalpurush" w:cs="Kalpurush"/>
          <w:sz w:val="24"/>
          <w:szCs w:val="24"/>
          <w:cs/>
          <w:lang w:bidi="bn-IN"/>
        </w:rPr>
        <w:t>পর মুহাজিরদেরকে শ্রেষ্ঠত্ব দে</w:t>
      </w:r>
      <w:r w:rsidR="008E01FB">
        <w:rPr>
          <w:rFonts w:ascii="Kalpurush" w:hAnsi="Kalpurush" w:cs="Kalpurush" w:hint="cs"/>
          <w:sz w:val="24"/>
          <w:szCs w:val="24"/>
          <w:cs/>
          <w:lang w:bidi="bn-BD"/>
        </w:rPr>
        <w:t>ও</w:t>
      </w:r>
      <w:r w:rsidRPr="00461A85">
        <w:rPr>
          <w:rFonts w:ascii="Kalpurush" w:hAnsi="Kalpurush" w:cs="Kalpurush"/>
          <w:sz w:val="24"/>
          <w:szCs w:val="24"/>
          <w:cs/>
          <w:lang w:bidi="bn-IN"/>
        </w:rPr>
        <w:t xml:space="preserve">য়া হয়েছে। বদরের যুদ্ধ ও </w:t>
      </w:r>
      <w:r w:rsidR="0093437C" w:rsidRPr="00461A85">
        <w:rPr>
          <w:rFonts w:ascii="Kalpurush" w:hAnsi="Kalpurush" w:cs="Kalpurush"/>
          <w:sz w:val="24"/>
          <w:szCs w:val="24"/>
          <w:cs/>
          <w:lang w:bidi="bn-IN"/>
        </w:rPr>
        <w:t>বাই</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w:t>
      </w:r>
      <w:r w:rsidRPr="00461A85">
        <w:rPr>
          <w:rFonts w:ascii="Kalpurush" w:hAnsi="Kalpurush" w:cs="Kalpurush"/>
          <w:sz w:val="24"/>
          <w:szCs w:val="24"/>
          <w:cs/>
          <w:lang w:bidi="bn-IN"/>
        </w:rPr>
        <w:t xml:space="preserve">তে রিদওয়ানে অংশগ্রহণকারী </w:t>
      </w:r>
      <w:r w:rsidR="003312B0" w:rsidRPr="00461A85">
        <w:rPr>
          <w:rFonts w:ascii="Kalpurush" w:hAnsi="Kalpurush" w:cs="Kalpurush"/>
          <w:sz w:val="24"/>
          <w:szCs w:val="24"/>
          <w:cs/>
          <w:lang w:bidi="bn-IN"/>
        </w:rPr>
        <w:t>সাহাবী</w:t>
      </w:r>
      <w:r w:rsidR="008E01FB">
        <w:rPr>
          <w:rFonts w:ascii="Kalpurush" w:hAnsi="Kalpurush" w:cs="Kalpurush" w:hint="cs"/>
          <w:sz w:val="24"/>
          <w:szCs w:val="24"/>
          <w:cs/>
          <w:lang w:bidi="bn-BD"/>
        </w:rPr>
        <w:t>গণে</w:t>
      </w:r>
      <w:r w:rsidRPr="00461A85">
        <w:rPr>
          <w:rFonts w:ascii="Kalpurush" w:hAnsi="Kalpurush" w:cs="Kalpurush"/>
          <w:sz w:val="24"/>
          <w:szCs w:val="24"/>
          <w:cs/>
          <w:lang w:bidi="bn-IN"/>
        </w:rPr>
        <w:t>র এক বিশেষ মর্যাদা রয়েছে। মক্কা বিজয়ের পূর্বে যিনি ইসলাম গ্রহণ করেছেন এবং জিহাদ করেছেন</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তাকে মক্কা বিজয়ের পর ইসলাম গ্রহণকারী সাহাবীর উপর শ্রেষ্ঠত্ব দান করা হয়েছে। </w:t>
      </w:r>
    </w:p>
    <w:p w:rsidR="006D41A8" w:rsidRPr="00461A85" w:rsidRDefault="00C33D77" w:rsidP="00440E9E">
      <w:pPr>
        <w:bidi w:val="0"/>
        <w:spacing w:after="0"/>
        <w:jc w:val="both"/>
        <w:rPr>
          <w:rFonts w:ascii="Kalpurush" w:hAnsi="Kalpurush" w:cs="Kalpurush"/>
          <w:b/>
          <w:bCs/>
          <w:color w:val="990033"/>
          <w:sz w:val="24"/>
          <w:szCs w:val="24"/>
          <w:lang w:bidi="bn-IN"/>
        </w:rPr>
      </w:pPr>
      <w:r w:rsidRPr="00461A85">
        <w:rPr>
          <w:rFonts w:ascii="Kalpurush" w:hAnsi="Kalpurush" w:cs="Kalpurush"/>
          <w:b/>
          <w:bCs/>
          <w:color w:val="990033"/>
          <w:sz w:val="24"/>
          <w:szCs w:val="24"/>
          <w:cs/>
          <w:lang w:bidi="bn-IN"/>
        </w:rPr>
        <w:t xml:space="preserve">১. </w:t>
      </w:r>
      <w:r w:rsidR="003312B0" w:rsidRPr="00461A85">
        <w:rPr>
          <w:rFonts w:ascii="Kalpurush" w:hAnsi="Kalpurush" w:cs="Kalpurush"/>
          <w:b/>
          <w:bCs/>
          <w:color w:val="990033"/>
          <w:sz w:val="24"/>
          <w:szCs w:val="24"/>
          <w:cs/>
          <w:lang w:bidi="bn-IN"/>
        </w:rPr>
        <w:t>সাহাবী</w:t>
      </w:r>
      <w:r w:rsidR="008E01FB">
        <w:rPr>
          <w:rFonts w:ascii="Kalpurush" w:hAnsi="Kalpurush" w:cs="Kalpurush" w:hint="cs"/>
          <w:b/>
          <w:bCs/>
          <w:color w:val="990033"/>
          <w:sz w:val="24"/>
          <w:szCs w:val="24"/>
          <w:cs/>
          <w:lang w:bidi="bn-BD"/>
        </w:rPr>
        <w:t>গণে</w:t>
      </w:r>
      <w:r w:rsidR="006D41A8" w:rsidRPr="00461A85">
        <w:rPr>
          <w:rFonts w:ascii="Kalpurush" w:hAnsi="Kalpurush" w:cs="Kalpurush"/>
          <w:b/>
          <w:bCs/>
          <w:color w:val="990033"/>
          <w:sz w:val="24"/>
          <w:szCs w:val="24"/>
          <w:cs/>
          <w:lang w:bidi="bn-IN"/>
        </w:rPr>
        <w:t xml:space="preserve">র মধ্যে সংঘটিত যুদ্ধ ও ফিতনা সম্পর্কে আহলে সুন্নাত ওয়াল </w:t>
      </w:r>
      <w:r w:rsidR="00661F67" w:rsidRPr="00461A85">
        <w:rPr>
          <w:rFonts w:ascii="Kalpurush" w:hAnsi="Kalpurush" w:cs="Kalpurush"/>
          <w:b/>
          <w:bCs/>
          <w:color w:val="990033"/>
          <w:sz w:val="24"/>
          <w:szCs w:val="24"/>
          <w:cs/>
          <w:lang w:bidi="bn-IN"/>
        </w:rPr>
        <w:t>জামা</w:t>
      </w:r>
      <w:r w:rsidR="00661F67" w:rsidRPr="00461A85">
        <w:rPr>
          <w:rFonts w:ascii="Kalpurush" w:hAnsi="Kalpurush" w:cs="Kalpurush"/>
          <w:b/>
          <w:bCs/>
          <w:color w:val="990033"/>
          <w:sz w:val="24"/>
          <w:szCs w:val="24"/>
          <w:lang w:bidi="bn-IN"/>
        </w:rPr>
        <w:t>‘</w:t>
      </w:r>
      <w:r w:rsidR="00661F67" w:rsidRPr="00461A85">
        <w:rPr>
          <w:rFonts w:ascii="Kalpurush" w:hAnsi="Kalpurush" w:cs="Kalpurush"/>
          <w:b/>
          <w:bCs/>
          <w:color w:val="990033"/>
          <w:sz w:val="24"/>
          <w:szCs w:val="24"/>
          <w:cs/>
          <w:lang w:bidi="bn-IN"/>
        </w:rPr>
        <w:t>আতে</w:t>
      </w:r>
      <w:r w:rsidR="006D41A8" w:rsidRPr="00461A85">
        <w:rPr>
          <w:rFonts w:ascii="Kalpurush" w:hAnsi="Kalpurush" w:cs="Kalpurush"/>
          <w:b/>
          <w:bCs/>
          <w:color w:val="990033"/>
          <w:sz w:val="24"/>
          <w:szCs w:val="24"/>
          <w:cs/>
          <w:lang w:bidi="bn-IN"/>
        </w:rPr>
        <w:t xml:space="preserve">র মত: </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ফিতনার কারণ:</w:t>
      </w:r>
      <w:r w:rsidR="008E01FB">
        <w:rPr>
          <w:rFonts w:ascii="Kalpurush" w:hAnsi="Kalpurush" w:cs="Kalpurush"/>
          <w:sz w:val="24"/>
          <w:szCs w:val="24"/>
          <w:cs/>
          <w:lang w:bidi="bn-IN"/>
        </w:rPr>
        <w:t xml:space="preserve"> ইসলাম ও মুসল</w:t>
      </w:r>
      <w:r w:rsidR="008E01FB">
        <w:rPr>
          <w:rFonts w:ascii="Kalpurush" w:hAnsi="Kalpurush" w:cs="Kalpurush" w:hint="cs"/>
          <w:sz w:val="24"/>
          <w:szCs w:val="24"/>
          <w:cs/>
          <w:lang w:bidi="bn-BD"/>
        </w:rPr>
        <w:t>িম</w:t>
      </w:r>
      <w:r w:rsidR="008E01FB">
        <w:rPr>
          <w:rFonts w:ascii="Kalpurush" w:hAnsi="Kalpurush" w:cs="Kalpurush"/>
          <w:sz w:val="24"/>
          <w:szCs w:val="24"/>
          <w:cs/>
          <w:lang w:bidi="bn-IN"/>
        </w:rPr>
        <w:t>দের বিরুদ্ধে ই</w:t>
      </w:r>
      <w:r w:rsidR="008E01FB">
        <w:rPr>
          <w:rFonts w:ascii="Kalpurush" w:hAnsi="Kalpurush" w:cs="Kalpurush" w:hint="cs"/>
          <w:sz w:val="24"/>
          <w:szCs w:val="24"/>
          <w:cs/>
          <w:lang w:bidi="bn-BD"/>
        </w:rPr>
        <w:t>য়া</w:t>
      </w:r>
      <w:r w:rsidR="008E01FB">
        <w:rPr>
          <w:rFonts w:ascii="Kalpurush" w:hAnsi="Kalpurush" w:cs="Kalpurush"/>
          <w:sz w:val="24"/>
          <w:szCs w:val="24"/>
          <w:cs/>
          <w:lang w:bidi="bn-IN"/>
        </w:rPr>
        <w:t>হ</w:t>
      </w:r>
      <w:r w:rsidR="008E01FB">
        <w:rPr>
          <w:rFonts w:ascii="Kalpurush" w:hAnsi="Kalpurush" w:cs="Kalpurush" w:hint="cs"/>
          <w:sz w:val="24"/>
          <w:szCs w:val="24"/>
          <w:cs/>
          <w:lang w:bidi="bn-BD"/>
        </w:rPr>
        <w:t>ূ</w:t>
      </w:r>
      <w:r w:rsidRPr="00461A85">
        <w:rPr>
          <w:rFonts w:ascii="Kalpurush" w:hAnsi="Kalpurush" w:cs="Kalpurush"/>
          <w:sz w:val="24"/>
          <w:szCs w:val="24"/>
          <w:cs/>
          <w:lang w:bidi="bn-IN"/>
        </w:rPr>
        <w:t>দীরা ষড়যন্ত্রে লিপ্ত ছিল। তারা এক নিকৃষ্ট প্রতারককে এ কাজের জন্য নির্ধারণ</w:t>
      </w:r>
      <w:r w:rsidR="0093437C" w:rsidRPr="00461A85">
        <w:rPr>
          <w:rFonts w:ascii="Kalpurush" w:hAnsi="Kalpurush" w:cs="Kalpurush"/>
          <w:sz w:val="24"/>
          <w:szCs w:val="24"/>
          <w:cs/>
          <w:lang w:bidi="bn-IN"/>
        </w:rPr>
        <w:t xml:space="preserve"> </w:t>
      </w:r>
      <w:r w:rsidRPr="00461A85">
        <w:rPr>
          <w:rFonts w:ascii="Kalpurush" w:hAnsi="Kalpurush" w:cs="Kalpurush"/>
          <w:sz w:val="24"/>
          <w:szCs w:val="24"/>
          <w:cs/>
          <w:lang w:bidi="bn-IN"/>
        </w:rPr>
        <w:t>করে</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যে মিছেমিছি নিজেকে মুসলিম বলে </w:t>
      </w:r>
      <w:r w:rsidR="008E01FB">
        <w:rPr>
          <w:rFonts w:ascii="Kalpurush" w:hAnsi="Kalpurush" w:cs="Kalpurush"/>
          <w:sz w:val="24"/>
          <w:szCs w:val="24"/>
          <w:cs/>
          <w:lang w:bidi="bn-IN"/>
        </w:rPr>
        <w:t xml:space="preserve">জাহির করতো। সে ছিল আব্দুল্লাহ </w:t>
      </w:r>
      <w:r w:rsidR="008E01FB">
        <w:rPr>
          <w:rFonts w:ascii="Kalpurush" w:hAnsi="Kalpurush" w:cs="Kalpurush" w:hint="cs"/>
          <w:sz w:val="24"/>
          <w:szCs w:val="24"/>
          <w:cs/>
          <w:lang w:bidi="bn-BD"/>
        </w:rPr>
        <w:t>ই</w:t>
      </w:r>
      <w:r w:rsidR="008E01FB">
        <w:rPr>
          <w:rFonts w:ascii="Kalpurush" w:hAnsi="Kalpurush" w:cs="Kalpurush"/>
          <w:sz w:val="24"/>
          <w:szCs w:val="24"/>
          <w:cs/>
          <w:lang w:bidi="bn-IN"/>
        </w:rPr>
        <w:t>ব</w:t>
      </w:r>
      <w:r w:rsidRPr="00461A85">
        <w:rPr>
          <w:rFonts w:ascii="Kalpurush" w:hAnsi="Kalpurush" w:cs="Kalpurush"/>
          <w:sz w:val="24"/>
          <w:szCs w:val="24"/>
          <w:cs/>
          <w:lang w:bidi="bn-IN"/>
        </w:rPr>
        <w:t>ন সাবা নামক ইয়ামানের এক ই</w:t>
      </w:r>
      <w:r w:rsidR="008E01FB">
        <w:rPr>
          <w:rFonts w:ascii="Kalpurush" w:hAnsi="Kalpurush" w:cs="Kalpurush" w:hint="cs"/>
          <w:sz w:val="24"/>
          <w:szCs w:val="24"/>
          <w:cs/>
          <w:lang w:bidi="bn-BD"/>
        </w:rPr>
        <w:t>য়া</w:t>
      </w:r>
      <w:r w:rsidR="008E01FB">
        <w:rPr>
          <w:rFonts w:ascii="Kalpurush" w:hAnsi="Kalpurush" w:cs="Kalpurush"/>
          <w:sz w:val="24"/>
          <w:szCs w:val="24"/>
          <w:cs/>
          <w:lang w:bidi="bn-IN"/>
        </w:rPr>
        <w:t>হ</w:t>
      </w:r>
      <w:r w:rsidR="008E01FB">
        <w:rPr>
          <w:rFonts w:ascii="Kalpurush" w:hAnsi="Kalpurush" w:cs="Kalpurush" w:hint="cs"/>
          <w:sz w:val="24"/>
          <w:szCs w:val="24"/>
          <w:cs/>
          <w:lang w:bidi="bn-BD"/>
        </w:rPr>
        <w:t>ূ</w:t>
      </w:r>
      <w:r w:rsidRPr="00461A85">
        <w:rPr>
          <w:rFonts w:ascii="Kalpurush" w:hAnsi="Kalpurush" w:cs="Kalpurush"/>
          <w:sz w:val="24"/>
          <w:szCs w:val="24"/>
          <w:cs/>
          <w:lang w:bidi="bn-IN"/>
        </w:rPr>
        <w:t>দী। অত</w:t>
      </w:r>
      <w:r w:rsidR="008E01FB">
        <w:rPr>
          <w:rFonts w:ascii="Kalpurush" w:hAnsi="Kalpurush" w:cs="Kalpurush" w:hint="cs"/>
          <w:sz w:val="24"/>
          <w:szCs w:val="24"/>
          <w:cs/>
          <w:lang w:bidi="bn-BD"/>
        </w:rPr>
        <w:t>ঃ</w:t>
      </w:r>
      <w:r w:rsidRPr="00461A85">
        <w:rPr>
          <w:rFonts w:ascii="Kalpurush" w:hAnsi="Kalpurush" w:cs="Kalpurush"/>
          <w:sz w:val="24"/>
          <w:szCs w:val="24"/>
          <w:cs/>
          <w:lang w:bidi="bn-IN"/>
        </w:rPr>
        <w:t>পর এ ই</w:t>
      </w:r>
      <w:r w:rsidR="008E01FB">
        <w:rPr>
          <w:rFonts w:ascii="Kalpurush" w:hAnsi="Kalpurush" w:cs="Kalpurush" w:hint="cs"/>
          <w:sz w:val="24"/>
          <w:szCs w:val="24"/>
          <w:cs/>
          <w:lang w:bidi="bn-BD"/>
        </w:rPr>
        <w:t>য়া</w:t>
      </w:r>
      <w:r w:rsidR="008E01FB">
        <w:rPr>
          <w:rFonts w:ascii="Kalpurush" w:hAnsi="Kalpurush" w:cs="Kalpurush"/>
          <w:sz w:val="24"/>
          <w:szCs w:val="24"/>
          <w:cs/>
          <w:lang w:bidi="bn-IN"/>
        </w:rPr>
        <w:t>হ</w:t>
      </w:r>
      <w:r w:rsidR="008E01FB">
        <w:rPr>
          <w:rFonts w:ascii="Kalpurush" w:hAnsi="Kalpurush" w:cs="Kalpurush" w:hint="cs"/>
          <w:sz w:val="24"/>
          <w:szCs w:val="24"/>
          <w:cs/>
          <w:lang w:bidi="bn-BD"/>
        </w:rPr>
        <w:t>ূ</w:t>
      </w:r>
      <w:r w:rsidRPr="00461A85">
        <w:rPr>
          <w:rFonts w:ascii="Kalpurush" w:hAnsi="Kalpurush" w:cs="Kalpurush"/>
          <w:sz w:val="24"/>
          <w:szCs w:val="24"/>
          <w:cs/>
          <w:lang w:bidi="bn-IN"/>
        </w:rPr>
        <w:t>দী খোলাফায়</w:t>
      </w:r>
      <w:r w:rsidR="008E01FB">
        <w:rPr>
          <w:rFonts w:ascii="Kalpurush" w:hAnsi="Kalpurush" w:cs="Kalpurush"/>
          <w:sz w:val="24"/>
          <w:szCs w:val="24"/>
          <w:cs/>
          <w:lang w:bidi="bn-IN"/>
        </w:rPr>
        <w:t xml:space="preserve">ে রাশেদীনের তৃতীয় খলীফা উসমান </w:t>
      </w:r>
      <w:r w:rsidR="008E01FB">
        <w:rPr>
          <w:rFonts w:ascii="Kalpurush" w:hAnsi="Kalpurush" w:cs="Kalpurush" w:hint="cs"/>
          <w:sz w:val="24"/>
          <w:szCs w:val="24"/>
          <w:cs/>
          <w:lang w:bidi="bn-BD"/>
        </w:rPr>
        <w:t>ই</w:t>
      </w:r>
      <w:r w:rsidR="008E01FB">
        <w:rPr>
          <w:rFonts w:ascii="Kalpurush" w:hAnsi="Kalpurush" w:cs="Kalpurush"/>
          <w:sz w:val="24"/>
          <w:szCs w:val="24"/>
          <w:cs/>
          <w:lang w:bidi="bn-IN"/>
        </w:rPr>
        <w:t>ব</w:t>
      </w:r>
      <w:r w:rsidRPr="00461A85">
        <w:rPr>
          <w:rFonts w:ascii="Kalpurush" w:hAnsi="Kalpurush" w:cs="Kalpurush"/>
          <w:sz w:val="24"/>
          <w:szCs w:val="24"/>
          <w:cs/>
          <w:lang w:bidi="bn-IN"/>
        </w:rPr>
        <w:t xml:space="preserve">ন আফ্ফান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আনহু-এর</w:t>
      </w:r>
      <w:r w:rsidRPr="00461A85">
        <w:rPr>
          <w:rFonts w:ascii="Kalpurush" w:hAnsi="Kalpurush" w:cs="Kalpurush"/>
          <w:sz w:val="24"/>
          <w:szCs w:val="24"/>
          <w:cs/>
          <w:lang w:bidi="bn-IN"/>
        </w:rPr>
        <w:t xml:space="preserve"> বিরুদ্ধে তার হিংসা ও ঈর্ষার বিষ সম্প্রসারিত করতে শুরু করে এবং তার বিরুদ্ধে কুৎসা রটনা করতে থাকে। ফলে কিছু অদূরদর্শী দুর্বল ঈমানের অধিকারী লোক </w:t>
      </w:r>
      <w:r w:rsidRPr="00461A85">
        <w:rPr>
          <w:rFonts w:ascii="Kalpurush" w:hAnsi="Kalpurush" w:cs="Kalpurush"/>
          <w:sz w:val="24"/>
          <w:szCs w:val="24"/>
          <w:lang w:bidi="bn-IN"/>
        </w:rPr>
        <w:t xml:space="preserve">- </w:t>
      </w:r>
      <w:r w:rsidR="00461A85">
        <w:rPr>
          <w:rFonts w:ascii="Kalpurush" w:hAnsi="Kalpurush" w:cs="Kalpurush"/>
          <w:sz w:val="24"/>
          <w:szCs w:val="24"/>
          <w:cs/>
          <w:lang w:bidi="bn-IN"/>
        </w:rPr>
        <w:t>যারা ফিত</w:t>
      </w:r>
      <w:r w:rsidR="00461A85">
        <w:rPr>
          <w:rFonts w:ascii="Kalpurush" w:hAnsi="Kalpurush" w:cs="Kalpurush" w:hint="cs"/>
          <w:sz w:val="24"/>
          <w:szCs w:val="24"/>
          <w:cs/>
          <w:lang w:bidi="bn-BD"/>
        </w:rPr>
        <w:t>না</w:t>
      </w:r>
      <w:r w:rsidR="00461A85">
        <w:rPr>
          <w:rFonts w:ascii="Kalpurush" w:hAnsi="Kalpurush" w:cs="Kalpurush"/>
          <w:sz w:val="24"/>
          <w:szCs w:val="24"/>
          <w:lang w:bidi="bn-IN"/>
        </w:rPr>
        <w:t>-</w:t>
      </w:r>
      <w:r w:rsidRPr="00461A85">
        <w:rPr>
          <w:rFonts w:ascii="Kalpurush" w:hAnsi="Kalpurush" w:cs="Kalpurush"/>
          <w:sz w:val="24"/>
          <w:szCs w:val="24"/>
          <w:cs/>
          <w:lang w:bidi="bn-IN"/>
        </w:rPr>
        <w:t>ফাসাদ পছন্দ করে তার ধোঁকায় পতিত হয়ে তার পাশে জমায়েত হলো</w:t>
      </w:r>
      <w:r w:rsidRPr="00461A85">
        <w:rPr>
          <w:rFonts w:ascii="Kalpurush" w:hAnsi="Kalpurush" w:cs="Kalpurush"/>
          <w:sz w:val="24"/>
          <w:szCs w:val="24"/>
          <w:lang w:bidi="bn-IN"/>
        </w:rPr>
        <w:t xml:space="preserve">, </w:t>
      </w:r>
      <w:r w:rsidR="00461A85">
        <w:rPr>
          <w:rFonts w:ascii="Kalpurush" w:hAnsi="Kalpurush" w:cs="Kalpurush"/>
          <w:sz w:val="24"/>
          <w:szCs w:val="24"/>
          <w:cs/>
          <w:lang w:bidi="bn-IN"/>
        </w:rPr>
        <w:t>এ ষড়যন্ত্রের ফল</w:t>
      </w:r>
      <w:r w:rsidR="00461A85">
        <w:rPr>
          <w:rFonts w:ascii="Kalpurush" w:hAnsi="Kalpurush" w:cs="Kalpurush" w:hint="cs"/>
          <w:sz w:val="24"/>
          <w:szCs w:val="24"/>
          <w:cs/>
          <w:lang w:bidi="bn-BD"/>
        </w:rPr>
        <w:t>শ্রু</w:t>
      </w:r>
      <w:r w:rsidRPr="00461A85">
        <w:rPr>
          <w:rFonts w:ascii="Kalpurush" w:hAnsi="Kalpurush" w:cs="Kalpurush"/>
          <w:sz w:val="24"/>
          <w:szCs w:val="24"/>
          <w:cs/>
          <w:lang w:bidi="bn-IN"/>
        </w:rPr>
        <w:t xml:space="preserve">তিতে শেষ পর্যন্ত খলীফায়ে রাশেদ উসমান </w:t>
      </w:r>
      <w:r w:rsidR="002401B3" w:rsidRPr="00461A85">
        <w:rPr>
          <w:rFonts w:ascii="Kalpurush" w:hAnsi="Kalpurush" w:cs="Kalpurush"/>
          <w:sz w:val="24"/>
          <w:szCs w:val="24"/>
          <w:cs/>
          <w:lang w:bidi="bn-IN"/>
        </w:rPr>
        <w:lastRenderedPageBreak/>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008E01FB">
        <w:rPr>
          <w:rFonts w:ascii="Kalpurush" w:hAnsi="Kalpurush" w:cs="Kalpurush"/>
          <w:sz w:val="24"/>
          <w:szCs w:val="24"/>
          <w:cs/>
          <w:lang w:bidi="bn-IN"/>
        </w:rPr>
        <w:t xml:space="preserve"> নিতান্ত ম</w:t>
      </w:r>
      <w:r w:rsidR="008E01FB">
        <w:rPr>
          <w:rFonts w:ascii="Kalpurush" w:hAnsi="Kalpurush" w:cs="Kalpurush" w:hint="cs"/>
          <w:sz w:val="24"/>
          <w:szCs w:val="24"/>
          <w:cs/>
          <w:lang w:bidi="bn-BD"/>
        </w:rPr>
        <w:t>য</w:t>
      </w:r>
      <w:r w:rsidRPr="00461A85">
        <w:rPr>
          <w:rFonts w:ascii="Kalpurush" w:hAnsi="Kalpurush" w:cs="Kalpurush"/>
          <w:sz w:val="24"/>
          <w:szCs w:val="24"/>
          <w:cs/>
          <w:lang w:bidi="bn-IN"/>
        </w:rPr>
        <w:t>লুম হয়ে শাহাদাত বরণ করেন। তার শাহাদাতের পর মুসল</w:t>
      </w:r>
      <w:r w:rsidR="008E01FB">
        <w:rPr>
          <w:rFonts w:ascii="Kalpurush" w:hAnsi="Kalpurush" w:cs="Kalpurush" w:hint="cs"/>
          <w:sz w:val="24"/>
          <w:szCs w:val="24"/>
          <w:cs/>
          <w:lang w:bidi="bn-BD"/>
        </w:rPr>
        <w:t>ি</w:t>
      </w:r>
      <w:r w:rsidR="008E01FB">
        <w:rPr>
          <w:rFonts w:ascii="Kalpurush" w:hAnsi="Kalpurush" w:cs="Kalpurush"/>
          <w:sz w:val="24"/>
          <w:szCs w:val="24"/>
          <w:cs/>
          <w:lang w:bidi="bn-IN"/>
        </w:rPr>
        <w:t>ম</w:t>
      </w:r>
      <w:r w:rsidRPr="00461A85">
        <w:rPr>
          <w:rFonts w:ascii="Kalpurush" w:hAnsi="Kalpurush" w:cs="Kalpurush"/>
          <w:sz w:val="24"/>
          <w:szCs w:val="24"/>
          <w:cs/>
          <w:lang w:bidi="bn-IN"/>
        </w:rPr>
        <w:t>দের মধ্যে মতবিরোধ দেখা দিল। উক্ত ই</w:t>
      </w:r>
      <w:r w:rsidR="008E01FB">
        <w:rPr>
          <w:rFonts w:ascii="Kalpurush" w:hAnsi="Kalpurush" w:cs="Kalpurush" w:hint="cs"/>
          <w:sz w:val="24"/>
          <w:szCs w:val="24"/>
          <w:cs/>
          <w:lang w:bidi="bn-BD"/>
        </w:rPr>
        <w:t>য়া</w:t>
      </w:r>
      <w:r w:rsidR="008E01FB">
        <w:rPr>
          <w:rFonts w:ascii="Kalpurush" w:hAnsi="Kalpurush" w:cs="Kalpurush"/>
          <w:sz w:val="24"/>
          <w:szCs w:val="24"/>
          <w:cs/>
          <w:lang w:bidi="bn-IN"/>
        </w:rPr>
        <w:t>হ</w:t>
      </w:r>
      <w:r w:rsidR="008E01FB">
        <w:rPr>
          <w:rFonts w:ascii="Kalpurush" w:hAnsi="Kalpurush" w:cs="Kalpurush" w:hint="cs"/>
          <w:sz w:val="24"/>
          <w:szCs w:val="24"/>
          <w:cs/>
          <w:lang w:bidi="bn-BD"/>
        </w:rPr>
        <w:t>ূ</w:t>
      </w:r>
      <w:r w:rsidRPr="00461A85">
        <w:rPr>
          <w:rFonts w:ascii="Kalpurush" w:hAnsi="Kalpurush" w:cs="Kalpurush"/>
          <w:sz w:val="24"/>
          <w:szCs w:val="24"/>
          <w:cs/>
          <w:lang w:bidi="bn-IN"/>
        </w:rPr>
        <w:t>দী এবং তার অনুসারীদের প্ররোচনায় এ ফিতনা প্রবল আকার ধারণ করল এবং সাহাবীগণ নিজ</w:t>
      </w:r>
      <w:r w:rsidR="008E01FB">
        <w:rPr>
          <w:rFonts w:ascii="Kalpurush" w:hAnsi="Kalpurush" w:cs="Kalpurush" w:hint="cs"/>
          <w:sz w:val="24"/>
          <w:szCs w:val="24"/>
          <w:cs/>
          <w:lang w:bidi="bn-BD"/>
        </w:rPr>
        <w:t xml:space="preserve"> </w:t>
      </w:r>
      <w:r w:rsidRPr="00461A85">
        <w:rPr>
          <w:rFonts w:ascii="Kalpurush" w:hAnsi="Kalpurush" w:cs="Kalpurush"/>
          <w:sz w:val="24"/>
          <w:szCs w:val="24"/>
          <w:cs/>
          <w:lang w:bidi="bn-IN"/>
        </w:rPr>
        <w:t xml:space="preserve">নিজ ইজতেহাদ মোতাবেক যুদ্ধে লিপ্ত হলেন। </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lang w:bidi="bn-IN"/>
        </w:rPr>
        <w:t>‘</w:t>
      </w:r>
      <w:r w:rsidRPr="00461A85">
        <w:rPr>
          <w:rFonts w:ascii="Kalpurush" w:hAnsi="Kalpurush" w:cs="Kalpurush"/>
          <w:sz w:val="24"/>
          <w:szCs w:val="24"/>
          <w:cs/>
          <w:lang w:bidi="bn-IN"/>
        </w:rPr>
        <w:t>আত</w:t>
      </w:r>
      <w:r w:rsidRPr="00461A85">
        <w:rPr>
          <w:rFonts w:ascii="Kalpurush" w:hAnsi="Kalpurush" w:cs="Kalpurush"/>
          <w:sz w:val="24"/>
          <w:szCs w:val="24"/>
          <w:lang w:bidi="bn-IN"/>
        </w:rPr>
        <w:t>-</w:t>
      </w:r>
      <w:r w:rsidRPr="00461A85">
        <w:rPr>
          <w:rFonts w:ascii="Kalpurush" w:hAnsi="Kalpurush" w:cs="Kalpurush"/>
          <w:sz w:val="24"/>
          <w:szCs w:val="24"/>
          <w:cs/>
          <w:lang w:bidi="bn-IN"/>
        </w:rPr>
        <w:t>তাহাবিয়া</w:t>
      </w:r>
      <w:r w:rsidRPr="00461A85">
        <w:rPr>
          <w:rFonts w:ascii="Kalpurush" w:hAnsi="Kalpurush" w:cs="Kalpurush"/>
          <w:sz w:val="24"/>
          <w:szCs w:val="24"/>
          <w:lang w:bidi="bn-IN"/>
        </w:rPr>
        <w:t xml:space="preserve">’ </w:t>
      </w:r>
      <w:r w:rsidR="002401B3" w:rsidRPr="00461A85">
        <w:rPr>
          <w:rFonts w:ascii="Kalpurush" w:hAnsi="Kalpurush" w:cs="Kalpurush"/>
          <w:sz w:val="24"/>
          <w:szCs w:val="24"/>
          <w:cs/>
          <w:lang w:bidi="bn-IN"/>
        </w:rPr>
        <w:t>গ্রন্থের ব্যাখ্যাকারক বলেন:</w:t>
      </w:r>
      <w:r w:rsidRPr="00461A85">
        <w:rPr>
          <w:rFonts w:ascii="Kalpurush" w:hAnsi="Kalpurush" w:cs="Kalpurush"/>
          <w:sz w:val="24"/>
          <w:szCs w:val="24"/>
          <w:cs/>
          <w:lang w:bidi="bn-IN"/>
        </w:rPr>
        <w:t xml:space="preserve"> </w:t>
      </w:r>
      <w:r w:rsidRPr="008E01FB">
        <w:rPr>
          <w:rFonts w:ascii="Times New Roman" w:hAnsi="Times New Roman" w:cs="KFGQPC Uthman Taha Naskh" w:hint="cs"/>
          <w:sz w:val="24"/>
          <w:szCs w:val="24"/>
          <w:rtl/>
        </w:rPr>
        <w:t>رفض</w:t>
      </w:r>
      <w:r w:rsidR="002401B3" w:rsidRPr="00461A85">
        <w:rPr>
          <w:rFonts w:ascii="Kalpurush" w:hAnsi="Kalpurush" w:cs="Kalpurush"/>
          <w:sz w:val="24"/>
          <w:szCs w:val="24"/>
        </w:rPr>
        <w:t xml:space="preserve"> </w:t>
      </w:r>
      <w:r w:rsidRPr="00461A85">
        <w:rPr>
          <w:rFonts w:ascii="Kalpurush" w:hAnsi="Kalpurush" w:cs="Kalpurush"/>
          <w:sz w:val="24"/>
          <w:szCs w:val="24"/>
          <w:lang w:bidi="bn-IN"/>
        </w:rPr>
        <w:t>‘</w:t>
      </w:r>
      <w:r w:rsidRPr="00461A85">
        <w:rPr>
          <w:rFonts w:ascii="Kalpurush" w:hAnsi="Kalpurush" w:cs="Kalpurush"/>
          <w:sz w:val="24"/>
          <w:szCs w:val="24"/>
          <w:cs/>
          <w:lang w:bidi="bn-IN"/>
        </w:rPr>
        <w:t>রাফদ</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এর ফিতনা সৃষ্টি করে এক মুনাফিক ও যিন্দিক তথা</w:t>
      </w:r>
      <w:r w:rsidR="0093437C" w:rsidRPr="00461A85">
        <w:rPr>
          <w:rFonts w:ascii="Kalpurush" w:hAnsi="Kalpurush" w:cs="Kalpurush"/>
          <w:sz w:val="24"/>
          <w:szCs w:val="24"/>
          <w:cs/>
          <w:lang w:bidi="bn-IN"/>
        </w:rPr>
        <w:t xml:space="preserve"> </w:t>
      </w:r>
      <w:r w:rsidRPr="00461A85">
        <w:rPr>
          <w:rFonts w:ascii="Kalpurush" w:hAnsi="Kalpurush" w:cs="Kalpurush"/>
          <w:sz w:val="24"/>
          <w:szCs w:val="24"/>
          <w:cs/>
          <w:lang w:bidi="bn-IN"/>
        </w:rPr>
        <w:t>বে</w:t>
      </w:r>
      <w:r w:rsidR="00440E9E">
        <w:rPr>
          <w:rFonts w:ascii="Kalpurush" w:hAnsi="Kalpurush" w:cs="Kalpurush" w:hint="cs"/>
          <w:sz w:val="24"/>
          <w:szCs w:val="24"/>
          <w:cs/>
          <w:lang w:bidi="bn-BD"/>
        </w:rPr>
        <w:t>-দী</w:t>
      </w:r>
      <w:r w:rsidRPr="00461A85">
        <w:rPr>
          <w:rFonts w:ascii="Kalpurush" w:hAnsi="Kalpurush" w:cs="Kalpurush"/>
          <w:sz w:val="24"/>
          <w:szCs w:val="24"/>
          <w:cs/>
          <w:lang w:bidi="bn-IN"/>
        </w:rPr>
        <w:t>ন ব্যক্তি। তার ইচ্ছা ছিল</w:t>
      </w:r>
      <w:r w:rsidR="008E01FB">
        <w:rPr>
          <w:rFonts w:ascii="Kalpurush" w:hAnsi="Kalpurush" w:cs="Kalpurush" w:hint="cs"/>
          <w:sz w:val="24"/>
          <w:szCs w:val="24"/>
          <w:cs/>
          <w:lang w:bidi="bn-BD"/>
        </w:rPr>
        <w:t xml:space="preserve"> দীন</w:t>
      </w:r>
      <w:r w:rsidRPr="00461A85">
        <w:rPr>
          <w:rFonts w:ascii="Kalpurush" w:hAnsi="Kalpurush" w:cs="Kalpurush"/>
          <w:sz w:val="24"/>
          <w:szCs w:val="24"/>
          <w:cs/>
          <w:lang w:bidi="bn-IN"/>
        </w:rPr>
        <w:t xml:space="preserve"> ইসলামকে মিটিয়ে দে</w:t>
      </w:r>
      <w:r w:rsidR="008E01FB">
        <w:rPr>
          <w:rFonts w:ascii="Kalpurush" w:hAnsi="Kalpurush" w:cs="Kalpurush" w:hint="cs"/>
          <w:sz w:val="24"/>
          <w:szCs w:val="24"/>
          <w:cs/>
          <w:lang w:bidi="bn-BD"/>
        </w:rPr>
        <w:t>ও</w:t>
      </w:r>
      <w:r w:rsidRPr="00461A85">
        <w:rPr>
          <w:rFonts w:ascii="Kalpurush" w:hAnsi="Kalpurush" w:cs="Kalpurush"/>
          <w:sz w:val="24"/>
          <w:szCs w:val="24"/>
          <w:cs/>
          <w:lang w:bidi="bn-IN"/>
        </w:rPr>
        <w:t xml:space="preserve">য়া এবং রাসূলুল্লাহ সাল্লাল্লাহু </w:t>
      </w:r>
      <w:r w:rsidRPr="00461A85">
        <w:rPr>
          <w:rFonts w:ascii="Kalpurush" w:hAnsi="Kalpurush" w:cs="Kalpurush"/>
          <w:sz w:val="24"/>
          <w:szCs w:val="24"/>
          <w:lang w:bidi="bn-IN"/>
        </w:rPr>
        <w:t>‘</w:t>
      </w:r>
      <w:r w:rsidRPr="00461A85">
        <w:rPr>
          <w:rFonts w:ascii="Kalpurush" w:hAnsi="Kalpurush" w:cs="Kalpurush"/>
          <w:sz w:val="24"/>
          <w:szCs w:val="24"/>
          <w:cs/>
          <w:lang w:bidi="bn-IN"/>
        </w:rPr>
        <w:t>আলাইহি ওয়াসাল্লাম সম্পর্কে</w:t>
      </w:r>
      <w:r w:rsidR="0093437C" w:rsidRPr="00461A85">
        <w:rPr>
          <w:rFonts w:ascii="Kalpurush" w:hAnsi="Kalpurush" w:cs="Kalpurush"/>
          <w:sz w:val="24"/>
          <w:szCs w:val="24"/>
          <w:cs/>
          <w:lang w:bidi="bn-IN"/>
        </w:rPr>
        <w:t xml:space="preserve"> </w:t>
      </w:r>
      <w:r w:rsidRPr="00461A85">
        <w:rPr>
          <w:rFonts w:ascii="Kalpurush" w:hAnsi="Kalpurush" w:cs="Kalpurush"/>
          <w:sz w:val="24"/>
          <w:szCs w:val="24"/>
          <w:cs/>
          <w:lang w:bidi="bn-IN"/>
        </w:rPr>
        <w:t>নিন্দা ও কুৎসা রটনা করা যেমন উলামায়ে কেরাম তা বর</w:t>
      </w:r>
      <w:r w:rsidR="008E01FB">
        <w:rPr>
          <w:rFonts w:ascii="Kalpurush" w:hAnsi="Kalpurush" w:cs="Kalpurush"/>
          <w:sz w:val="24"/>
          <w:szCs w:val="24"/>
          <w:cs/>
          <w:lang w:bidi="bn-IN"/>
        </w:rPr>
        <w:t>্ণনা করেছেন। কেননা আব্দুল্লাহ ব</w:t>
      </w:r>
      <w:r w:rsidR="008E01FB">
        <w:rPr>
          <w:rFonts w:ascii="Kalpurush" w:hAnsi="Kalpurush" w:cs="Kalpurush" w:hint="cs"/>
          <w:sz w:val="24"/>
          <w:szCs w:val="24"/>
          <w:cs/>
          <w:lang w:bidi="bn-BD"/>
        </w:rPr>
        <w:t>ই</w:t>
      </w:r>
      <w:r w:rsidRPr="00461A85">
        <w:rPr>
          <w:rFonts w:ascii="Kalpurush" w:hAnsi="Kalpurush" w:cs="Kalpurush"/>
          <w:sz w:val="24"/>
          <w:szCs w:val="24"/>
          <w:cs/>
          <w:lang w:bidi="bn-IN"/>
        </w:rPr>
        <w:t>ন সাবা যখন ইসলামের ছদ্মবেশ ধারণ করে</w:t>
      </w:r>
      <w:r w:rsidRPr="00461A85">
        <w:rPr>
          <w:rFonts w:ascii="Kalpurush" w:hAnsi="Kalpurush" w:cs="Kalpurush"/>
          <w:sz w:val="24"/>
          <w:szCs w:val="24"/>
          <w:lang w:bidi="bn-IN"/>
        </w:rPr>
        <w:t>,</w:t>
      </w:r>
      <w:r w:rsidR="0093437C" w:rsidRPr="00461A85">
        <w:rPr>
          <w:rFonts w:ascii="Kalpurush" w:hAnsi="Kalpurush" w:cs="Kalpurush"/>
          <w:sz w:val="24"/>
          <w:szCs w:val="24"/>
          <w:lang w:bidi="bn-IN"/>
        </w:rPr>
        <w:t xml:space="preserve"> </w:t>
      </w:r>
      <w:r w:rsidRPr="00461A85">
        <w:rPr>
          <w:rFonts w:ascii="Kalpurush" w:hAnsi="Kalpurush" w:cs="Kalpurush"/>
          <w:sz w:val="24"/>
          <w:szCs w:val="24"/>
          <w:cs/>
          <w:lang w:bidi="bn-IN"/>
        </w:rPr>
        <w:t>তখন সে মূলত</w:t>
      </w:r>
      <w:r w:rsidR="008E01FB">
        <w:rPr>
          <w:rFonts w:ascii="Kalpurush" w:hAnsi="Kalpurush" w:cs="Kalpurush" w:hint="cs"/>
          <w:sz w:val="24"/>
          <w:szCs w:val="24"/>
          <w:cs/>
          <w:lang w:bidi="bn-BD"/>
        </w:rPr>
        <w:t>ঃ</w:t>
      </w:r>
      <w:r w:rsidRPr="00461A85">
        <w:rPr>
          <w:rFonts w:ascii="Kalpurush" w:hAnsi="Kalpurush" w:cs="Kalpurush"/>
          <w:sz w:val="24"/>
          <w:szCs w:val="24"/>
          <w:cs/>
          <w:lang w:bidi="bn-IN"/>
        </w:rPr>
        <w:t xml:space="preserve"> স্বীয় ষড়যন্ত্র</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প্রতারণা ও নোংরামীর জাল বিস্তার করে ইসলামের বিপর্যয় ও ক্ষতি সাধন করতেই চেয়েছিল</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খ্রিস্টান ধর্ম নিয়ে ই</w:t>
      </w:r>
      <w:r w:rsidR="008E01FB">
        <w:rPr>
          <w:rFonts w:ascii="Kalpurush" w:hAnsi="Kalpurush" w:cs="Kalpurush" w:hint="cs"/>
          <w:sz w:val="24"/>
          <w:szCs w:val="24"/>
          <w:cs/>
          <w:lang w:bidi="bn-BD"/>
        </w:rPr>
        <w:t>য়া</w:t>
      </w:r>
      <w:r w:rsidR="008E01FB">
        <w:rPr>
          <w:rFonts w:ascii="Kalpurush" w:hAnsi="Kalpurush" w:cs="Kalpurush"/>
          <w:sz w:val="24"/>
          <w:szCs w:val="24"/>
          <w:cs/>
          <w:lang w:bidi="bn-IN"/>
        </w:rPr>
        <w:t>হ</w:t>
      </w:r>
      <w:r w:rsidR="008E01FB">
        <w:rPr>
          <w:rFonts w:ascii="Kalpurush" w:hAnsi="Kalpurush" w:cs="Kalpurush" w:hint="cs"/>
          <w:sz w:val="24"/>
          <w:szCs w:val="24"/>
          <w:cs/>
          <w:lang w:bidi="bn-BD"/>
        </w:rPr>
        <w:t>ূ</w:t>
      </w:r>
      <w:r w:rsidRPr="00461A85">
        <w:rPr>
          <w:rFonts w:ascii="Kalpurush" w:hAnsi="Kalpurush" w:cs="Kalpurush"/>
          <w:sz w:val="24"/>
          <w:szCs w:val="24"/>
          <w:cs/>
          <w:lang w:bidi="bn-IN"/>
        </w:rPr>
        <w:t xml:space="preserve">দী </w:t>
      </w:r>
      <w:r w:rsidR="00461A85">
        <w:rPr>
          <w:rFonts w:ascii="Kalpurush" w:hAnsi="Kalpurush" w:cs="Kalpurush" w:hint="cs"/>
          <w:sz w:val="24"/>
          <w:szCs w:val="24"/>
          <w:cs/>
          <w:lang w:bidi="bn-BD"/>
        </w:rPr>
        <w:t>ধর্ম</w:t>
      </w:r>
      <w:r w:rsidR="0093437C" w:rsidRPr="00461A85">
        <w:rPr>
          <w:rFonts w:ascii="Kalpurush" w:hAnsi="Kalpurush" w:cs="Kalpurush"/>
          <w:sz w:val="24"/>
          <w:szCs w:val="24"/>
          <w:cs/>
          <w:lang w:bidi="bn-IN"/>
        </w:rPr>
        <w:t xml:space="preserve"> </w:t>
      </w:r>
      <w:r w:rsidRPr="00461A85">
        <w:rPr>
          <w:rFonts w:ascii="Kalpurush" w:hAnsi="Kalpurush" w:cs="Kalpurush"/>
          <w:sz w:val="24"/>
          <w:szCs w:val="24"/>
          <w:cs/>
          <w:lang w:bidi="bn-IN"/>
        </w:rPr>
        <w:t>যেমনটা করেছিল। তাই সে ইবাদ</w:t>
      </w:r>
      <w:r w:rsidR="008E01FB">
        <w:rPr>
          <w:rFonts w:ascii="Kalpurush" w:hAnsi="Kalpurush" w:cs="Kalpurush" w:hint="cs"/>
          <w:sz w:val="24"/>
          <w:szCs w:val="24"/>
          <w:cs/>
          <w:lang w:bidi="bn-BD"/>
        </w:rPr>
        <w:t>া</w:t>
      </w:r>
      <w:r w:rsidRPr="00461A85">
        <w:rPr>
          <w:rFonts w:ascii="Kalpurush" w:hAnsi="Kalpurush" w:cs="Kalpurush"/>
          <w:sz w:val="24"/>
          <w:szCs w:val="24"/>
          <w:cs/>
          <w:lang w:bidi="bn-IN"/>
        </w:rPr>
        <w:t>তগুজার হওয়ার ভান করল। সৎ কাজের নির্দেশ দান এবং অসৎ কাজ থেকে নিষেধ করার কাজ জাহির করতে লাগল</w:t>
      </w:r>
      <w:r w:rsidR="00604E1B" w:rsidRPr="00604E1B">
        <w:rPr>
          <w:rFonts w:ascii="Kalpurush" w:hAnsi="Kalpurush" w:cs="SolaimanLipi"/>
          <w:sz w:val="24"/>
          <w:szCs w:val="24"/>
          <w:cs/>
          <w:lang w:bidi="hi-IN"/>
        </w:rPr>
        <w:t xml:space="preserve"> </w:t>
      </w:r>
      <w:r w:rsidRPr="00461A85">
        <w:rPr>
          <w:rFonts w:ascii="Kalpurush" w:hAnsi="Kalpurush" w:cs="Kalpurush"/>
          <w:sz w:val="24"/>
          <w:szCs w:val="24"/>
          <w:cs/>
          <w:lang w:bidi="bn-IN"/>
        </w:rPr>
        <w:t xml:space="preserve">এমনকি উসমান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সম্পর্কে ফিতনা ছড়িয়ে তাকে হত্যা করার চেষ্টায় সে লিপ্ত হল। এর পর যখন সে কুফায় এলো</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তখন আলী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আনহুর</w:t>
      </w:r>
      <w:r w:rsidRPr="00461A85">
        <w:rPr>
          <w:rFonts w:ascii="Kalpurush" w:hAnsi="Kalpurush" w:cs="Kalpurush"/>
          <w:sz w:val="24"/>
          <w:szCs w:val="24"/>
          <w:cs/>
          <w:lang w:bidi="bn-IN"/>
        </w:rPr>
        <w:t xml:space="preserve"> পক্ষে বাড়াবাড়ি করা ও তাকে সাহায্য করার ভান করলো</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যাতে সে তার উদ্দেশ্য সাধনে সিদ</w:t>
      </w:r>
      <w:r w:rsidR="008E01FB">
        <w:rPr>
          <w:rFonts w:ascii="Kalpurush" w:hAnsi="Kalpurush" w:cs="Kalpurush"/>
          <w:sz w:val="24"/>
          <w:szCs w:val="24"/>
          <w:cs/>
          <w:lang w:bidi="bn-IN"/>
        </w:rPr>
        <w:t>্ধি</w:t>
      </w:r>
      <w:r w:rsidR="008E01FB">
        <w:rPr>
          <w:rFonts w:ascii="Kalpurush" w:hAnsi="Kalpurush" w:cs="Kalpurush" w:hint="cs"/>
          <w:sz w:val="24"/>
          <w:szCs w:val="24"/>
          <w:cs/>
          <w:lang w:bidi="bn-BD"/>
        </w:rPr>
        <w:t xml:space="preserve"> </w:t>
      </w:r>
      <w:r w:rsidRPr="00461A85">
        <w:rPr>
          <w:rFonts w:ascii="Kalpurush" w:hAnsi="Kalpurush" w:cs="Kalpurush"/>
          <w:sz w:val="24"/>
          <w:szCs w:val="24"/>
          <w:cs/>
          <w:lang w:bidi="bn-IN"/>
        </w:rPr>
        <w:t xml:space="preserve">লাভ করতে পারে। আলী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8E01FB">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Pr="00461A85">
        <w:rPr>
          <w:rFonts w:ascii="Kalpurush" w:hAnsi="Kalpurush" w:cs="Kalpurush"/>
          <w:sz w:val="24"/>
          <w:szCs w:val="24"/>
          <w:cs/>
          <w:lang w:bidi="bn-IN"/>
        </w:rPr>
        <w:t xml:space="preserve"> কাছে সে নির্দেশ পৌঁছোলে তিনি তাকে হত্যার হুকুম দিলেন। কিন্তু সে কার্কিস এর দিকে পালিয়ে গেল। ইতিহাসে তার সব ঘটনাই প্রসিদ্ধ। </w:t>
      </w:r>
    </w:p>
    <w:p w:rsidR="006D41A8" w:rsidRPr="00461A85" w:rsidRDefault="008E01FB" w:rsidP="00440E9E">
      <w:pPr>
        <w:bidi w:val="0"/>
        <w:spacing w:after="0"/>
        <w:jc w:val="both"/>
        <w:rPr>
          <w:rFonts w:ascii="Kalpurush" w:hAnsi="Kalpurush" w:cs="Kalpurush"/>
          <w:sz w:val="24"/>
          <w:szCs w:val="24"/>
          <w:lang w:bidi="bn-IN"/>
        </w:rPr>
      </w:pPr>
      <w:r>
        <w:rPr>
          <w:rFonts w:ascii="Kalpurush" w:hAnsi="Kalpurush" w:cs="Kalpurush"/>
          <w:sz w:val="24"/>
          <w:szCs w:val="24"/>
          <w:cs/>
          <w:lang w:bidi="bn-IN"/>
        </w:rPr>
        <w:t>শা</w:t>
      </w:r>
      <w:r>
        <w:rPr>
          <w:rFonts w:ascii="Kalpurush" w:hAnsi="Kalpurush" w:cs="Kalpurush" w:hint="cs"/>
          <w:sz w:val="24"/>
          <w:szCs w:val="24"/>
          <w:cs/>
          <w:lang w:bidi="bn-BD"/>
        </w:rPr>
        <w:t>ই</w:t>
      </w:r>
      <w:r>
        <w:rPr>
          <w:rFonts w:ascii="Kalpurush" w:hAnsi="Kalpurush" w:cs="Kalpurush"/>
          <w:sz w:val="24"/>
          <w:szCs w:val="24"/>
          <w:cs/>
          <w:lang w:bidi="bn-IN"/>
        </w:rPr>
        <w:t>খুল ইসলাম ইবন</w:t>
      </w:r>
      <w:r w:rsidR="006D41A8" w:rsidRPr="00461A85">
        <w:rPr>
          <w:rFonts w:ascii="Kalpurush" w:hAnsi="Kalpurush" w:cs="Kalpurush"/>
          <w:sz w:val="24"/>
          <w:szCs w:val="24"/>
          <w:cs/>
          <w:lang w:bidi="bn-IN"/>
        </w:rPr>
        <w:t xml:space="preserve"> তাইমি</w:t>
      </w:r>
      <w:r>
        <w:rPr>
          <w:rFonts w:ascii="Kalpurush" w:hAnsi="Kalpurush" w:cs="Kalpurush" w:hint="cs"/>
          <w:sz w:val="24"/>
          <w:szCs w:val="24"/>
          <w:cs/>
          <w:lang w:bidi="bn-BD"/>
        </w:rPr>
        <w:t>য়্যাহ</w:t>
      </w:r>
      <w:r w:rsidR="006D41A8" w:rsidRPr="00461A85">
        <w:rPr>
          <w:rFonts w:ascii="Kalpurush" w:hAnsi="Kalpurush" w:cs="Kalpurush"/>
          <w:sz w:val="24"/>
          <w:szCs w:val="24"/>
          <w:cs/>
          <w:lang w:bidi="bn-IN"/>
        </w:rPr>
        <w:t xml:space="preserve"> রাহ. বলেন: যখন উসমান র</w:t>
      </w:r>
      <w:r w:rsidR="00461A85">
        <w:rPr>
          <w:rFonts w:ascii="Kalpurush" w:hAnsi="Kalpurush" w:cs="Kalpurush" w:hint="cs"/>
          <w:sz w:val="24"/>
          <w:szCs w:val="24"/>
          <w:cs/>
          <w:lang w:bidi="bn-BD"/>
        </w:rPr>
        <w:t>াদিয়াল্লাহু আনহু</w:t>
      </w:r>
      <w:r w:rsidR="006D41A8" w:rsidRPr="00461A85">
        <w:rPr>
          <w:rFonts w:ascii="Kalpurush" w:hAnsi="Kalpurush" w:cs="Kalpurush"/>
          <w:sz w:val="24"/>
          <w:szCs w:val="24"/>
          <w:cs/>
          <w:lang w:bidi="bn-IN"/>
        </w:rPr>
        <w:t xml:space="preserve"> শাহাদাত বরণ করলেন</w:t>
      </w:r>
      <w:r w:rsidR="006D41A8" w:rsidRPr="00461A85">
        <w:rPr>
          <w:rFonts w:ascii="Kalpurush" w:hAnsi="Kalpurush" w:cs="Kalpurush"/>
          <w:sz w:val="24"/>
          <w:szCs w:val="24"/>
          <w:lang w:bidi="bn-IN"/>
        </w:rPr>
        <w:t xml:space="preserve">, </w:t>
      </w:r>
      <w:r w:rsidR="00461A85">
        <w:rPr>
          <w:rFonts w:ascii="Kalpurush" w:hAnsi="Kalpurush" w:cs="Kalpurush"/>
          <w:sz w:val="24"/>
          <w:szCs w:val="24"/>
          <w:cs/>
          <w:lang w:bidi="bn-IN"/>
        </w:rPr>
        <w:t>তখন মুসল</w:t>
      </w:r>
      <w:r>
        <w:rPr>
          <w:rFonts w:ascii="Kalpurush" w:hAnsi="Kalpurush" w:cs="Kalpurush" w:hint="cs"/>
          <w:sz w:val="24"/>
          <w:szCs w:val="24"/>
          <w:cs/>
          <w:lang w:bidi="bn-BD"/>
        </w:rPr>
        <w:t>ি</w:t>
      </w:r>
      <w:r>
        <w:rPr>
          <w:rFonts w:ascii="Kalpurush" w:hAnsi="Kalpurush" w:cs="Kalpurush"/>
          <w:sz w:val="24"/>
          <w:szCs w:val="24"/>
          <w:cs/>
          <w:lang w:bidi="bn-IN"/>
        </w:rPr>
        <w:t>ম</w:t>
      </w:r>
      <w:r w:rsidR="00461A85">
        <w:rPr>
          <w:rFonts w:ascii="Kalpurush" w:hAnsi="Kalpurush" w:cs="Kalpurush"/>
          <w:sz w:val="24"/>
          <w:szCs w:val="24"/>
          <w:cs/>
          <w:lang w:bidi="bn-IN"/>
        </w:rPr>
        <w:t>দের হৃদয় ছিন্ন</w:t>
      </w:r>
      <w:r w:rsidR="006D41A8" w:rsidRPr="00461A85">
        <w:rPr>
          <w:rFonts w:ascii="Kalpurush" w:hAnsi="Kalpurush" w:cs="Kalpurush"/>
          <w:sz w:val="24"/>
          <w:szCs w:val="24"/>
          <w:lang w:bidi="bn-IN"/>
        </w:rPr>
        <w:t>-</w:t>
      </w:r>
      <w:r w:rsidR="006D41A8" w:rsidRPr="00461A85">
        <w:rPr>
          <w:rFonts w:ascii="Kalpurush" w:hAnsi="Kalpurush" w:cs="Kalpurush"/>
          <w:sz w:val="24"/>
          <w:szCs w:val="24"/>
          <w:cs/>
          <w:lang w:bidi="bn-IN"/>
        </w:rPr>
        <w:t>বিচ্ছিন্ন হয়ে গেল এবং সৎ লোকেরা অপদস্ত হল। যারা আগে ফিতনা সৃষ্টি করতে অক্ষম ছিল</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তা</w:t>
      </w:r>
      <w:r>
        <w:rPr>
          <w:rFonts w:ascii="Kalpurush" w:hAnsi="Kalpurush" w:cs="Kalpurush"/>
          <w:sz w:val="24"/>
          <w:szCs w:val="24"/>
          <w:cs/>
          <w:lang w:bidi="bn-IN"/>
        </w:rPr>
        <w:t>রা ফিতনা সৃষ্টি করে বেড়াতে লাগল</w:t>
      </w:r>
      <w:r w:rsidR="006D41A8" w:rsidRPr="00461A85">
        <w:rPr>
          <w:rFonts w:ascii="Kalpurush" w:hAnsi="Kalpurush" w:cs="Kalpurush"/>
          <w:sz w:val="24"/>
          <w:szCs w:val="24"/>
          <w:cs/>
          <w:lang w:bidi="bn-IN"/>
        </w:rPr>
        <w:t xml:space="preserve"> এবং যারা কল্যাণ ও সততা প্রতিষ্ঠা করতে চাইত</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তার</w:t>
      </w:r>
      <w:r w:rsidR="00461A85">
        <w:rPr>
          <w:rFonts w:ascii="Kalpurush" w:hAnsi="Kalpurush" w:cs="Kalpurush" w:hint="cs"/>
          <w:sz w:val="24"/>
          <w:szCs w:val="24"/>
          <w:cs/>
          <w:lang w:bidi="bn-BD"/>
        </w:rPr>
        <w:t>া</w:t>
      </w:r>
      <w:r w:rsidR="006D41A8" w:rsidRPr="00461A85">
        <w:rPr>
          <w:rFonts w:ascii="Kalpurush" w:hAnsi="Kalpurush" w:cs="Kalpurush"/>
          <w:sz w:val="24"/>
          <w:szCs w:val="24"/>
          <w:cs/>
          <w:lang w:bidi="bn-IN"/>
        </w:rPr>
        <w:t xml:space="preserve"> তা প্রতিষ্ঠা করতে ব্যর্থ হয়ে </w:t>
      </w:r>
      <w:r>
        <w:rPr>
          <w:rFonts w:ascii="Kalpurush" w:hAnsi="Kalpurush" w:cs="Kalpurush"/>
          <w:sz w:val="24"/>
          <w:szCs w:val="24"/>
          <w:cs/>
          <w:lang w:bidi="bn-IN"/>
        </w:rPr>
        <w:t>গেল। এমতাবস্থায় লোকেরা আমীরুল ম</w:t>
      </w:r>
      <w:r>
        <w:rPr>
          <w:rFonts w:ascii="Kalpurush" w:hAnsi="Kalpurush" w:cs="Kalpurush" w:hint="cs"/>
          <w:sz w:val="24"/>
          <w:szCs w:val="24"/>
          <w:cs/>
          <w:lang w:bidi="bn-BD"/>
        </w:rPr>
        <w:t>ু</w:t>
      </w:r>
      <w:r>
        <w:rPr>
          <w:rFonts w:ascii="Kalpurush" w:hAnsi="Kalpurush" w:cs="Kalpurush"/>
          <w:sz w:val="24"/>
          <w:szCs w:val="24"/>
          <w:cs/>
          <w:lang w:bidi="bn-IN"/>
        </w:rPr>
        <w:t>ম</w:t>
      </w:r>
      <w:r>
        <w:rPr>
          <w:rFonts w:ascii="Kalpurush" w:hAnsi="Kalpurush" w:cs="Kalpurush" w:hint="cs"/>
          <w:sz w:val="24"/>
          <w:szCs w:val="24"/>
          <w:cs/>
          <w:lang w:bidi="bn-BD"/>
        </w:rPr>
        <w:t>ি</w:t>
      </w:r>
      <w:r w:rsidR="006D41A8" w:rsidRPr="00461A85">
        <w:rPr>
          <w:rFonts w:ascii="Kalpurush" w:hAnsi="Kalpurush" w:cs="Kalpurush"/>
          <w:sz w:val="24"/>
          <w:szCs w:val="24"/>
          <w:cs/>
          <w:lang w:bidi="bn-IN"/>
        </w:rPr>
        <w:t>নী</w:t>
      </w:r>
      <w:r>
        <w:rPr>
          <w:rFonts w:ascii="Kalpurush" w:hAnsi="Kalpurush" w:cs="Kalpurush"/>
          <w:sz w:val="24"/>
          <w:szCs w:val="24"/>
          <w:cs/>
          <w:lang w:bidi="bn-IN"/>
        </w:rPr>
        <w:t xml:space="preserve">ন আলী </w:t>
      </w:r>
      <w:r>
        <w:rPr>
          <w:rFonts w:ascii="Kalpurush" w:hAnsi="Kalpurush" w:cs="Kalpurush" w:hint="cs"/>
          <w:sz w:val="24"/>
          <w:szCs w:val="24"/>
          <w:cs/>
          <w:lang w:bidi="bn-BD"/>
        </w:rPr>
        <w:t>ইব</w:t>
      </w:r>
      <w:r w:rsidR="006D41A8" w:rsidRPr="00461A85">
        <w:rPr>
          <w:rFonts w:ascii="Kalpurush" w:hAnsi="Kalpurush" w:cs="Kalpurush"/>
          <w:sz w:val="24"/>
          <w:szCs w:val="24"/>
          <w:cs/>
          <w:lang w:bidi="bn-IN"/>
        </w:rPr>
        <w:t xml:space="preserve">ন আবু তালিব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006D41A8" w:rsidRPr="00461A85">
        <w:rPr>
          <w:rFonts w:ascii="Kalpurush" w:hAnsi="Kalpurush" w:cs="Kalpurush"/>
          <w:sz w:val="24"/>
          <w:szCs w:val="24"/>
          <w:cs/>
          <w:lang w:bidi="bn-IN"/>
        </w:rPr>
        <w:t xml:space="preserve"> কাছে </w:t>
      </w:r>
      <w:r w:rsidR="0093437C" w:rsidRPr="00461A85">
        <w:rPr>
          <w:rFonts w:ascii="Kalpurush" w:hAnsi="Kalpurush" w:cs="Kalpurush"/>
          <w:sz w:val="24"/>
          <w:szCs w:val="24"/>
          <w:cs/>
          <w:lang w:bidi="bn-IN"/>
        </w:rPr>
        <w:t>বাই</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আত</w:t>
      </w:r>
      <w:r w:rsidR="006D41A8" w:rsidRPr="00461A85">
        <w:rPr>
          <w:rFonts w:ascii="Kalpurush" w:hAnsi="Kalpurush" w:cs="Kalpurush"/>
          <w:sz w:val="24"/>
          <w:szCs w:val="24"/>
          <w:cs/>
          <w:lang w:bidi="bn-IN"/>
        </w:rPr>
        <w:t xml:space="preserve"> গ্রহণ করল। সে সময় তিনিই খেলাফতের সবচেয়ে উপযুক্ত ব্যক্তি ছিলেন এবং জীবিত </w:t>
      </w:r>
      <w:r w:rsidR="008F3068">
        <w:rPr>
          <w:rFonts w:ascii="Kalpurush" w:hAnsi="Kalpurush" w:cs="Kalpurush"/>
          <w:sz w:val="24"/>
          <w:szCs w:val="24"/>
          <w:cs/>
          <w:lang w:bidi="bn-IN"/>
        </w:rPr>
        <w:t>সাহাব</w:t>
      </w:r>
      <w:r w:rsidR="008F3068">
        <w:rPr>
          <w:rFonts w:ascii="Kalpurush" w:hAnsi="Kalpurush" w:cs="Kalpurush" w:hint="cs"/>
          <w:sz w:val="24"/>
          <w:szCs w:val="24"/>
          <w:cs/>
          <w:lang w:bidi="bn-BD"/>
        </w:rPr>
        <w:t>া</w:t>
      </w:r>
      <w:r w:rsidR="006D41A8" w:rsidRPr="00461A85">
        <w:rPr>
          <w:rFonts w:ascii="Kalpurush" w:hAnsi="Kalpurush" w:cs="Kalpurush"/>
          <w:sz w:val="24"/>
          <w:szCs w:val="24"/>
          <w:cs/>
          <w:lang w:bidi="bn-IN"/>
        </w:rPr>
        <w:t>য়ে</w:t>
      </w:r>
      <w:r w:rsidR="0093437C" w:rsidRPr="00461A85">
        <w:rPr>
          <w:rFonts w:ascii="Kalpurush" w:hAnsi="Kalpurush" w:cs="Kalpurush"/>
          <w:sz w:val="24"/>
          <w:szCs w:val="24"/>
          <w:cs/>
          <w:lang w:bidi="bn-IN"/>
        </w:rPr>
        <w:t xml:space="preserve"> </w:t>
      </w:r>
      <w:r w:rsidR="006D41A8" w:rsidRPr="00461A85">
        <w:rPr>
          <w:rFonts w:ascii="Kalpurush" w:hAnsi="Kalpurush" w:cs="Kalpurush"/>
          <w:sz w:val="24"/>
          <w:szCs w:val="24"/>
          <w:cs/>
          <w:lang w:bidi="bn-IN"/>
        </w:rPr>
        <w:t>কেরামের</w:t>
      </w:r>
      <w:r w:rsidR="008F3068">
        <w:rPr>
          <w:rFonts w:ascii="Kalpurush" w:hAnsi="Kalpurush" w:cs="Kalpurush"/>
          <w:sz w:val="24"/>
          <w:szCs w:val="24"/>
          <w:cs/>
          <w:lang w:bidi="bn-IN"/>
        </w:rPr>
        <w:t xml:space="preserve"> মধ্যে সর্বোত্তম ব্যক্তি ছিলেন</w:t>
      </w:r>
      <w:r w:rsidR="008F3068">
        <w:rPr>
          <w:rFonts w:ascii="Kalpurush" w:hAnsi="Kalpurush" w:cs="Kalpurush" w:hint="cs"/>
          <w:sz w:val="24"/>
          <w:szCs w:val="24"/>
          <w:cs/>
          <w:lang w:bidi="bn-BD"/>
        </w:rPr>
        <w:t>;</w:t>
      </w:r>
      <w:r w:rsidR="006D41A8" w:rsidRPr="00461A85">
        <w:rPr>
          <w:rFonts w:ascii="Kalpurush" w:hAnsi="Kalpurush" w:cs="Kalpurush"/>
          <w:sz w:val="24"/>
          <w:szCs w:val="24"/>
          <w:cs/>
          <w:lang w:bidi="bn-IN"/>
        </w:rPr>
        <w:t xml:space="preserve"> কিন্তু যেহেতু মানুষের অন্ত</w:t>
      </w:r>
      <w:r w:rsidR="00461A85">
        <w:rPr>
          <w:rFonts w:ascii="Kalpurush" w:hAnsi="Kalpurush" w:cs="Kalpurush"/>
          <w:sz w:val="24"/>
          <w:szCs w:val="24"/>
          <w:cs/>
          <w:lang w:bidi="bn-IN"/>
        </w:rPr>
        <w:t>করণ হয়ে পড়েছিল বিভক্ত এবং ফিতনা</w:t>
      </w:r>
      <w:r w:rsidR="006D41A8" w:rsidRPr="00461A85">
        <w:rPr>
          <w:rFonts w:ascii="Kalpurush" w:hAnsi="Kalpurush" w:cs="Kalpurush"/>
          <w:sz w:val="24"/>
          <w:szCs w:val="24"/>
          <w:lang w:bidi="bn-IN"/>
        </w:rPr>
        <w:t>-</w:t>
      </w:r>
      <w:r w:rsidR="006D41A8" w:rsidRPr="00461A85">
        <w:rPr>
          <w:rFonts w:ascii="Kalpurush" w:hAnsi="Kalpurush" w:cs="Kalpurush"/>
          <w:sz w:val="24"/>
          <w:szCs w:val="24"/>
          <w:cs/>
          <w:lang w:bidi="bn-IN"/>
        </w:rPr>
        <w:t>ফাসাদের আগুন ছিল প্রজ্বলিত</w:t>
      </w:r>
      <w:r w:rsidR="006D41A8" w:rsidRPr="00461A85">
        <w:rPr>
          <w:rFonts w:ascii="Kalpurush" w:hAnsi="Kalpurush" w:cs="Kalpurush"/>
          <w:sz w:val="24"/>
          <w:szCs w:val="24"/>
          <w:lang w:bidi="bn-IN"/>
        </w:rPr>
        <w:t xml:space="preserve">, </w:t>
      </w:r>
      <w:r w:rsidR="00461A85">
        <w:rPr>
          <w:rFonts w:ascii="Kalpurush" w:hAnsi="Kalpurush" w:cs="Kalpurush"/>
          <w:sz w:val="24"/>
          <w:szCs w:val="24"/>
          <w:cs/>
          <w:lang w:bidi="bn-IN"/>
        </w:rPr>
        <w:t>তাই এক কথা</w:t>
      </w:r>
      <w:r w:rsidR="00461A85">
        <w:rPr>
          <w:rFonts w:ascii="Kalpurush" w:hAnsi="Kalpurush" w:cs="Kalpurush" w:hint="cs"/>
          <w:sz w:val="24"/>
          <w:szCs w:val="24"/>
          <w:cs/>
          <w:lang w:bidi="bn-BD"/>
        </w:rPr>
        <w:t>র</w:t>
      </w:r>
      <w:r w:rsidR="008F3068">
        <w:rPr>
          <w:rFonts w:ascii="Kalpurush" w:hAnsi="Kalpurush" w:cs="Kalpurush"/>
          <w:sz w:val="24"/>
          <w:szCs w:val="24"/>
          <w:cs/>
          <w:lang w:bidi="bn-IN"/>
        </w:rPr>
        <w:t xml:space="preserve"> </w:t>
      </w:r>
      <w:r w:rsidR="008F3068">
        <w:rPr>
          <w:rFonts w:ascii="Kalpurush" w:hAnsi="Kalpurush" w:cs="Kalpurush" w:hint="cs"/>
          <w:sz w:val="24"/>
          <w:szCs w:val="24"/>
          <w:cs/>
          <w:lang w:bidi="bn-BD"/>
        </w:rPr>
        <w:t>ও</w:t>
      </w:r>
      <w:r w:rsidR="006D41A8" w:rsidRPr="00461A85">
        <w:rPr>
          <w:rFonts w:ascii="Kalpurush" w:hAnsi="Kalpurush" w:cs="Kalpurush"/>
          <w:sz w:val="24"/>
          <w:szCs w:val="24"/>
          <w:cs/>
          <w:lang w:bidi="bn-IN"/>
        </w:rPr>
        <w:t>পর সবাই ঐক্যবদ্ধ হতে পারে</w:t>
      </w:r>
      <w:r w:rsidR="008F3068">
        <w:rPr>
          <w:rFonts w:ascii="Kalpurush" w:hAnsi="Kalpurush" w:cs="Kalpurush" w:hint="cs"/>
          <w:sz w:val="24"/>
          <w:szCs w:val="24"/>
          <w:cs/>
          <w:lang w:bidi="bn-BD"/>
        </w:rPr>
        <w:t xml:space="preserve"> </w:t>
      </w:r>
      <w:r w:rsidR="008F3068">
        <w:rPr>
          <w:rFonts w:ascii="Kalpurush" w:hAnsi="Kalpurush" w:cs="Kalpurush"/>
          <w:sz w:val="24"/>
          <w:szCs w:val="24"/>
          <w:cs/>
          <w:lang w:bidi="bn-IN"/>
        </w:rPr>
        <w:t>নি। মুসল</w:t>
      </w:r>
      <w:r w:rsidR="008F3068">
        <w:rPr>
          <w:rFonts w:ascii="Kalpurush" w:hAnsi="Kalpurush" w:cs="Kalpurush" w:hint="cs"/>
          <w:sz w:val="24"/>
          <w:szCs w:val="24"/>
          <w:cs/>
          <w:lang w:bidi="bn-BD"/>
        </w:rPr>
        <w:t>িম</w:t>
      </w:r>
      <w:r w:rsidR="006D41A8" w:rsidRPr="00461A85">
        <w:rPr>
          <w:rFonts w:ascii="Kalpurush" w:hAnsi="Kalpurush" w:cs="Kalpurush"/>
          <w:sz w:val="24"/>
          <w:szCs w:val="24"/>
          <w:cs/>
          <w:lang w:bidi="bn-IN"/>
        </w:rPr>
        <w:t xml:space="preserve">দের </w:t>
      </w:r>
      <w:r w:rsidR="00661F67" w:rsidRPr="00461A85">
        <w:rPr>
          <w:rFonts w:ascii="Kalpurush" w:hAnsi="Kalpurush" w:cs="Kalpurush"/>
          <w:sz w:val="24"/>
          <w:szCs w:val="24"/>
          <w:cs/>
          <w:lang w:bidi="bn-IN"/>
        </w:rPr>
        <w:t>জামা</w:t>
      </w:r>
      <w:r w:rsidR="00661F67" w:rsidRPr="00461A85">
        <w:rPr>
          <w:rFonts w:ascii="Kalpurush" w:hAnsi="Kalpurush" w:cs="Kalpurush"/>
          <w:sz w:val="24"/>
          <w:szCs w:val="24"/>
          <w:lang w:bidi="bn-IN"/>
        </w:rPr>
        <w:t>‘</w:t>
      </w:r>
      <w:r w:rsidR="00661F67" w:rsidRPr="00461A85">
        <w:rPr>
          <w:rFonts w:ascii="Kalpurush" w:hAnsi="Kalpurush" w:cs="Kalpurush"/>
          <w:sz w:val="24"/>
          <w:szCs w:val="24"/>
          <w:cs/>
          <w:lang w:bidi="bn-IN"/>
        </w:rPr>
        <w:t>আত</w:t>
      </w:r>
      <w:r w:rsidR="006D41A8" w:rsidRPr="00461A85">
        <w:rPr>
          <w:rFonts w:ascii="Kalpurush" w:hAnsi="Kalpurush" w:cs="Kalpurush"/>
          <w:sz w:val="24"/>
          <w:szCs w:val="24"/>
          <w:cs/>
          <w:lang w:bidi="bn-IN"/>
        </w:rPr>
        <w:t xml:space="preserve"> ও সুসংগঠিত হতে পারে</w:t>
      </w:r>
      <w:r w:rsidR="008F3068">
        <w:rPr>
          <w:rFonts w:ascii="Kalpurush" w:hAnsi="Kalpurush" w:cs="Kalpurush" w:hint="cs"/>
          <w:sz w:val="24"/>
          <w:szCs w:val="24"/>
          <w:cs/>
          <w:lang w:bidi="bn-BD"/>
        </w:rPr>
        <w:t xml:space="preserve"> </w:t>
      </w:r>
      <w:r w:rsidR="006D41A8" w:rsidRPr="00461A85">
        <w:rPr>
          <w:rFonts w:ascii="Kalpurush" w:hAnsi="Kalpurush" w:cs="Kalpurush"/>
          <w:sz w:val="24"/>
          <w:szCs w:val="24"/>
          <w:cs/>
          <w:lang w:bidi="bn-IN"/>
        </w:rPr>
        <w:t>নি। ফলে খলীফা নিজে এবং উম্মাতের শ্রেষ্ঠ ব্যক্তি বর্গের কেউই ঈপ্সিত কল্যাণ সাধন করতে সমর্থ হন</w:t>
      </w:r>
      <w:r w:rsidR="008F3068">
        <w:rPr>
          <w:rFonts w:ascii="Kalpurush" w:hAnsi="Kalpurush" w:cs="Kalpurush" w:hint="cs"/>
          <w:sz w:val="24"/>
          <w:szCs w:val="24"/>
          <w:cs/>
          <w:lang w:bidi="bn-BD"/>
        </w:rPr>
        <w:t xml:space="preserve"> </w:t>
      </w:r>
      <w:r w:rsidR="006D41A8" w:rsidRPr="00461A85">
        <w:rPr>
          <w:rFonts w:ascii="Kalpurush" w:hAnsi="Kalpurush" w:cs="Kalpurush"/>
          <w:sz w:val="24"/>
          <w:szCs w:val="24"/>
          <w:cs/>
          <w:lang w:bidi="bn-IN"/>
        </w:rPr>
        <w:t>নি। বহু</w:t>
      </w:r>
      <w:r w:rsidR="008F3068">
        <w:rPr>
          <w:rFonts w:ascii="Kalpurush" w:hAnsi="Kalpurush" w:cs="Kalpurush" w:hint="cs"/>
          <w:sz w:val="24"/>
          <w:szCs w:val="24"/>
          <w:cs/>
          <w:lang w:bidi="bn-BD"/>
        </w:rPr>
        <w:t xml:space="preserve"> </w:t>
      </w:r>
      <w:r w:rsidR="006D41A8" w:rsidRPr="00461A85">
        <w:rPr>
          <w:rFonts w:ascii="Kalpurush" w:hAnsi="Kalpurush" w:cs="Kalpurush"/>
          <w:sz w:val="24"/>
          <w:szCs w:val="24"/>
          <w:cs/>
          <w:lang w:bidi="bn-IN"/>
        </w:rPr>
        <w:t>লোক বিচ্ছিন্নবাদিতা ও ফিতনা ফাসাদে লিপ্ত হল। এর</w:t>
      </w:r>
      <w:r w:rsidR="00502E8D" w:rsidRPr="00461A85">
        <w:rPr>
          <w:rFonts w:ascii="Kalpurush" w:hAnsi="Kalpurush" w:cs="Kalpurush"/>
          <w:sz w:val="24"/>
          <w:szCs w:val="24"/>
          <w:cs/>
          <w:lang w:bidi="bn-IN"/>
        </w:rPr>
        <w:t>পর যা হবার তাই হল</w:t>
      </w:r>
      <w:r w:rsidR="008F3068">
        <w:rPr>
          <w:rFonts w:ascii="Kalpurush" w:hAnsi="Kalpurush" w:cs="Kalpurush" w:hint="cs"/>
          <w:sz w:val="24"/>
          <w:szCs w:val="24"/>
          <w:cs/>
          <w:lang w:bidi="bn-BD"/>
        </w:rPr>
        <w:t>ো</w:t>
      </w:r>
      <w:r w:rsidR="00502E8D" w:rsidRPr="00461A85">
        <w:rPr>
          <w:rFonts w:ascii="Kalpurush" w:hAnsi="Kalpurush" w:cs="Kalpurush"/>
          <w:sz w:val="24"/>
          <w:szCs w:val="24"/>
          <w:cs/>
          <w:lang w:bidi="hi-IN"/>
        </w:rPr>
        <w:t>।</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 xml:space="preserve">আলী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এবং </w:t>
      </w:r>
      <w:r w:rsidR="0093437C" w:rsidRPr="00461A85">
        <w:rPr>
          <w:rFonts w:ascii="Kalpurush" w:hAnsi="Kalpurush" w:cs="Kalpurush"/>
          <w:sz w:val="24"/>
          <w:szCs w:val="24"/>
          <w:cs/>
          <w:lang w:bidi="bn-IN"/>
        </w:rPr>
        <w:t>মু</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আবিয়া</w:t>
      </w:r>
      <w:r w:rsidRPr="00461A85">
        <w:rPr>
          <w:rFonts w:ascii="Kalpurush" w:hAnsi="Kalpurush" w:cs="Kalpurush"/>
          <w:sz w:val="24"/>
          <w:szCs w:val="24"/>
          <w:cs/>
          <w:lang w:bidi="bn-IN"/>
        </w:rPr>
        <w:t xml:space="preserve">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8F3068">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Pr="00461A85">
        <w:rPr>
          <w:rFonts w:ascii="Kalpurush" w:hAnsi="Kalpurush" w:cs="Kalpurush"/>
          <w:sz w:val="24"/>
          <w:szCs w:val="24"/>
          <w:cs/>
          <w:lang w:bidi="bn-IN"/>
        </w:rPr>
        <w:t xml:space="preserve"> মধ্যকার যুদ্ধে </w:t>
      </w:r>
      <w:r w:rsidR="008F3068">
        <w:rPr>
          <w:rFonts w:ascii="Kalpurush" w:hAnsi="Kalpurush" w:cs="Kalpurush"/>
          <w:sz w:val="24"/>
          <w:szCs w:val="24"/>
          <w:cs/>
          <w:lang w:bidi="bn-IN"/>
        </w:rPr>
        <w:t>সাহাব</w:t>
      </w:r>
      <w:r w:rsidR="008F3068">
        <w:rPr>
          <w:rFonts w:ascii="Kalpurush" w:hAnsi="Kalpurush" w:cs="Kalpurush" w:hint="cs"/>
          <w:sz w:val="24"/>
          <w:szCs w:val="24"/>
          <w:cs/>
          <w:lang w:bidi="bn-BD"/>
        </w:rPr>
        <w:t>া</w:t>
      </w:r>
      <w:r w:rsidR="008F3068">
        <w:rPr>
          <w:rFonts w:ascii="Kalpurush" w:hAnsi="Kalpurush" w:cs="Kalpurush"/>
          <w:sz w:val="24"/>
          <w:szCs w:val="24"/>
          <w:cs/>
          <w:lang w:bidi="bn-IN"/>
        </w:rPr>
        <w:t>য়ে ক</w:t>
      </w:r>
      <w:r w:rsidR="008F3068">
        <w:rPr>
          <w:rFonts w:ascii="Kalpurush" w:hAnsi="Kalpurush" w:cs="Kalpurush" w:hint="cs"/>
          <w:sz w:val="24"/>
          <w:szCs w:val="24"/>
          <w:cs/>
          <w:lang w:bidi="bn-BD"/>
        </w:rPr>
        <w:t>ে</w:t>
      </w:r>
      <w:r w:rsidRPr="00461A85">
        <w:rPr>
          <w:rFonts w:ascii="Kalpurush" w:hAnsi="Kalpurush" w:cs="Kalpurush"/>
          <w:sz w:val="24"/>
          <w:szCs w:val="24"/>
          <w:cs/>
          <w:lang w:bidi="bn-IN"/>
        </w:rPr>
        <w:t>রামের পরস্পরের মধ্যে সংঘটিত যুদ্ধ বিবাদ সম্প</w:t>
      </w:r>
      <w:r w:rsidR="008F3068">
        <w:rPr>
          <w:rFonts w:ascii="Kalpurush" w:hAnsi="Kalpurush" w:cs="Kalpurush"/>
          <w:sz w:val="24"/>
          <w:szCs w:val="24"/>
          <w:cs/>
          <w:lang w:bidi="bn-IN"/>
        </w:rPr>
        <w:t>র্কে ওজর পেশ করতে গিয়ে ইমাম ইবন</w:t>
      </w:r>
      <w:r w:rsidRPr="00461A85">
        <w:rPr>
          <w:rFonts w:ascii="Kalpurush" w:hAnsi="Kalpurush" w:cs="Kalpurush"/>
          <w:sz w:val="24"/>
          <w:szCs w:val="24"/>
          <w:cs/>
          <w:lang w:bidi="bn-IN"/>
        </w:rPr>
        <w:t xml:space="preserve"> তাইমি</w:t>
      </w:r>
      <w:r w:rsidR="008F3068">
        <w:rPr>
          <w:rFonts w:ascii="Kalpurush" w:hAnsi="Kalpurush" w:cs="Kalpurush" w:hint="cs"/>
          <w:sz w:val="24"/>
          <w:szCs w:val="24"/>
          <w:cs/>
          <w:lang w:bidi="bn-BD"/>
        </w:rPr>
        <w:t>য়্যাহ</w:t>
      </w:r>
      <w:r w:rsidRPr="00461A85">
        <w:rPr>
          <w:rFonts w:ascii="Kalpurush" w:hAnsi="Kalpurush" w:cs="Kalpurush"/>
          <w:sz w:val="24"/>
          <w:szCs w:val="24"/>
          <w:cs/>
          <w:lang w:bidi="bn-IN"/>
        </w:rPr>
        <w:t xml:space="preserve"> বলেন: আলী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র সাথে যুদ্ধের সময় </w:t>
      </w:r>
      <w:r w:rsidR="0093437C" w:rsidRPr="00461A85">
        <w:rPr>
          <w:rFonts w:ascii="Kalpurush" w:hAnsi="Kalpurush" w:cs="Kalpurush"/>
          <w:sz w:val="24"/>
          <w:szCs w:val="24"/>
          <w:cs/>
          <w:lang w:bidi="bn-IN"/>
        </w:rPr>
        <w:t>মু</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আবিয়া</w:t>
      </w:r>
      <w:r w:rsidRPr="00461A85">
        <w:rPr>
          <w:rFonts w:ascii="Kalpurush" w:hAnsi="Kalpurush" w:cs="Kalpurush"/>
          <w:sz w:val="24"/>
          <w:szCs w:val="24"/>
          <w:cs/>
          <w:lang w:bidi="bn-IN"/>
        </w:rPr>
        <w:t xml:space="preserve">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খেলাফত দাবি করেন</w:t>
      </w:r>
      <w:r w:rsidR="008F3068">
        <w:rPr>
          <w:rFonts w:ascii="Kalpurush" w:hAnsi="Kalpurush" w:cs="Kalpurush" w:hint="cs"/>
          <w:sz w:val="24"/>
          <w:szCs w:val="24"/>
          <w:cs/>
          <w:lang w:bidi="bn-BD"/>
        </w:rPr>
        <w:t xml:space="preserve"> </w:t>
      </w:r>
      <w:r w:rsidRPr="00461A85">
        <w:rPr>
          <w:rFonts w:ascii="Kalpurush" w:hAnsi="Kalpurush" w:cs="Kalpurush"/>
          <w:sz w:val="24"/>
          <w:szCs w:val="24"/>
          <w:cs/>
          <w:lang w:bidi="bn-IN"/>
        </w:rPr>
        <w:t xml:space="preserve">নি এবং খেলাফতের জন্য কেউ তার কাছে </w:t>
      </w:r>
      <w:r w:rsidR="0093437C" w:rsidRPr="00461A85">
        <w:rPr>
          <w:rFonts w:ascii="Kalpurush" w:hAnsi="Kalpurush" w:cs="Kalpurush"/>
          <w:sz w:val="24"/>
          <w:szCs w:val="24"/>
          <w:cs/>
          <w:lang w:bidi="bn-IN"/>
        </w:rPr>
        <w:t>বাই</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আত</w:t>
      </w:r>
      <w:r w:rsidRPr="00461A85">
        <w:rPr>
          <w:rFonts w:ascii="Kalpurush" w:hAnsi="Kalpurush" w:cs="Kalpurush"/>
          <w:sz w:val="24"/>
          <w:szCs w:val="24"/>
          <w:cs/>
          <w:lang w:bidi="bn-IN"/>
        </w:rPr>
        <w:t>ও করেন</w:t>
      </w:r>
      <w:r w:rsidR="008F3068">
        <w:rPr>
          <w:rFonts w:ascii="Kalpurush" w:hAnsi="Kalpurush" w:cs="Kalpurush" w:hint="cs"/>
          <w:sz w:val="24"/>
          <w:szCs w:val="24"/>
          <w:cs/>
          <w:lang w:bidi="bn-BD"/>
        </w:rPr>
        <w:t xml:space="preserve"> </w:t>
      </w:r>
      <w:r w:rsidRPr="00461A85">
        <w:rPr>
          <w:rFonts w:ascii="Kalpurush" w:hAnsi="Kalpurush" w:cs="Kalpurush"/>
          <w:sz w:val="24"/>
          <w:szCs w:val="24"/>
          <w:cs/>
          <w:lang w:bidi="bn-IN"/>
        </w:rPr>
        <w:t xml:space="preserve">নি। নিজেকে </w:t>
      </w:r>
      <w:r w:rsidR="0093437C" w:rsidRPr="00461A85">
        <w:rPr>
          <w:rFonts w:ascii="Kalpurush" w:hAnsi="Kalpurush" w:cs="Kalpurush"/>
          <w:sz w:val="24"/>
          <w:szCs w:val="24"/>
          <w:cs/>
          <w:lang w:bidi="bn-IN"/>
        </w:rPr>
        <w:t>খলীফা</w:t>
      </w:r>
      <w:r w:rsidRPr="00461A85">
        <w:rPr>
          <w:rFonts w:ascii="Kalpurush" w:hAnsi="Kalpurush" w:cs="Kalpurush"/>
          <w:sz w:val="24"/>
          <w:szCs w:val="24"/>
          <w:cs/>
          <w:lang w:bidi="bn-IN"/>
        </w:rPr>
        <w:t xml:space="preserve"> মনে করে কিংবা খেলাফতের হকদার ভেবে তিনি আলী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00F718B4">
        <w:rPr>
          <w:rFonts w:ascii="Kalpurush" w:hAnsi="Kalpurush" w:cs="Kalpurush" w:hint="cs"/>
          <w:sz w:val="24"/>
          <w:szCs w:val="24"/>
          <w:cs/>
          <w:lang w:bidi="bn-BD"/>
        </w:rPr>
        <w:t>র সাথে যুদ্ধে লিপ্ত হন</w:t>
      </w:r>
      <w:r w:rsidR="008F3068">
        <w:rPr>
          <w:rFonts w:ascii="Kalpurush" w:hAnsi="Kalpurush" w:cs="Kalpurush" w:hint="cs"/>
          <w:sz w:val="24"/>
          <w:szCs w:val="24"/>
          <w:cs/>
          <w:lang w:bidi="bn-BD"/>
        </w:rPr>
        <w:t xml:space="preserve"> </w:t>
      </w:r>
      <w:r w:rsidR="00F718B4">
        <w:rPr>
          <w:rFonts w:ascii="Kalpurush" w:hAnsi="Kalpurush" w:cs="Kalpurush" w:hint="cs"/>
          <w:sz w:val="24"/>
          <w:szCs w:val="24"/>
          <w:cs/>
          <w:lang w:bidi="bn-BD"/>
        </w:rPr>
        <w:t xml:space="preserve">নি। এ ব্যাপারে </w:t>
      </w:r>
      <w:r w:rsidRPr="00F718B4">
        <w:rPr>
          <w:rFonts w:ascii="Kalpurush" w:hAnsi="Kalpurush" w:cs="Kalpurush"/>
          <w:sz w:val="24"/>
          <w:szCs w:val="24"/>
          <w:cs/>
          <w:lang w:bidi="bn-IN"/>
        </w:rPr>
        <w:t>যে কেউ প্রশ্ন করলে তিনি সে ক</w:t>
      </w:r>
      <w:r w:rsidRPr="00461A85">
        <w:rPr>
          <w:rFonts w:ascii="Kalpurush" w:hAnsi="Kalpurush" w:cs="Kalpurush"/>
          <w:sz w:val="24"/>
          <w:szCs w:val="24"/>
          <w:cs/>
          <w:lang w:bidi="bn-IN"/>
        </w:rPr>
        <w:t xml:space="preserve">থারই স্বীকৃতি প্রদান করতেন। </w:t>
      </w:r>
      <w:r w:rsidR="0093437C" w:rsidRPr="00461A85">
        <w:rPr>
          <w:rFonts w:ascii="Kalpurush" w:hAnsi="Kalpurush" w:cs="Kalpurush"/>
          <w:sz w:val="24"/>
          <w:szCs w:val="24"/>
          <w:cs/>
          <w:lang w:bidi="bn-IN"/>
        </w:rPr>
        <w:t>মু</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আবিয়া</w:t>
      </w:r>
      <w:r w:rsidRPr="00461A85">
        <w:rPr>
          <w:rFonts w:ascii="Kalpurush" w:hAnsi="Kalpurush" w:cs="Kalpurush"/>
          <w:sz w:val="24"/>
          <w:szCs w:val="24"/>
          <w:cs/>
          <w:lang w:bidi="bn-IN"/>
        </w:rPr>
        <w:t xml:space="preserve">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এবং তার সাথীগণ এ মনোভাব পোষণ করেননি যে</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তারা আলী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ও তার সাথীদের সাথে যুদ্ধ শুরু করবেন এ</w:t>
      </w:r>
      <w:r w:rsidR="008F3068">
        <w:rPr>
          <w:rFonts w:ascii="Kalpurush" w:hAnsi="Kalpurush" w:cs="Kalpurush"/>
          <w:sz w:val="24"/>
          <w:szCs w:val="24"/>
          <w:cs/>
          <w:lang w:bidi="bn-IN"/>
        </w:rPr>
        <w:t>বং নিজেদেরকে ঊর্ধ্বে তুলে ধরবেন</w:t>
      </w:r>
      <w:r w:rsidRPr="00461A85">
        <w:rPr>
          <w:rFonts w:ascii="Kalpurush" w:hAnsi="Kalpurush" w:cs="Kalpurush"/>
          <w:sz w:val="24"/>
          <w:szCs w:val="24"/>
          <w:cs/>
          <w:lang w:bidi="bn-IN"/>
        </w:rPr>
        <w:t xml:space="preserve"> বরং আলী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Pr="00461A85">
        <w:rPr>
          <w:rFonts w:ascii="Kalpurush" w:hAnsi="Kalpurush" w:cs="Kalpurush"/>
          <w:sz w:val="24"/>
          <w:szCs w:val="24"/>
          <w:cs/>
          <w:lang w:bidi="bn-IN"/>
        </w:rPr>
        <w:t xml:space="preserve"> সাথীগণ ভাবলেন</w:t>
      </w:r>
      <w:r w:rsidRPr="00461A85">
        <w:rPr>
          <w:rFonts w:ascii="Kalpurush" w:hAnsi="Kalpurush" w:cs="Kalpurush"/>
          <w:sz w:val="24"/>
          <w:szCs w:val="24"/>
          <w:lang w:bidi="bn-IN"/>
        </w:rPr>
        <w:t xml:space="preserve">, </w:t>
      </w:r>
      <w:r w:rsidR="0093437C" w:rsidRPr="00461A85">
        <w:rPr>
          <w:rFonts w:ascii="Kalpurush" w:hAnsi="Kalpurush" w:cs="Kalpurush"/>
          <w:sz w:val="24"/>
          <w:szCs w:val="24"/>
          <w:cs/>
          <w:lang w:bidi="bn-IN"/>
        </w:rPr>
        <w:t>মু</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আবিয়া</w:t>
      </w:r>
      <w:r w:rsidRPr="00461A85">
        <w:rPr>
          <w:rFonts w:ascii="Kalpurush" w:hAnsi="Kalpurush" w:cs="Kalpurush"/>
          <w:sz w:val="24"/>
          <w:szCs w:val="24"/>
          <w:cs/>
          <w:lang w:bidi="bn-IN"/>
        </w:rPr>
        <w:t xml:space="preserve">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এবং তার ও তার সঙ্গীদের উচিত আলী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র আনুগত্য করা এবং তার কাছে </w:t>
      </w:r>
      <w:r w:rsidR="0093437C" w:rsidRPr="00461A85">
        <w:rPr>
          <w:rFonts w:ascii="Kalpurush" w:hAnsi="Kalpurush" w:cs="Kalpurush"/>
          <w:sz w:val="24"/>
          <w:szCs w:val="24"/>
          <w:cs/>
          <w:lang w:bidi="bn-IN"/>
        </w:rPr>
        <w:t>বাই</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আত</w:t>
      </w:r>
      <w:r w:rsidRPr="00461A85">
        <w:rPr>
          <w:rFonts w:ascii="Kalpurush" w:hAnsi="Kalpurush" w:cs="Kalpurush"/>
          <w:sz w:val="24"/>
          <w:szCs w:val="24"/>
          <w:cs/>
          <w:lang w:bidi="bn-IN"/>
        </w:rPr>
        <w:t xml:space="preserve"> করা। কেননা মুসল</w:t>
      </w:r>
      <w:r w:rsidR="008F3068">
        <w:rPr>
          <w:rFonts w:ascii="Kalpurush" w:hAnsi="Kalpurush" w:cs="Kalpurush" w:hint="cs"/>
          <w:sz w:val="24"/>
          <w:szCs w:val="24"/>
          <w:cs/>
          <w:lang w:bidi="bn-BD"/>
        </w:rPr>
        <w:t>ি</w:t>
      </w:r>
      <w:r w:rsidR="008F3068">
        <w:rPr>
          <w:rFonts w:ascii="Kalpurush" w:hAnsi="Kalpurush" w:cs="Kalpurush"/>
          <w:sz w:val="24"/>
          <w:szCs w:val="24"/>
          <w:cs/>
          <w:lang w:bidi="bn-IN"/>
        </w:rPr>
        <w:t>ম</w:t>
      </w:r>
      <w:r w:rsidRPr="00461A85">
        <w:rPr>
          <w:rFonts w:ascii="Kalpurush" w:hAnsi="Kalpurush" w:cs="Kalpurush"/>
          <w:sz w:val="24"/>
          <w:szCs w:val="24"/>
          <w:cs/>
          <w:lang w:bidi="bn-IN"/>
        </w:rPr>
        <w:t xml:space="preserve">দের জন্য একজন খলীফাই শুধু হতে পারে। এদিক থেকে তারা আলী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8F3068">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Pr="00461A85">
        <w:rPr>
          <w:rFonts w:ascii="Kalpurush" w:hAnsi="Kalpurush" w:cs="Kalpurush"/>
          <w:sz w:val="24"/>
          <w:szCs w:val="24"/>
          <w:cs/>
          <w:lang w:bidi="bn-IN"/>
        </w:rPr>
        <w:t xml:space="preserve"> আনুগত্য থেকে দূরে অবস্থান করছে এবং এ দায়িত্ব পালন থেকে </w:t>
      </w:r>
      <w:r w:rsidRPr="00461A85">
        <w:rPr>
          <w:rFonts w:ascii="Kalpurush" w:hAnsi="Kalpurush" w:cs="Kalpurush"/>
          <w:sz w:val="24"/>
          <w:szCs w:val="24"/>
          <w:cs/>
          <w:lang w:bidi="bn-IN"/>
        </w:rPr>
        <w:lastRenderedPageBreak/>
        <w:t>ব</w:t>
      </w:r>
      <w:r w:rsidR="008F3068">
        <w:rPr>
          <w:rFonts w:ascii="Kalpurush" w:hAnsi="Kalpurush" w:cs="Kalpurush"/>
          <w:sz w:val="24"/>
          <w:szCs w:val="24"/>
          <w:cs/>
          <w:lang w:bidi="bn-IN"/>
        </w:rPr>
        <w:t>িরত থাকছে</w:t>
      </w:r>
      <w:r w:rsidR="00E12F56">
        <w:rPr>
          <w:rFonts w:ascii="Kalpurush" w:hAnsi="Kalpurush" w:cs="Kalpurush"/>
          <w:sz w:val="24"/>
          <w:szCs w:val="24"/>
          <w:cs/>
          <w:lang w:bidi="bn-IN"/>
        </w:rPr>
        <w:t xml:space="preserve"> অথচ তারা শক্তিমত্তার</w:t>
      </w:r>
      <w:r w:rsidRPr="00461A85">
        <w:rPr>
          <w:rFonts w:ascii="Kalpurush" w:hAnsi="Kalpurush" w:cs="Kalpurush"/>
          <w:sz w:val="24"/>
          <w:szCs w:val="24"/>
          <w:cs/>
          <w:lang w:bidi="bn-IN"/>
        </w:rPr>
        <w:t xml:space="preserve">ও অধিকারী। তাই আলী </w:t>
      </w:r>
      <w:r w:rsidR="00E12F56" w:rsidRPr="00461A85">
        <w:rPr>
          <w:rFonts w:ascii="Kalpurush" w:hAnsi="Kalpurush" w:cs="Kalpurush"/>
          <w:sz w:val="24"/>
          <w:szCs w:val="24"/>
          <w:cs/>
          <w:lang w:bidi="bn-IN"/>
        </w:rPr>
        <w:t xml:space="preserve">রাদিয়াল্লাহু </w:t>
      </w:r>
      <w:r w:rsidR="00E12F56" w:rsidRPr="00461A85">
        <w:rPr>
          <w:rFonts w:ascii="Kalpurush" w:hAnsi="Kalpurush" w:cs="Kalpurush"/>
          <w:sz w:val="24"/>
          <w:szCs w:val="24"/>
          <w:lang w:bidi="bn-IN"/>
        </w:rPr>
        <w:t>‘</w:t>
      </w:r>
      <w:r w:rsidR="00E12F56" w:rsidRPr="00461A85">
        <w:rPr>
          <w:rFonts w:ascii="Kalpurush" w:hAnsi="Kalpurush" w:cs="Kalpurush"/>
          <w:sz w:val="24"/>
          <w:szCs w:val="24"/>
          <w:cs/>
          <w:lang w:bidi="bn-IN"/>
        </w:rPr>
        <w:t xml:space="preserve">আনহু </w:t>
      </w:r>
      <w:r w:rsidR="00E12F56">
        <w:rPr>
          <w:rFonts w:ascii="Kalpurush" w:hAnsi="Kalpurush" w:cs="Kalpurush" w:hint="cs"/>
          <w:sz w:val="24"/>
          <w:szCs w:val="24"/>
          <w:cs/>
          <w:lang w:bidi="bn-BD"/>
        </w:rPr>
        <w:t>তা</w:t>
      </w:r>
      <w:r w:rsidRPr="00461A85">
        <w:rPr>
          <w:rFonts w:ascii="Kalpurush" w:hAnsi="Kalpurush" w:cs="Kalpurush"/>
          <w:sz w:val="24"/>
          <w:szCs w:val="24"/>
          <w:cs/>
          <w:lang w:bidi="bn-IN"/>
        </w:rPr>
        <w:t xml:space="preserve">র বিরুদ্ধে যুদ্ধ করা জরুরি মনে করলেন। যাতে তারা এ দায়িত্ব পালন করে এবং খলীফার আনুগত্য ও </w:t>
      </w:r>
      <w:r w:rsidR="00661F67" w:rsidRPr="00461A85">
        <w:rPr>
          <w:rFonts w:ascii="Kalpurush" w:hAnsi="Kalpurush" w:cs="Kalpurush"/>
          <w:sz w:val="24"/>
          <w:szCs w:val="24"/>
          <w:cs/>
          <w:lang w:bidi="bn-IN"/>
        </w:rPr>
        <w:t>জামা</w:t>
      </w:r>
      <w:r w:rsidR="00661F67" w:rsidRPr="00461A85">
        <w:rPr>
          <w:rFonts w:ascii="Kalpurush" w:hAnsi="Kalpurush" w:cs="Kalpurush"/>
          <w:sz w:val="24"/>
          <w:szCs w:val="24"/>
          <w:lang w:bidi="bn-IN"/>
        </w:rPr>
        <w:t>‘</w:t>
      </w:r>
      <w:r w:rsidR="00661F67" w:rsidRPr="00461A85">
        <w:rPr>
          <w:rFonts w:ascii="Kalpurush" w:hAnsi="Kalpurush" w:cs="Kalpurush"/>
          <w:sz w:val="24"/>
          <w:szCs w:val="24"/>
          <w:cs/>
          <w:lang w:bidi="bn-IN"/>
        </w:rPr>
        <w:t>আতে</w:t>
      </w:r>
      <w:r w:rsidRPr="00461A85">
        <w:rPr>
          <w:rFonts w:ascii="Kalpurush" w:hAnsi="Kalpurush" w:cs="Kalpurush"/>
          <w:sz w:val="24"/>
          <w:szCs w:val="24"/>
          <w:cs/>
          <w:lang w:bidi="bn-IN"/>
        </w:rPr>
        <w:t xml:space="preserve">র ঐক্য বহাল থাকে। পক্ষান্তরে </w:t>
      </w:r>
      <w:r w:rsidR="0093437C" w:rsidRPr="00461A85">
        <w:rPr>
          <w:rFonts w:ascii="Kalpurush" w:hAnsi="Kalpurush" w:cs="Kalpurush"/>
          <w:sz w:val="24"/>
          <w:szCs w:val="24"/>
          <w:cs/>
          <w:lang w:bidi="bn-IN"/>
        </w:rPr>
        <w:t>মু</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আবিয়া</w:t>
      </w:r>
      <w:r w:rsidRPr="00461A85">
        <w:rPr>
          <w:rFonts w:ascii="Kalpurush" w:hAnsi="Kalpurush" w:cs="Kalpurush"/>
          <w:sz w:val="24"/>
          <w:szCs w:val="24"/>
          <w:cs/>
          <w:lang w:bidi="bn-IN"/>
        </w:rPr>
        <w:t xml:space="preserve">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ও তার সাথীদের বক্তব্য ছিল: আলী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আনহু-এর আনুগত্য ও বাই‘আ</w:t>
      </w:r>
      <w:r w:rsidR="008F3068">
        <w:rPr>
          <w:rFonts w:ascii="Kalpurush" w:hAnsi="Kalpurush" w:cs="Kalpurush"/>
          <w:sz w:val="24"/>
          <w:szCs w:val="24"/>
          <w:cs/>
          <w:lang w:bidi="bn-IN"/>
        </w:rPr>
        <w:t xml:space="preserve">ত তাদের </w:t>
      </w:r>
      <w:r w:rsidR="008F3068">
        <w:rPr>
          <w:rFonts w:ascii="Kalpurush" w:hAnsi="Kalpurush" w:cs="Kalpurush" w:hint="cs"/>
          <w:sz w:val="24"/>
          <w:szCs w:val="24"/>
          <w:cs/>
          <w:lang w:bidi="bn-BD"/>
        </w:rPr>
        <w:t>ও</w:t>
      </w:r>
      <w:r w:rsidRPr="00461A85">
        <w:rPr>
          <w:rFonts w:ascii="Kalpurush" w:hAnsi="Kalpurush" w:cs="Kalpurush"/>
          <w:sz w:val="24"/>
          <w:szCs w:val="24"/>
          <w:cs/>
          <w:lang w:bidi="bn-IN"/>
        </w:rPr>
        <w:t>পর ওয়াজিব নয় এবং এজন্য যদি তাদের সাথে যুদ্ধ করা হয়</w:t>
      </w:r>
      <w:r w:rsidRPr="00461A85">
        <w:rPr>
          <w:rFonts w:ascii="Kalpurush" w:hAnsi="Kalpurush" w:cs="Kalpurush"/>
          <w:sz w:val="24"/>
          <w:szCs w:val="24"/>
          <w:lang w:bidi="bn-IN"/>
        </w:rPr>
        <w:t xml:space="preserve">, </w:t>
      </w:r>
      <w:r w:rsidRPr="00461A85">
        <w:rPr>
          <w:rFonts w:ascii="Kalpurush" w:hAnsi="Kalpurush" w:cs="Kalpurush"/>
          <w:sz w:val="24"/>
          <w:szCs w:val="24"/>
          <w:cs/>
          <w:lang w:bidi="bn-IN"/>
        </w:rPr>
        <w:t xml:space="preserve">তাহলে তারা হবেন মজলুম। এর কারণ বর্ণনায় তারা বলেন: কেননা সকল মুসলমানের ঐক্যমতে উসমান </w:t>
      </w:r>
      <w:r w:rsidR="002401B3" w:rsidRPr="00461A85">
        <w:rPr>
          <w:rFonts w:ascii="Kalpurush" w:hAnsi="Kalpurush" w:cs="Kalpurush"/>
          <w:sz w:val="24"/>
          <w:szCs w:val="24"/>
          <w:cs/>
          <w:lang w:bidi="bn-IN"/>
        </w:rPr>
        <w:t xml:space="preserve">রাদিয়াল্লাহু </w:t>
      </w:r>
      <w:r w:rsidR="002401B3" w:rsidRPr="00461A85">
        <w:rPr>
          <w:rFonts w:ascii="Kalpurush" w:hAnsi="Kalpurush" w:cs="Kalpurush"/>
          <w:sz w:val="24"/>
          <w:szCs w:val="24"/>
          <w:lang w:bidi="bn-IN"/>
        </w:rPr>
        <w:t>‘</w:t>
      </w:r>
      <w:r w:rsidR="002401B3" w:rsidRPr="00461A85">
        <w:rPr>
          <w:rFonts w:ascii="Kalpurush" w:hAnsi="Kalpurush" w:cs="Kalpurush"/>
          <w:sz w:val="24"/>
          <w:szCs w:val="24"/>
          <w:cs/>
          <w:lang w:bidi="bn-IN"/>
        </w:rPr>
        <w:t>আনহু</w:t>
      </w:r>
      <w:r w:rsidRPr="00461A85">
        <w:rPr>
          <w:rFonts w:ascii="Kalpurush" w:hAnsi="Kalpurush" w:cs="Kalpurush"/>
          <w:sz w:val="24"/>
          <w:szCs w:val="24"/>
          <w:cs/>
          <w:lang w:bidi="bn-IN"/>
        </w:rPr>
        <w:t xml:space="preserve"> মজলুম হয়ে শহীদ হয়েছেন এবং তার হত্যাকারীগণ আলী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8F3068">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Pr="00461A85">
        <w:rPr>
          <w:rFonts w:ascii="Kalpurush" w:hAnsi="Kalpurush" w:cs="Kalpurush"/>
          <w:sz w:val="24"/>
          <w:szCs w:val="24"/>
          <w:cs/>
          <w:lang w:bidi="bn-IN"/>
        </w:rPr>
        <w:t xml:space="preserve"> বাহিনীতে অবস্থান করছে। বাহিনীতে তাদেরই প্রাধান্য এবং শক্তি বিদ্যমান। আমরা সংযত থাকলে তারা আমাদের </w:t>
      </w:r>
      <w:r w:rsidR="008F3068">
        <w:rPr>
          <w:rFonts w:ascii="Kalpurush" w:hAnsi="Kalpurush" w:cs="Kalpurush" w:hint="cs"/>
          <w:sz w:val="24"/>
          <w:szCs w:val="24"/>
          <w:cs/>
          <w:lang w:bidi="bn-BD"/>
        </w:rPr>
        <w:t>ও</w:t>
      </w:r>
      <w:r w:rsidRPr="00461A85">
        <w:rPr>
          <w:rFonts w:ascii="Kalpurush" w:hAnsi="Kalpurush" w:cs="Kalpurush"/>
          <w:sz w:val="24"/>
          <w:szCs w:val="24"/>
          <w:cs/>
          <w:lang w:bidi="bn-IN"/>
        </w:rPr>
        <w:t xml:space="preserve">পর </w:t>
      </w:r>
      <w:r w:rsidR="008F3068">
        <w:rPr>
          <w:rFonts w:ascii="Kalpurush" w:hAnsi="Kalpurush" w:cs="Kalpurush" w:hint="cs"/>
          <w:sz w:val="24"/>
          <w:szCs w:val="24"/>
          <w:cs/>
          <w:lang w:bidi="bn-BD"/>
        </w:rPr>
        <w:t>যু</w:t>
      </w:r>
      <w:r w:rsidR="008F3068">
        <w:rPr>
          <w:rFonts w:ascii="Kalpurush" w:hAnsi="Kalpurush" w:cs="Kalpurush"/>
          <w:sz w:val="24"/>
          <w:szCs w:val="24"/>
          <w:cs/>
          <w:lang w:bidi="bn-IN"/>
        </w:rPr>
        <w:t>লুম করবে এবং চড়াও হবে</w:t>
      </w:r>
      <w:r w:rsidRPr="00461A85">
        <w:rPr>
          <w:rFonts w:ascii="Kalpurush" w:hAnsi="Kalpurush" w:cs="Kalpurush"/>
          <w:sz w:val="24"/>
          <w:szCs w:val="24"/>
          <w:cs/>
          <w:lang w:bidi="bn-IN"/>
        </w:rPr>
        <w:t xml:space="preserve"> অথচ আলী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8F3068">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Pr="00461A85">
        <w:rPr>
          <w:rFonts w:ascii="Kalpurush" w:hAnsi="Kalpurush" w:cs="Kalpurush"/>
          <w:sz w:val="24"/>
          <w:szCs w:val="24"/>
          <w:cs/>
          <w:lang w:bidi="bn-IN"/>
        </w:rPr>
        <w:t xml:space="preserve"> পক্ষে তাদেরকে প্রতিহত করা সম্ভব নয়। যেমনিভাবে উসমান </w:t>
      </w:r>
      <w:r w:rsidR="002401B3" w:rsidRPr="00461A85">
        <w:rPr>
          <w:rFonts w:ascii="Kalpurush" w:hAnsi="Kalpurush" w:cs="Kalpurush"/>
          <w:sz w:val="24"/>
          <w:szCs w:val="24"/>
          <w:cs/>
          <w:lang w:bidi="bn-IN"/>
        </w:rPr>
        <w:t xml:space="preserve">রাদিয়াল্লাহু </w:t>
      </w:r>
      <w:r w:rsidR="0093437C" w:rsidRPr="00461A85">
        <w:rPr>
          <w:rFonts w:ascii="Kalpurush" w:hAnsi="Kalpurush" w:cs="Kalpurush"/>
          <w:sz w:val="24"/>
          <w:szCs w:val="24"/>
          <w:lang w:bidi="bn-IN"/>
        </w:rPr>
        <w:t>‘</w:t>
      </w:r>
      <w:r w:rsidR="008F3068">
        <w:rPr>
          <w:rFonts w:ascii="Kalpurush" w:hAnsi="Kalpurush" w:cs="Kalpurush"/>
          <w:sz w:val="24"/>
          <w:szCs w:val="24"/>
          <w:cs/>
          <w:lang w:bidi="bn-IN"/>
        </w:rPr>
        <w:t>আনহু</w:t>
      </w:r>
      <w:r w:rsidR="0093437C" w:rsidRPr="00461A85">
        <w:rPr>
          <w:rFonts w:ascii="Kalpurush" w:hAnsi="Kalpurush" w:cs="Kalpurush"/>
          <w:sz w:val="24"/>
          <w:szCs w:val="24"/>
          <w:cs/>
          <w:lang w:bidi="bn-IN"/>
        </w:rPr>
        <w:t>র</w:t>
      </w:r>
      <w:r w:rsidRPr="00461A85">
        <w:rPr>
          <w:rFonts w:ascii="Kalpurush" w:hAnsi="Kalpurush" w:cs="Kalpurush"/>
          <w:sz w:val="24"/>
          <w:szCs w:val="24"/>
          <w:cs/>
          <w:lang w:bidi="bn-IN"/>
        </w:rPr>
        <w:t xml:space="preserve"> ব্যাপারে তাদেরকে বাধা দেওয়া তার পক্ষে সম্ভব হয়</w:t>
      </w:r>
      <w:r w:rsidR="008F3068">
        <w:rPr>
          <w:rFonts w:ascii="Kalpurush" w:hAnsi="Kalpurush" w:cs="Kalpurush" w:hint="cs"/>
          <w:sz w:val="24"/>
          <w:szCs w:val="24"/>
          <w:cs/>
          <w:lang w:bidi="bn-BD"/>
        </w:rPr>
        <w:t xml:space="preserve"> </w:t>
      </w:r>
      <w:r w:rsidRPr="00461A85">
        <w:rPr>
          <w:rFonts w:ascii="Kalpurush" w:hAnsi="Kalpurush" w:cs="Kalpurush"/>
          <w:sz w:val="24"/>
          <w:szCs w:val="24"/>
          <w:cs/>
          <w:lang w:bidi="bn-IN"/>
        </w:rPr>
        <w:t>নি। অতএব</w:t>
      </w:r>
      <w:r w:rsidR="008F3068">
        <w:rPr>
          <w:rFonts w:ascii="Kalpurush" w:hAnsi="Kalpurush" w:cs="Kalpurush" w:hint="cs"/>
          <w:sz w:val="24"/>
          <w:szCs w:val="24"/>
          <w:cs/>
          <w:lang w:bidi="bn-BD"/>
        </w:rPr>
        <w:t>,</w:t>
      </w:r>
      <w:r w:rsidRPr="00461A85">
        <w:rPr>
          <w:rFonts w:ascii="Kalpurush" w:hAnsi="Kalpurush" w:cs="Kalpurush"/>
          <w:sz w:val="24"/>
          <w:szCs w:val="24"/>
          <w:cs/>
          <w:lang w:bidi="bn-IN"/>
        </w:rPr>
        <w:t xml:space="preserve"> আমাদের এমন খলীফার কাছে </w:t>
      </w:r>
      <w:r w:rsidR="0093437C" w:rsidRPr="00461A85">
        <w:rPr>
          <w:rFonts w:ascii="Kalpurush" w:hAnsi="Kalpurush" w:cs="Kalpurush"/>
          <w:sz w:val="24"/>
          <w:szCs w:val="24"/>
          <w:cs/>
          <w:lang w:bidi="bn-IN"/>
        </w:rPr>
        <w:t>বাই</w:t>
      </w:r>
      <w:r w:rsidR="0093437C" w:rsidRPr="00461A85">
        <w:rPr>
          <w:rFonts w:ascii="Kalpurush" w:hAnsi="Kalpurush" w:cs="Kalpurush"/>
          <w:sz w:val="24"/>
          <w:szCs w:val="24"/>
          <w:lang w:bidi="bn-IN"/>
        </w:rPr>
        <w:t>‘</w:t>
      </w:r>
      <w:r w:rsidR="0093437C" w:rsidRPr="00461A85">
        <w:rPr>
          <w:rFonts w:ascii="Kalpurush" w:hAnsi="Kalpurush" w:cs="Kalpurush"/>
          <w:sz w:val="24"/>
          <w:szCs w:val="24"/>
          <w:cs/>
          <w:lang w:bidi="bn-IN"/>
        </w:rPr>
        <w:t>আত</w:t>
      </w:r>
      <w:r w:rsidRPr="00461A85">
        <w:rPr>
          <w:rFonts w:ascii="Kalpurush" w:hAnsi="Kalpurush" w:cs="Kalpurush"/>
          <w:sz w:val="24"/>
          <w:szCs w:val="24"/>
          <w:cs/>
          <w:lang w:bidi="bn-IN"/>
        </w:rPr>
        <w:t xml:space="preserve"> হওয়া উচিত</w:t>
      </w:r>
      <w:r w:rsidRPr="00461A85">
        <w:rPr>
          <w:rFonts w:ascii="Kalpurush" w:hAnsi="Kalpurush" w:cs="Kalpurush"/>
          <w:sz w:val="24"/>
          <w:szCs w:val="24"/>
          <w:lang w:bidi="bn-IN"/>
        </w:rPr>
        <w:t>,</w:t>
      </w:r>
      <w:r w:rsidR="0093437C" w:rsidRPr="00461A85">
        <w:rPr>
          <w:rFonts w:ascii="Kalpurush" w:hAnsi="Kalpurush" w:cs="Kalpurush"/>
          <w:sz w:val="24"/>
          <w:szCs w:val="24"/>
          <w:lang w:bidi="bn-IN"/>
        </w:rPr>
        <w:t xml:space="preserve"> </w:t>
      </w:r>
      <w:r w:rsidRPr="00461A85">
        <w:rPr>
          <w:rFonts w:ascii="Kalpurush" w:hAnsi="Kalpurush" w:cs="Kalpurush"/>
          <w:sz w:val="24"/>
          <w:szCs w:val="24"/>
          <w:cs/>
          <w:lang w:bidi="bn-IN"/>
        </w:rPr>
        <w:t>যিনি আমাদের প্রতি ইনসাফ করতে সক্ষম এবং আমাদের প্রতি ইনসাফ করার জন্য তিনি চেষ্টা সাধনা করবেন।</w:t>
      </w:r>
    </w:p>
    <w:p w:rsidR="006D41A8" w:rsidRPr="00461A85" w:rsidRDefault="008F3068" w:rsidP="00440E9E">
      <w:pPr>
        <w:bidi w:val="0"/>
        <w:spacing w:after="0"/>
        <w:jc w:val="both"/>
        <w:rPr>
          <w:rFonts w:ascii="Kalpurush" w:hAnsi="Kalpurush" w:cs="Kalpurush"/>
          <w:sz w:val="24"/>
          <w:szCs w:val="24"/>
          <w:lang w:bidi="bn-IN"/>
        </w:rPr>
      </w:pPr>
      <w:r>
        <w:rPr>
          <w:rFonts w:ascii="Kalpurush" w:hAnsi="Kalpurush" w:cs="Kalpurush"/>
          <w:sz w:val="24"/>
          <w:szCs w:val="24"/>
          <w:cs/>
          <w:lang w:bidi="bn-IN"/>
        </w:rPr>
        <w:t>সাহাব</w:t>
      </w:r>
      <w:r>
        <w:rPr>
          <w:rFonts w:ascii="Kalpurush" w:hAnsi="Kalpurush" w:cs="Kalpurush" w:hint="cs"/>
          <w:sz w:val="24"/>
          <w:szCs w:val="24"/>
          <w:cs/>
          <w:lang w:bidi="bn-BD"/>
        </w:rPr>
        <w:t>া</w:t>
      </w:r>
      <w:r>
        <w:rPr>
          <w:rFonts w:ascii="Kalpurush" w:hAnsi="Kalpurush" w:cs="Kalpurush"/>
          <w:sz w:val="24"/>
          <w:szCs w:val="24"/>
          <w:cs/>
          <w:lang w:bidi="bn-IN"/>
        </w:rPr>
        <w:t>য়ে কেরামের মধ</w:t>
      </w:r>
      <w:r>
        <w:rPr>
          <w:rFonts w:ascii="Kalpurush" w:hAnsi="Kalpurush" w:cs="Kalpurush" w:hint="cs"/>
          <w:sz w:val="24"/>
          <w:szCs w:val="24"/>
          <w:cs/>
          <w:lang w:bidi="bn-BD"/>
        </w:rPr>
        <w:t>্যে</w:t>
      </w:r>
      <w:r w:rsidR="006D41A8" w:rsidRPr="00461A85">
        <w:rPr>
          <w:rFonts w:ascii="Kalpurush" w:hAnsi="Kalpurush" w:cs="Kalpurush"/>
          <w:sz w:val="24"/>
          <w:szCs w:val="24"/>
          <w:cs/>
          <w:lang w:bidi="bn-IN"/>
        </w:rPr>
        <w:t xml:space="preserve"> সংঘটিত যুদ্ধ বিগ্রহের ফলে যে মতবিরোধ ও ফিতনা সৃষ্টি হয়েছে</w:t>
      </w:r>
      <w:r w:rsidR="006D41A8" w:rsidRPr="00461A85">
        <w:rPr>
          <w:rFonts w:ascii="Kalpurush" w:hAnsi="Kalpurush" w:cs="Kalpurush"/>
          <w:sz w:val="24"/>
          <w:szCs w:val="24"/>
          <w:lang w:bidi="bn-IN"/>
        </w:rPr>
        <w:t xml:space="preserve">, </w:t>
      </w:r>
      <w:r w:rsidR="006D41A8" w:rsidRPr="00461A85">
        <w:rPr>
          <w:rFonts w:ascii="Kalpurush" w:hAnsi="Kalpurush" w:cs="Kalpurush"/>
          <w:sz w:val="24"/>
          <w:szCs w:val="24"/>
          <w:cs/>
          <w:lang w:bidi="bn-IN"/>
        </w:rPr>
        <w:t xml:space="preserve">সে সম্পর্কে আহলে সুন্নাত ওয়াল </w:t>
      </w:r>
      <w:r w:rsidR="00661F67" w:rsidRPr="00461A85">
        <w:rPr>
          <w:rFonts w:ascii="Kalpurush" w:hAnsi="Kalpurush" w:cs="Kalpurush"/>
          <w:sz w:val="24"/>
          <w:szCs w:val="24"/>
          <w:cs/>
          <w:lang w:bidi="bn-IN"/>
        </w:rPr>
        <w:t>জামা</w:t>
      </w:r>
      <w:r w:rsidR="00661F67" w:rsidRPr="00461A85">
        <w:rPr>
          <w:rFonts w:ascii="Kalpurush" w:hAnsi="Kalpurush" w:cs="Kalpurush"/>
          <w:sz w:val="24"/>
          <w:szCs w:val="24"/>
          <w:lang w:bidi="bn-IN"/>
        </w:rPr>
        <w:t>‘</w:t>
      </w:r>
      <w:r w:rsidR="00661F67" w:rsidRPr="00461A85">
        <w:rPr>
          <w:rFonts w:ascii="Kalpurush" w:hAnsi="Kalpurush" w:cs="Kalpurush"/>
          <w:sz w:val="24"/>
          <w:szCs w:val="24"/>
          <w:cs/>
          <w:lang w:bidi="bn-IN"/>
        </w:rPr>
        <w:t>আতে</w:t>
      </w:r>
      <w:r w:rsidR="006D41A8" w:rsidRPr="00461A85">
        <w:rPr>
          <w:rFonts w:ascii="Kalpurush" w:hAnsi="Kalpurush" w:cs="Kalpurush"/>
          <w:sz w:val="24"/>
          <w:szCs w:val="24"/>
          <w:cs/>
          <w:lang w:bidi="bn-IN"/>
        </w:rPr>
        <w:t>র মতকে দু</w:t>
      </w:r>
      <w:r w:rsidR="006D41A8" w:rsidRPr="00461A85">
        <w:rPr>
          <w:rFonts w:ascii="Kalpurush" w:hAnsi="Kalpurush" w:cs="Kalpurush"/>
          <w:sz w:val="24"/>
          <w:szCs w:val="24"/>
          <w:lang w:bidi="bn-IN"/>
        </w:rPr>
        <w:t>‘</w:t>
      </w:r>
      <w:r w:rsidR="006D41A8" w:rsidRPr="00461A85">
        <w:rPr>
          <w:rFonts w:ascii="Kalpurush" w:hAnsi="Kalpurush" w:cs="Kalpurush"/>
          <w:sz w:val="24"/>
          <w:szCs w:val="24"/>
          <w:cs/>
          <w:lang w:bidi="bn-IN"/>
        </w:rPr>
        <w:t xml:space="preserve">কথায় সংক্ষিপ্তভাবে ব্যক্ত করা যায়। </w:t>
      </w:r>
    </w:p>
    <w:p w:rsidR="006D41A8" w:rsidRPr="00461A85" w:rsidRDefault="006D41A8" w:rsidP="00440E9E">
      <w:pPr>
        <w:bidi w:val="0"/>
        <w:spacing w:after="0"/>
        <w:jc w:val="both"/>
        <w:rPr>
          <w:rFonts w:ascii="Kalpurush" w:hAnsi="Kalpurush" w:cs="Kalpurush"/>
          <w:sz w:val="24"/>
          <w:szCs w:val="24"/>
          <w:lang w:bidi="bn-IN"/>
        </w:rPr>
      </w:pPr>
      <w:r w:rsidRPr="00461A85">
        <w:rPr>
          <w:rFonts w:ascii="Kalpurush" w:hAnsi="Kalpurush" w:cs="Kalpurush"/>
          <w:sz w:val="24"/>
          <w:szCs w:val="24"/>
          <w:cs/>
          <w:lang w:bidi="bn-IN"/>
        </w:rPr>
        <w:t xml:space="preserve">প্রথমত: </w:t>
      </w:r>
      <w:r w:rsidR="008F3068">
        <w:rPr>
          <w:rFonts w:ascii="Kalpurush" w:hAnsi="Kalpurush" w:cs="Kalpurush"/>
          <w:sz w:val="24"/>
          <w:szCs w:val="24"/>
          <w:cs/>
          <w:lang w:bidi="bn-IN"/>
        </w:rPr>
        <w:t>সাহাব</w:t>
      </w:r>
      <w:r w:rsidR="008F3068">
        <w:rPr>
          <w:rFonts w:ascii="Kalpurush" w:hAnsi="Kalpurush" w:cs="Kalpurush" w:hint="cs"/>
          <w:sz w:val="24"/>
          <w:szCs w:val="24"/>
          <w:cs/>
          <w:lang w:bidi="bn-BD"/>
        </w:rPr>
        <w:t>া</w:t>
      </w:r>
      <w:r w:rsidRPr="00461A85">
        <w:rPr>
          <w:rFonts w:ascii="Kalpurush" w:hAnsi="Kalpurush" w:cs="Kalpurush"/>
          <w:sz w:val="24"/>
          <w:szCs w:val="24"/>
          <w:cs/>
          <w:lang w:bidi="bn-IN"/>
        </w:rPr>
        <w:t>য়ে কেরামের মধ্যে সংঘটিত যুদ্ধ ও মতবিরোধের ব্যাপারে তারা চুপ থাকবে এবং এ ব্যাপারে তারা চুলচেরা বিশ্লেষণ থেকেও বিরত থাকবে। কেননা এ ধরনের ক্ষেত্রে চুপ থাকাটাই নিরাপত্তা লাভের পন্থা। আর তাদের জন্য এ ভাবে দো</w:t>
      </w:r>
      <w:r w:rsidR="008F3068">
        <w:rPr>
          <w:rFonts w:ascii="Kalpurush" w:hAnsi="Kalpurush" w:cs="Kalpurush" w:hint="cs"/>
          <w:sz w:val="24"/>
          <w:szCs w:val="24"/>
          <w:cs/>
          <w:lang w:bidi="bn-BD"/>
        </w:rPr>
        <w:t>‘আ</w:t>
      </w:r>
      <w:r w:rsidRPr="00461A85">
        <w:rPr>
          <w:rFonts w:ascii="Kalpurush" w:hAnsi="Kalpurush" w:cs="Kalpurush"/>
          <w:sz w:val="24"/>
          <w:szCs w:val="24"/>
          <w:cs/>
          <w:lang w:bidi="bn-IN"/>
        </w:rPr>
        <w:t xml:space="preserve"> করবে।</w:t>
      </w:r>
    </w:p>
    <w:p w:rsidR="006D41A8" w:rsidRPr="00C33D77" w:rsidRDefault="00CA3F59" w:rsidP="00440E9E">
      <w:pPr>
        <w:spacing w:after="0"/>
        <w:jc w:val="both"/>
        <w:rPr>
          <w:rFonts w:ascii="Kalpurush" w:hAnsi="Kalpurush" w:cs="Kalpurush"/>
          <w:sz w:val="24"/>
          <w:szCs w:val="24"/>
          <w:lang w:bidi="bn-IN"/>
        </w:rPr>
      </w:pPr>
      <w:r w:rsidRPr="00C33D77">
        <w:rPr>
          <w:rFonts w:ascii="Kalpurush" w:hAnsi="Kalpurush" w:cs="KFGQPC Uthman Taha Naskh"/>
          <w:color w:val="008000"/>
          <w:sz w:val="24"/>
          <w:szCs w:val="24"/>
          <w:rtl/>
        </w:rPr>
        <w:t>﴿</w:t>
      </w:r>
      <w:r w:rsidRPr="00C33D77">
        <w:rPr>
          <w:rFonts w:ascii="Kalpurush" w:hAnsi="Kalpurush" w:cs="KFGQPC Uthmanic Script HAFS"/>
          <w:color w:val="008000"/>
          <w:sz w:val="24"/>
          <w:szCs w:val="24"/>
          <w:rtl/>
        </w:rPr>
        <w:t>رَبَّنَا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ٱغۡفِرۡ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وَلِإِخۡوَٰنِنَا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سَبَقُونَا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بِٱلۡإِيمَٰنِ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وَلَا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تَجۡعَلۡ</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قُلُوبِنَا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غِلّٗا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ءَامَنُواْ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رَبَّنَآ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إِنَّكَ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رَءُوفٞ</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رَّحِيمٌ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١٠</w:t>
      </w: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الحشر</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١٠</w:t>
      </w:r>
      <w:r w:rsidRPr="00C33D77">
        <w:rPr>
          <w:rFonts w:ascii="Kalpurush" w:hAnsi="Kalpurush" w:cs="Kalpurush"/>
          <w:color w:val="008000"/>
          <w:sz w:val="24"/>
          <w:szCs w:val="24"/>
          <w:rtl/>
        </w:rPr>
        <w:t>]</w:t>
      </w:r>
      <w:r w:rsidR="0093437C">
        <w:rPr>
          <w:rFonts w:ascii="Kalpurush" w:hAnsi="Kalpurush" w:cs="Times New Roman"/>
          <w:color w:val="008000"/>
          <w:sz w:val="24"/>
          <w:szCs w:val="24"/>
          <w:rtl/>
        </w:rPr>
        <w:t xml:space="preserve"> </w:t>
      </w:r>
    </w:p>
    <w:p w:rsidR="006D41A8" w:rsidRPr="00EC5022" w:rsidRDefault="002401B3" w:rsidP="00440E9E">
      <w:pPr>
        <w:bidi w:val="0"/>
        <w:spacing w:after="0"/>
        <w:jc w:val="both"/>
        <w:rPr>
          <w:rFonts w:ascii="Kalpurush" w:hAnsi="Kalpurush" w:cs="Kalpurush"/>
          <w:sz w:val="24"/>
          <w:szCs w:val="24"/>
          <w:lang w:bidi="bn-IN"/>
        </w:rPr>
      </w:pPr>
      <w:r w:rsidRPr="00EC5022">
        <w:rPr>
          <w:rFonts w:ascii="Kalpurush" w:hAnsi="Kalpurush" w:cs="Kalpurush"/>
          <w:sz w:val="24"/>
          <w:szCs w:val="24"/>
          <w:lang w:bidi="bn-IN"/>
        </w:rPr>
        <w:t>“</w:t>
      </w:r>
      <w:r w:rsidR="006D41A8" w:rsidRPr="00EC5022">
        <w:rPr>
          <w:rFonts w:ascii="Kalpurush" w:hAnsi="Kalpurush" w:cs="Kalpurush"/>
          <w:sz w:val="24"/>
          <w:szCs w:val="24"/>
          <w:cs/>
          <w:lang w:bidi="bn-IN"/>
        </w:rPr>
        <w:t xml:space="preserve">হে আমাদের </w:t>
      </w:r>
      <w:r w:rsidR="008F3068">
        <w:rPr>
          <w:rFonts w:ascii="Kalpurush" w:hAnsi="Kalpurush" w:cs="Kalpurush" w:hint="cs"/>
          <w:sz w:val="24"/>
          <w:szCs w:val="24"/>
          <w:cs/>
          <w:lang w:bidi="bn-BD"/>
        </w:rPr>
        <w:t>রব</w:t>
      </w:r>
      <w:r w:rsidR="006D41A8" w:rsidRPr="00EC5022">
        <w:rPr>
          <w:rFonts w:ascii="Kalpurush" w:hAnsi="Kalpurush" w:cs="Kalpurush"/>
          <w:sz w:val="24"/>
          <w:szCs w:val="24"/>
          <w:cs/>
          <w:lang w:bidi="bn-IN"/>
        </w:rPr>
        <w:t xml:space="preserve">! আমাদেরকে এবং আমাদের আগে আমাদের যে সব ভাইয়েরা ঈমান এনেছে তাদেরকে ক্ষমা করুন। আর ঈমানদারদের বিরুদ্ধে আমাদের অন্তরে কোনো বিদ্বেষ রাখবেন না। হে আমাদের </w:t>
      </w:r>
      <w:r w:rsidR="008F3068">
        <w:rPr>
          <w:rFonts w:ascii="Kalpurush" w:hAnsi="Kalpurush" w:cs="Kalpurush" w:hint="cs"/>
          <w:sz w:val="24"/>
          <w:szCs w:val="24"/>
          <w:cs/>
          <w:lang w:bidi="bn-BD"/>
        </w:rPr>
        <w:t>রব</w:t>
      </w:r>
      <w:r w:rsidR="006D41A8" w:rsidRPr="00EC5022">
        <w:rPr>
          <w:rFonts w:ascii="Kalpurush" w:hAnsi="Kalpurush" w:cs="Kalpurush"/>
          <w:sz w:val="24"/>
          <w:szCs w:val="24"/>
          <w:cs/>
          <w:lang w:bidi="bn-IN"/>
        </w:rPr>
        <w:t>! আপনি দয়ালু</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পরম করুণাময়।</w:t>
      </w:r>
      <w:r w:rsidR="008B415F" w:rsidRPr="00EC5022">
        <w:rPr>
          <w:rFonts w:ascii="Kalpurush" w:hAnsi="Kalpurush" w:cs="Kalpurush"/>
          <w:sz w:val="24"/>
          <w:szCs w:val="24"/>
          <w:cs/>
          <w:lang w:bidi="bn-IN"/>
        </w:rPr>
        <w:t>”</w:t>
      </w:r>
      <w:r w:rsidRPr="00EC5022">
        <w:rPr>
          <w:rFonts w:ascii="Kalpurush" w:hAnsi="Kalpurush" w:cs="Kalpurush"/>
          <w:sz w:val="24"/>
          <w:szCs w:val="24"/>
          <w:cs/>
          <w:lang w:bidi="bn-IN"/>
        </w:rPr>
        <w:t xml:space="preserve"> [সূরা আল-হাশর, আয়াত নম্বর:</w:t>
      </w:r>
      <w:r w:rsidR="008F3068">
        <w:rPr>
          <w:rFonts w:ascii="Kalpurush" w:hAnsi="Kalpurush" w:cs="Kalpurush" w:hint="cs"/>
          <w:sz w:val="24"/>
          <w:szCs w:val="24"/>
          <w:cs/>
          <w:lang w:bidi="bn-BD"/>
        </w:rPr>
        <w:t xml:space="preserve"> ১০</w:t>
      </w:r>
      <w:r w:rsidRPr="00EC5022">
        <w:rPr>
          <w:rFonts w:ascii="Kalpurush" w:hAnsi="Kalpurush" w:cs="Kalpurush"/>
          <w:sz w:val="24"/>
          <w:szCs w:val="24"/>
          <w:cs/>
          <w:lang w:bidi="bn-IN"/>
        </w:rPr>
        <w:t>]</w:t>
      </w:r>
    </w:p>
    <w:p w:rsidR="006D41A8" w:rsidRPr="00440E9E" w:rsidRDefault="00440E9E" w:rsidP="00440E9E">
      <w:pPr>
        <w:bidi w:val="0"/>
        <w:spacing w:after="0"/>
        <w:jc w:val="both"/>
        <w:rPr>
          <w:rFonts w:ascii="Kalpurush" w:hAnsi="Kalpurush" w:cs="Kalpurush"/>
          <w:b/>
          <w:bCs/>
          <w:color w:val="990033"/>
          <w:sz w:val="24"/>
          <w:szCs w:val="24"/>
          <w:lang w:bidi="bn-IN"/>
        </w:rPr>
      </w:pPr>
      <w:r w:rsidRPr="00440E9E">
        <w:rPr>
          <w:rFonts w:ascii="Kalpurush" w:hAnsi="Kalpurush" w:cs="Kalpurush"/>
          <w:b/>
          <w:bCs/>
          <w:color w:val="990033"/>
          <w:sz w:val="24"/>
          <w:szCs w:val="24"/>
          <w:cs/>
          <w:lang w:bidi="bn-IN"/>
        </w:rPr>
        <w:t xml:space="preserve"> </w:t>
      </w:r>
      <w:r>
        <w:rPr>
          <w:rFonts w:ascii="Kalpurush" w:hAnsi="Kalpurush" w:cs="Kalpurush" w:hint="cs"/>
          <w:b/>
          <w:bCs/>
          <w:color w:val="990033"/>
          <w:sz w:val="24"/>
          <w:szCs w:val="24"/>
          <w:cs/>
          <w:lang w:bidi="bn-BD"/>
        </w:rPr>
        <w:t xml:space="preserve">২. </w:t>
      </w:r>
      <w:r w:rsidRPr="00440E9E">
        <w:rPr>
          <w:rFonts w:ascii="Kalpurush" w:hAnsi="Kalpurush" w:cs="Kalpurush"/>
          <w:b/>
          <w:bCs/>
          <w:color w:val="990033"/>
          <w:sz w:val="24"/>
          <w:szCs w:val="24"/>
          <w:cs/>
          <w:lang w:bidi="bn-IN"/>
        </w:rPr>
        <w:t>যে</w:t>
      </w:r>
      <w:r w:rsidR="008F3068" w:rsidRPr="00440E9E">
        <w:rPr>
          <w:rFonts w:ascii="Kalpurush" w:hAnsi="Kalpurush" w:cs="Kalpurush"/>
          <w:b/>
          <w:bCs/>
          <w:color w:val="990033"/>
          <w:sz w:val="24"/>
          <w:szCs w:val="24"/>
          <w:cs/>
          <w:lang w:bidi="bn-IN"/>
        </w:rPr>
        <w:t>সব র</w:t>
      </w:r>
      <w:r w:rsidR="008F3068" w:rsidRPr="00440E9E">
        <w:rPr>
          <w:rFonts w:ascii="Kalpurush" w:hAnsi="Kalpurush" w:cs="Kalpurush" w:hint="cs"/>
          <w:b/>
          <w:bCs/>
          <w:color w:val="990033"/>
          <w:sz w:val="24"/>
          <w:szCs w:val="24"/>
          <w:cs/>
          <w:lang w:bidi="bn-IN"/>
        </w:rPr>
        <w:t>ি</w:t>
      </w:r>
      <w:r w:rsidR="006D41A8" w:rsidRPr="00440E9E">
        <w:rPr>
          <w:rFonts w:ascii="Kalpurush" w:hAnsi="Kalpurush" w:cs="Kalpurush"/>
          <w:b/>
          <w:bCs/>
          <w:color w:val="990033"/>
          <w:sz w:val="24"/>
          <w:szCs w:val="24"/>
          <w:cs/>
          <w:lang w:bidi="bn-IN"/>
        </w:rPr>
        <w:t xml:space="preserve">ওয়ায়েতে </w:t>
      </w:r>
      <w:r w:rsidR="008F3068" w:rsidRPr="00440E9E">
        <w:rPr>
          <w:rFonts w:ascii="Kalpurush" w:hAnsi="Kalpurush" w:cs="Kalpurush"/>
          <w:b/>
          <w:bCs/>
          <w:color w:val="990033"/>
          <w:sz w:val="24"/>
          <w:szCs w:val="24"/>
          <w:cs/>
          <w:lang w:bidi="bn-IN"/>
        </w:rPr>
        <w:t>সাহাব</w:t>
      </w:r>
      <w:r w:rsidR="008F3068" w:rsidRPr="00440E9E">
        <w:rPr>
          <w:rFonts w:ascii="Kalpurush" w:hAnsi="Kalpurush" w:cs="Kalpurush" w:hint="cs"/>
          <w:b/>
          <w:bCs/>
          <w:color w:val="990033"/>
          <w:sz w:val="24"/>
          <w:szCs w:val="24"/>
          <w:cs/>
          <w:lang w:bidi="bn-IN"/>
        </w:rPr>
        <w:t>া</w:t>
      </w:r>
      <w:r w:rsidR="008F3068" w:rsidRPr="00440E9E">
        <w:rPr>
          <w:rFonts w:ascii="Kalpurush" w:hAnsi="Kalpurush" w:cs="Kalpurush"/>
          <w:b/>
          <w:bCs/>
          <w:color w:val="990033"/>
          <w:sz w:val="24"/>
          <w:szCs w:val="24"/>
          <w:cs/>
          <w:lang w:bidi="bn-IN"/>
        </w:rPr>
        <w:t>য়ে ক</w:t>
      </w:r>
      <w:r w:rsidR="008F3068" w:rsidRPr="00440E9E">
        <w:rPr>
          <w:rFonts w:ascii="Kalpurush" w:hAnsi="Kalpurush" w:cs="Kalpurush" w:hint="cs"/>
          <w:b/>
          <w:bCs/>
          <w:color w:val="990033"/>
          <w:sz w:val="24"/>
          <w:szCs w:val="24"/>
          <w:cs/>
          <w:lang w:bidi="bn-IN"/>
        </w:rPr>
        <w:t>ে</w:t>
      </w:r>
      <w:r w:rsidR="006D41A8" w:rsidRPr="00440E9E">
        <w:rPr>
          <w:rFonts w:ascii="Kalpurush" w:hAnsi="Kalpurush" w:cs="Kalpurush"/>
          <w:b/>
          <w:bCs/>
          <w:color w:val="990033"/>
          <w:sz w:val="24"/>
          <w:szCs w:val="24"/>
          <w:cs/>
          <w:lang w:bidi="bn-IN"/>
        </w:rPr>
        <w:t>রামের নিন্দা জ্ঞাপন করা হয়েছে</w:t>
      </w:r>
      <w:r w:rsidR="006D41A8" w:rsidRPr="00440E9E">
        <w:rPr>
          <w:rFonts w:ascii="Kalpurush" w:hAnsi="Kalpurush" w:cs="Kalpurush"/>
          <w:b/>
          <w:bCs/>
          <w:color w:val="990033"/>
          <w:sz w:val="24"/>
          <w:szCs w:val="24"/>
          <w:lang w:bidi="bn-IN"/>
        </w:rPr>
        <w:t xml:space="preserve">, </w:t>
      </w:r>
      <w:r w:rsidR="006D41A8" w:rsidRPr="00440E9E">
        <w:rPr>
          <w:rFonts w:ascii="Kalpurush" w:hAnsi="Kalpurush" w:cs="Kalpurush"/>
          <w:b/>
          <w:bCs/>
          <w:color w:val="990033"/>
          <w:sz w:val="24"/>
          <w:szCs w:val="24"/>
          <w:cs/>
          <w:lang w:bidi="bn-IN"/>
        </w:rPr>
        <w:t>বিভিন্ন পন্থায় নিম্নলিখিতরূপে সেগুলোর জবাব দে</w:t>
      </w:r>
      <w:r w:rsidR="008F3068" w:rsidRPr="00440E9E">
        <w:rPr>
          <w:rFonts w:ascii="Kalpurush" w:hAnsi="Kalpurush" w:cs="Kalpurush" w:hint="cs"/>
          <w:b/>
          <w:bCs/>
          <w:color w:val="990033"/>
          <w:sz w:val="24"/>
          <w:szCs w:val="24"/>
          <w:cs/>
          <w:lang w:bidi="bn-IN"/>
        </w:rPr>
        <w:t>ও</w:t>
      </w:r>
      <w:r w:rsidR="006D41A8" w:rsidRPr="00440E9E">
        <w:rPr>
          <w:rFonts w:ascii="Kalpurush" w:hAnsi="Kalpurush" w:cs="Kalpurush"/>
          <w:b/>
          <w:bCs/>
          <w:color w:val="990033"/>
          <w:sz w:val="24"/>
          <w:szCs w:val="24"/>
          <w:cs/>
          <w:lang w:bidi="bn-IN"/>
        </w:rPr>
        <w:t xml:space="preserve">য়া: </w:t>
      </w:r>
    </w:p>
    <w:p w:rsidR="006D41A8" w:rsidRPr="00EC5022" w:rsidRDefault="006D41A8" w:rsidP="00440E9E">
      <w:pPr>
        <w:bidi w:val="0"/>
        <w:spacing w:after="0"/>
        <w:jc w:val="both"/>
        <w:rPr>
          <w:rFonts w:ascii="Kalpurush" w:hAnsi="Kalpurush" w:cs="Kalpurush"/>
          <w:sz w:val="24"/>
          <w:szCs w:val="24"/>
          <w:lang w:bidi="bn-IN"/>
        </w:rPr>
      </w:pPr>
      <w:r w:rsidRPr="00EC5022">
        <w:rPr>
          <w:rFonts w:ascii="Kalpurush" w:hAnsi="Kalpurush" w:cs="Kalpurush"/>
          <w:sz w:val="24"/>
          <w:szCs w:val="24"/>
          <w:cs/>
          <w:lang w:bidi="bn-IN"/>
        </w:rPr>
        <w:t>ক. এসব রিওয়ায়েতের মধ্যে এমন কিছু মিথ্যা বর্ণনাও রয়েছে যা</w:t>
      </w:r>
      <w:r w:rsidR="008F3068">
        <w:rPr>
          <w:rFonts w:ascii="Kalpurush" w:hAnsi="Kalpurush" w:cs="Kalpurush"/>
          <w:sz w:val="24"/>
          <w:szCs w:val="24"/>
          <w:cs/>
          <w:lang w:bidi="bn-IN"/>
        </w:rPr>
        <w:t xml:space="preserve"> সাহাবায়ে</w:t>
      </w:r>
      <w:r w:rsidRPr="00EC5022">
        <w:rPr>
          <w:rFonts w:ascii="Kalpurush" w:hAnsi="Kalpurush" w:cs="Kalpurush"/>
          <w:sz w:val="24"/>
          <w:szCs w:val="24"/>
          <w:cs/>
          <w:lang w:bidi="bn-IN"/>
        </w:rPr>
        <w:t xml:space="preserve"> কেরামের বদনাম করার উদ্দেশ্যে তাদের ও ইসলামের শ</w:t>
      </w:r>
      <w:r w:rsidR="00EC5022">
        <w:rPr>
          <w:rFonts w:ascii="Kalpurush" w:hAnsi="Kalpurush" w:cs="Kalpurush" w:hint="cs"/>
          <w:sz w:val="24"/>
          <w:szCs w:val="24"/>
          <w:cs/>
          <w:lang w:bidi="bn-BD"/>
        </w:rPr>
        <w:t>ত্রু</w:t>
      </w:r>
      <w:r w:rsidRPr="00EC5022">
        <w:rPr>
          <w:rFonts w:ascii="Kalpurush" w:hAnsi="Kalpurush" w:cs="Kalpurush"/>
          <w:sz w:val="24"/>
          <w:szCs w:val="24"/>
          <w:cs/>
          <w:lang w:bidi="bn-IN"/>
        </w:rPr>
        <w:t xml:space="preserve">গণ রচনা করেছে। </w:t>
      </w:r>
    </w:p>
    <w:p w:rsidR="006D41A8" w:rsidRPr="00EC5022" w:rsidRDefault="006D41A8" w:rsidP="00440E9E">
      <w:pPr>
        <w:bidi w:val="0"/>
        <w:spacing w:after="0"/>
        <w:jc w:val="both"/>
        <w:rPr>
          <w:rFonts w:ascii="Kalpurush" w:hAnsi="Kalpurush" w:cs="Kalpurush"/>
          <w:sz w:val="24"/>
          <w:szCs w:val="24"/>
          <w:lang w:bidi="bn-IN"/>
        </w:rPr>
      </w:pPr>
      <w:r w:rsidRPr="00EC5022">
        <w:rPr>
          <w:rFonts w:ascii="Kalpurush" w:hAnsi="Kalpurush" w:cs="Kalpurush"/>
          <w:sz w:val="24"/>
          <w:szCs w:val="24"/>
          <w:cs/>
          <w:lang w:bidi="bn-IN"/>
        </w:rPr>
        <w:t>খ. এগুলোতে এমন বর্ণনাও আছে যাতে কিছু পরিবর্ধন করা হয়েছে</w:t>
      </w:r>
      <w:r w:rsidRPr="00EC5022">
        <w:rPr>
          <w:rFonts w:ascii="Kalpurush" w:hAnsi="Kalpurush" w:cs="Kalpurush"/>
          <w:sz w:val="24"/>
          <w:szCs w:val="24"/>
          <w:lang w:bidi="bn-IN"/>
        </w:rPr>
        <w:t xml:space="preserve">, </w:t>
      </w:r>
      <w:r w:rsidRPr="00EC5022">
        <w:rPr>
          <w:rFonts w:ascii="Kalpurush" w:hAnsi="Kalpurush" w:cs="Kalpurush"/>
          <w:sz w:val="24"/>
          <w:szCs w:val="24"/>
          <w:cs/>
          <w:lang w:bidi="bn-IN"/>
        </w:rPr>
        <w:t>কিছু বাদ</w:t>
      </w:r>
      <w:r w:rsidR="008F3068">
        <w:rPr>
          <w:rFonts w:ascii="Kalpurush" w:hAnsi="Kalpurush" w:cs="Kalpurush"/>
          <w:sz w:val="24"/>
          <w:szCs w:val="24"/>
          <w:cs/>
          <w:lang w:bidi="bn-IN"/>
        </w:rPr>
        <w:t xml:space="preserve"> দেওয়া</w:t>
      </w:r>
      <w:r w:rsidRPr="00EC5022">
        <w:rPr>
          <w:rFonts w:ascii="Kalpurush" w:hAnsi="Kalpurush" w:cs="Kalpurush"/>
          <w:sz w:val="24"/>
          <w:szCs w:val="24"/>
          <w:cs/>
          <w:lang w:bidi="bn-IN"/>
        </w:rPr>
        <w:t xml:space="preserve"> হয়েছে এবং এর সঠিক রূপটি বিগড়ে দিয়ে তাতে মিথ্যার অনুপ্রবেশ ঘটানো হয়েছে। ফলে তা বিকৃত বলে পরিগণিত</w:t>
      </w:r>
      <w:r w:rsidRPr="00EC5022">
        <w:rPr>
          <w:rFonts w:ascii="Kalpurush" w:hAnsi="Kalpurush" w:cs="Kalpurush"/>
          <w:sz w:val="24"/>
          <w:szCs w:val="24"/>
          <w:lang w:bidi="bn-IN"/>
        </w:rPr>
        <w:t xml:space="preserve">, </w:t>
      </w:r>
      <w:r w:rsidRPr="00EC5022">
        <w:rPr>
          <w:rFonts w:ascii="Kalpurush" w:hAnsi="Kalpurush" w:cs="Kalpurush"/>
          <w:sz w:val="24"/>
          <w:szCs w:val="24"/>
          <w:cs/>
          <w:lang w:bidi="bn-IN"/>
        </w:rPr>
        <w:t xml:space="preserve">যার দিকে ফিরে তাকানোও ঠিক নয়। </w:t>
      </w:r>
    </w:p>
    <w:p w:rsidR="006D41A8" w:rsidRPr="00EC5022" w:rsidRDefault="008F3068" w:rsidP="00440E9E">
      <w:pPr>
        <w:bidi w:val="0"/>
        <w:spacing w:after="0"/>
        <w:jc w:val="both"/>
        <w:rPr>
          <w:rFonts w:ascii="Kalpurush" w:hAnsi="Kalpurush" w:cs="Kalpurush"/>
          <w:sz w:val="24"/>
          <w:szCs w:val="24"/>
          <w:lang w:bidi="bn-IN"/>
        </w:rPr>
      </w:pPr>
      <w:r>
        <w:rPr>
          <w:rFonts w:ascii="Kalpurush" w:hAnsi="Kalpurush" w:cs="Kalpurush"/>
          <w:sz w:val="24"/>
          <w:szCs w:val="24"/>
          <w:cs/>
          <w:lang w:bidi="bn-IN"/>
        </w:rPr>
        <w:t>গ. এ রিওয়ায়েত</w:t>
      </w:r>
      <w:r w:rsidR="006D41A8" w:rsidRPr="00EC5022">
        <w:rPr>
          <w:rFonts w:ascii="Kalpurush" w:hAnsi="Kalpurush" w:cs="Kalpurush"/>
          <w:sz w:val="24"/>
          <w:szCs w:val="24"/>
          <w:cs/>
          <w:lang w:bidi="bn-IN"/>
        </w:rPr>
        <w:t>গুলোর ক্ষেত্রে</w:t>
      </w:r>
      <w:r>
        <w:rPr>
          <w:rFonts w:ascii="Kalpurush" w:hAnsi="Kalpurush" w:cs="Kalpurush"/>
          <w:sz w:val="24"/>
          <w:szCs w:val="24"/>
          <w:cs/>
          <w:lang w:bidi="bn-IN"/>
        </w:rPr>
        <w:t xml:space="preserve"> সাহাবায়ে</w:t>
      </w:r>
      <w:r w:rsidR="006D41A8" w:rsidRPr="00EC5022">
        <w:rPr>
          <w:rFonts w:ascii="Kalpurush" w:hAnsi="Kalpurush" w:cs="Kalpurush"/>
          <w:sz w:val="24"/>
          <w:szCs w:val="24"/>
          <w:cs/>
          <w:lang w:bidi="bn-IN"/>
        </w:rPr>
        <w:t xml:space="preserve"> কেরাম মা</w:t>
      </w:r>
      <w:r w:rsidR="00604E1B">
        <w:rPr>
          <w:rFonts w:ascii="Kalpurush" w:hAnsi="Kalpurush" w:cs="Kalpurush" w:hint="cs"/>
          <w:sz w:val="24"/>
          <w:szCs w:val="24"/>
          <w:cs/>
          <w:lang w:bidi="bn-BD"/>
        </w:rPr>
        <w:t>‘</w:t>
      </w:r>
      <w:r w:rsidR="006D41A8" w:rsidRPr="00EC5022">
        <w:rPr>
          <w:rFonts w:ascii="Kalpurush" w:hAnsi="Kalpurush" w:cs="Kalpurush"/>
          <w:sz w:val="24"/>
          <w:szCs w:val="24"/>
          <w:cs/>
          <w:lang w:bidi="bn-IN"/>
        </w:rPr>
        <w:t>জুর ছিলেন বলে মনে করতে হবে। কেননা তারা সকলেই ইজতিহাদ করেছিলেন এবং এতে হয় তারা সঠিক সিদ্ধান্ত নিতে পেরেছিলেন</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কিংবা ভুল সিদ্ধান্ত নিয়েছিলেন</w:t>
      </w:r>
      <w:r w:rsidR="00604E1B" w:rsidRPr="00604E1B">
        <w:rPr>
          <w:rFonts w:ascii="Kalpurush" w:hAnsi="Kalpurush" w:cs="SolaimanLipi"/>
          <w:sz w:val="24"/>
          <w:szCs w:val="24"/>
          <w:cs/>
          <w:lang w:bidi="hi-IN"/>
        </w:rPr>
        <w:t xml:space="preserve"> </w:t>
      </w:r>
      <w:r w:rsidR="006D41A8" w:rsidRPr="00EC5022">
        <w:rPr>
          <w:rFonts w:ascii="Kalpurush" w:hAnsi="Kalpurush" w:cs="Kalpurush"/>
          <w:sz w:val="24"/>
          <w:szCs w:val="24"/>
          <w:cs/>
          <w:lang w:bidi="bn-IN"/>
        </w:rPr>
        <w:t>আ</w:t>
      </w:r>
      <w:r>
        <w:rPr>
          <w:rFonts w:ascii="Kalpurush" w:hAnsi="Kalpurush" w:cs="Kalpurush"/>
          <w:sz w:val="24"/>
          <w:szCs w:val="24"/>
          <w:cs/>
          <w:lang w:bidi="bn-IN"/>
        </w:rPr>
        <w:t>র বিষয়টিও ছিল ইজতেহাদের ক্ষেত্র</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যাতে ইজতেহাদকারী সঠিক সিদ্ধান্ত নিলে পাবেন দু</w:t>
      </w:r>
      <w:r>
        <w:rPr>
          <w:rFonts w:ascii="Kalpurush" w:hAnsi="Kalpurush" w:cs="Kalpurush" w:hint="cs"/>
          <w:sz w:val="24"/>
          <w:szCs w:val="24"/>
          <w:cs/>
          <w:lang w:bidi="bn-BD"/>
        </w:rPr>
        <w:t>’</w:t>
      </w:r>
      <w:r w:rsidR="006D41A8" w:rsidRPr="00EC5022">
        <w:rPr>
          <w:rFonts w:ascii="Kalpurush" w:hAnsi="Kalpurush" w:cs="Kalpurush"/>
          <w:sz w:val="24"/>
          <w:szCs w:val="24"/>
          <w:cs/>
          <w:lang w:bidi="bn-IN"/>
        </w:rPr>
        <w:t>টি সওয়াব এবং ভুল করলে একটি সাওয়াব ও ভুলটি ক্ষমা করে</w:t>
      </w:r>
      <w:r>
        <w:rPr>
          <w:rFonts w:ascii="Kalpurush" w:hAnsi="Kalpurush" w:cs="Kalpurush"/>
          <w:sz w:val="24"/>
          <w:szCs w:val="24"/>
          <w:cs/>
          <w:lang w:bidi="bn-IN"/>
        </w:rPr>
        <w:t xml:space="preserve"> দেওয়া হবে। কেননা হাদীসে এসেছে</w:t>
      </w:r>
      <w:r>
        <w:rPr>
          <w:rFonts w:ascii="Kalpurush" w:hAnsi="Kalpurush" w:cs="Kalpurush" w:hint="cs"/>
          <w:sz w:val="24"/>
          <w:szCs w:val="24"/>
          <w:cs/>
          <w:lang w:bidi="bn-BD"/>
        </w:rPr>
        <w:t>,</w:t>
      </w:r>
      <w:r w:rsidR="006D41A8" w:rsidRPr="00EC5022">
        <w:rPr>
          <w:rFonts w:ascii="Kalpurush" w:hAnsi="Kalpurush" w:cs="Kalpurush"/>
          <w:sz w:val="24"/>
          <w:szCs w:val="24"/>
          <w:lang w:bidi="bn-IN"/>
        </w:rPr>
        <w:t xml:space="preserve"> </w:t>
      </w:r>
    </w:p>
    <w:p w:rsidR="006D41A8" w:rsidRPr="00C33D77" w:rsidRDefault="00C9578E" w:rsidP="00440E9E">
      <w:pPr>
        <w:spacing w:after="0"/>
        <w:jc w:val="both"/>
        <w:rPr>
          <w:rFonts w:ascii="Kalpurush" w:hAnsi="Kalpurush" w:cs="Kalpurush"/>
          <w:color w:val="2F5496" w:themeColor="accent5" w:themeShade="BF"/>
          <w:sz w:val="24"/>
          <w:szCs w:val="24"/>
          <w:lang w:bidi="bn-IN"/>
        </w:rPr>
      </w:pPr>
      <w:r w:rsidRPr="00C33D77">
        <w:rPr>
          <w:rFonts w:ascii="Kalpurush" w:hAnsi="Kalpurush" w:cs="KFGQPC Uthman Taha Naskh"/>
          <w:color w:val="2F5496" w:themeColor="accent5" w:themeShade="BF"/>
          <w:sz w:val="24"/>
          <w:szCs w:val="24"/>
          <w:rtl/>
        </w:rPr>
        <w:t>«إِذَا</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حَكَمَ</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الحَاكِمُ</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فَاجْتَهَدَ</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ثُمَّ</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أَصَابَ</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فَلَهُ</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أَجْرَانِ،</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وَإِذَا</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حَكَمَ</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فَاجْتَهَدَ</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ثُمَّ</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أَخْطَأَ</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فَلَهُ</w:t>
      </w:r>
      <w:r w:rsidRPr="00C33D77">
        <w:rPr>
          <w:rFonts w:ascii="Kalpurush" w:hAnsi="Kalpurush" w:cs="Kalpurush"/>
          <w:color w:val="2F5496" w:themeColor="accent5" w:themeShade="BF"/>
          <w:sz w:val="24"/>
          <w:szCs w:val="24"/>
          <w:rtl/>
        </w:rPr>
        <w:t xml:space="preserve"> </w:t>
      </w:r>
      <w:r w:rsidRPr="00C33D77">
        <w:rPr>
          <w:rFonts w:ascii="Kalpurush" w:hAnsi="Kalpurush" w:cs="KFGQPC Uthman Taha Naskh"/>
          <w:color w:val="2F5496" w:themeColor="accent5" w:themeShade="BF"/>
          <w:sz w:val="24"/>
          <w:szCs w:val="24"/>
          <w:rtl/>
        </w:rPr>
        <w:t>أَجْرٌ»</w:t>
      </w:r>
    </w:p>
    <w:p w:rsidR="006D41A8" w:rsidRPr="00EC5022" w:rsidRDefault="00502E8D" w:rsidP="00440E9E">
      <w:pPr>
        <w:bidi w:val="0"/>
        <w:spacing w:after="0"/>
        <w:jc w:val="both"/>
        <w:rPr>
          <w:rFonts w:ascii="Kalpurush" w:hAnsi="Kalpurush" w:cs="Kalpurush"/>
          <w:sz w:val="24"/>
          <w:szCs w:val="24"/>
          <w:lang w:bidi="bn-IN"/>
        </w:rPr>
      </w:pPr>
      <w:r w:rsidRPr="00EC5022">
        <w:rPr>
          <w:rFonts w:ascii="Kalpurush" w:hAnsi="Kalpurush" w:cs="Kalpurush"/>
          <w:sz w:val="24"/>
          <w:szCs w:val="24"/>
          <w:cs/>
          <w:lang w:bidi="bn-IN"/>
        </w:rPr>
        <w:lastRenderedPageBreak/>
        <w:t>“</w:t>
      </w:r>
      <w:r w:rsidR="006D41A8" w:rsidRPr="00EC5022">
        <w:rPr>
          <w:rFonts w:ascii="Kalpurush" w:hAnsi="Kalpurush" w:cs="Kalpurush"/>
          <w:sz w:val="24"/>
          <w:szCs w:val="24"/>
          <w:cs/>
          <w:lang w:bidi="bn-IN"/>
        </w:rPr>
        <w:t>হুকুম দানকারী কোনো ব্যক্তি যদি ইজতেহাদ করে সঠিক সিদ্ধান্ত প্রদান করেন</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তবে তিনি দু</w:t>
      </w:r>
      <w:r w:rsidR="006D41A8" w:rsidRPr="00EC5022">
        <w:rPr>
          <w:rFonts w:ascii="Kalpurush" w:hAnsi="Kalpurush" w:cs="Kalpurush"/>
          <w:sz w:val="24"/>
          <w:szCs w:val="24"/>
          <w:lang w:bidi="bn-IN"/>
        </w:rPr>
        <w:t>‘</w:t>
      </w:r>
      <w:r w:rsidR="008F3068">
        <w:rPr>
          <w:rFonts w:ascii="Kalpurush" w:hAnsi="Kalpurush" w:cs="Kalpurush" w:hint="cs"/>
          <w:sz w:val="24"/>
          <w:szCs w:val="24"/>
          <w:cs/>
          <w:lang w:bidi="bn-BD"/>
        </w:rPr>
        <w:t>টি</w:t>
      </w:r>
      <w:r w:rsidR="006D41A8" w:rsidRPr="00EC5022">
        <w:rPr>
          <w:rFonts w:ascii="Kalpurush" w:hAnsi="Kalpurush" w:cs="Kalpurush"/>
          <w:sz w:val="24"/>
          <w:szCs w:val="24"/>
          <w:cs/>
          <w:lang w:bidi="bn-IN"/>
        </w:rPr>
        <w:t xml:space="preserve"> সওয়াব পাবেন এবং ইজতিহাদ করে ভুল সিদ্ধান্ত দিলে একটি সওয়াব পাবেন।</w:t>
      </w:r>
      <w:r w:rsidRPr="00EC5022">
        <w:rPr>
          <w:rFonts w:ascii="Kalpurush" w:hAnsi="Kalpurush" w:cs="Kalpurush"/>
          <w:sz w:val="24"/>
          <w:szCs w:val="24"/>
          <w:cs/>
          <w:lang w:bidi="bn-IN"/>
        </w:rPr>
        <w:t>”</w:t>
      </w:r>
      <w:r w:rsidR="008F3068">
        <w:rPr>
          <w:rStyle w:val="FootnoteReference"/>
          <w:rFonts w:ascii="Kalpurush" w:hAnsi="Kalpurush" w:cs="Kalpurush"/>
          <w:sz w:val="24"/>
          <w:szCs w:val="24"/>
          <w:cs/>
          <w:lang w:bidi="bn-IN"/>
        </w:rPr>
        <w:footnoteReference w:id="1"/>
      </w:r>
    </w:p>
    <w:p w:rsidR="006D41A8" w:rsidRPr="00EC5022" w:rsidRDefault="006D41A8" w:rsidP="00440E9E">
      <w:pPr>
        <w:bidi w:val="0"/>
        <w:spacing w:after="0"/>
        <w:jc w:val="both"/>
        <w:rPr>
          <w:rFonts w:ascii="Kalpurush" w:hAnsi="Kalpurush" w:cs="Kalpurush"/>
          <w:sz w:val="24"/>
          <w:szCs w:val="24"/>
          <w:lang w:bidi="bn-IN"/>
        </w:rPr>
      </w:pPr>
      <w:r w:rsidRPr="00EC5022">
        <w:rPr>
          <w:rFonts w:ascii="Kalpurush" w:hAnsi="Kalpurush" w:cs="Kalpurush"/>
          <w:sz w:val="24"/>
          <w:szCs w:val="24"/>
          <w:cs/>
          <w:lang w:bidi="bn-IN"/>
        </w:rPr>
        <w:t>ঘ. তারা ছিলেন আমাদ</w:t>
      </w:r>
      <w:r w:rsidR="00EC5022" w:rsidRPr="00EC5022">
        <w:rPr>
          <w:rFonts w:ascii="Kalpurush" w:hAnsi="Kalpurush" w:cs="Kalpurush"/>
          <w:sz w:val="24"/>
          <w:szCs w:val="24"/>
          <w:cs/>
          <w:lang w:bidi="bn-IN"/>
        </w:rPr>
        <w:t>ের মতই মানুষ। একক ভাবে তারাও ভু</w:t>
      </w:r>
      <w:r w:rsidR="00EC5022" w:rsidRPr="00EC5022">
        <w:rPr>
          <w:rFonts w:ascii="Kalpurush" w:hAnsi="Kalpurush" w:cs="Kalpurush"/>
          <w:sz w:val="24"/>
          <w:szCs w:val="24"/>
          <w:cs/>
          <w:lang w:bidi="bn-BD"/>
        </w:rPr>
        <w:t>ল</w:t>
      </w:r>
      <w:r w:rsidRPr="00EC5022">
        <w:rPr>
          <w:rFonts w:ascii="Kalpurush" w:hAnsi="Kalpurush" w:cs="Kalpurush"/>
          <w:sz w:val="24"/>
          <w:szCs w:val="24"/>
          <w:cs/>
          <w:lang w:bidi="bn-IN"/>
        </w:rPr>
        <w:t xml:space="preserve"> করতে পারেন। তাই একক ব্যক্তি হিসাবে তারা কেউই গোনাহ</w:t>
      </w:r>
      <w:r w:rsidRPr="00EC5022">
        <w:rPr>
          <w:rFonts w:ascii="Kalpurush" w:hAnsi="Kalpurush" w:cs="Kalpurush"/>
          <w:sz w:val="24"/>
          <w:szCs w:val="24"/>
          <w:lang w:bidi="bn-IN"/>
        </w:rPr>
        <w:t>-</w:t>
      </w:r>
      <w:r w:rsidR="008F3068">
        <w:rPr>
          <w:rFonts w:ascii="Kalpurush" w:hAnsi="Kalpurush" w:cs="Kalpurush"/>
          <w:sz w:val="24"/>
          <w:szCs w:val="24"/>
          <w:cs/>
          <w:lang w:bidi="bn-IN"/>
        </w:rPr>
        <w:t>খাতা থেকে মাসুম ছিলেন না</w:t>
      </w:r>
      <w:r w:rsidR="008F3068">
        <w:rPr>
          <w:rFonts w:ascii="Kalpurush" w:hAnsi="Kalpurush" w:cs="Kalpurush" w:hint="cs"/>
          <w:sz w:val="24"/>
          <w:szCs w:val="24"/>
          <w:cs/>
          <w:lang w:bidi="bn-BD"/>
        </w:rPr>
        <w:t>;</w:t>
      </w:r>
      <w:r w:rsidRPr="00EC5022">
        <w:rPr>
          <w:rFonts w:ascii="Kalpurush" w:hAnsi="Kalpurush" w:cs="Kalpurush"/>
          <w:sz w:val="24"/>
          <w:szCs w:val="24"/>
          <w:cs/>
          <w:lang w:bidi="bn-IN"/>
        </w:rPr>
        <w:t xml:space="preserve"> কিন্তু তাদের থেকে যে ভুল</w:t>
      </w:r>
      <w:r w:rsidRPr="00EC5022">
        <w:rPr>
          <w:rFonts w:ascii="Kalpurush" w:hAnsi="Kalpurush" w:cs="Kalpurush"/>
          <w:sz w:val="24"/>
          <w:szCs w:val="24"/>
          <w:lang w:bidi="bn-IN"/>
        </w:rPr>
        <w:t>-</w:t>
      </w:r>
      <w:r w:rsidR="00EC5022" w:rsidRPr="00EC5022">
        <w:rPr>
          <w:rFonts w:ascii="Kalpurush" w:hAnsi="Kalpurush" w:cs="Kalpurush"/>
          <w:sz w:val="24"/>
          <w:szCs w:val="24"/>
          <w:cs/>
          <w:lang w:bidi="bn-BD"/>
        </w:rPr>
        <w:t>ত্রু</w:t>
      </w:r>
      <w:r w:rsidRPr="00EC5022">
        <w:rPr>
          <w:rFonts w:ascii="Kalpurush" w:hAnsi="Kalpurush" w:cs="Kalpurush"/>
          <w:sz w:val="24"/>
          <w:szCs w:val="24"/>
          <w:cs/>
          <w:lang w:bidi="bn-IN"/>
        </w:rPr>
        <w:t>টিই প্রকাশিত হয়েছে সে জন্য তাদের বহু কাফফারা তথা নেক আমল রয়েছে</w:t>
      </w:r>
      <w:r w:rsidRPr="00EC5022">
        <w:rPr>
          <w:rFonts w:ascii="Kalpurush" w:hAnsi="Kalpurush" w:cs="Kalpurush"/>
          <w:sz w:val="24"/>
          <w:szCs w:val="24"/>
          <w:lang w:bidi="bn-IN"/>
        </w:rPr>
        <w:t xml:space="preserve">, </w:t>
      </w:r>
      <w:r w:rsidRPr="00EC5022">
        <w:rPr>
          <w:rFonts w:ascii="Kalpurush" w:hAnsi="Kalpurush" w:cs="Kalpurush"/>
          <w:sz w:val="24"/>
          <w:szCs w:val="24"/>
          <w:cs/>
          <w:lang w:bidi="bn-IN"/>
        </w:rPr>
        <w:t>যদ্বারা সে ভুল</w:t>
      </w:r>
      <w:r w:rsidRPr="00EC5022">
        <w:rPr>
          <w:rFonts w:ascii="Kalpurush" w:hAnsi="Kalpurush" w:cs="Kalpurush"/>
          <w:sz w:val="24"/>
          <w:szCs w:val="24"/>
          <w:lang w:bidi="bn-IN"/>
        </w:rPr>
        <w:t>-</w:t>
      </w:r>
      <w:r w:rsidR="00C9578E" w:rsidRPr="00EC5022">
        <w:rPr>
          <w:rFonts w:ascii="Kalpurush" w:hAnsi="Kalpurush" w:cs="Kalpurush"/>
          <w:sz w:val="24"/>
          <w:szCs w:val="24"/>
          <w:cs/>
          <w:lang w:bidi="bn-IN"/>
        </w:rPr>
        <w:t>ত্রু</w:t>
      </w:r>
      <w:r w:rsidRPr="00EC5022">
        <w:rPr>
          <w:rFonts w:ascii="Kalpurush" w:hAnsi="Kalpurush" w:cs="Kalpurush"/>
          <w:sz w:val="24"/>
          <w:szCs w:val="24"/>
          <w:cs/>
          <w:lang w:bidi="bn-IN"/>
        </w:rPr>
        <w:t>টি মাফ হয়ে যায়। যেমন</w:t>
      </w:r>
      <w:r w:rsidR="008F3068">
        <w:rPr>
          <w:rFonts w:ascii="Kalpurush" w:hAnsi="Kalpurush" w:cs="Kalpurush" w:hint="cs"/>
          <w:sz w:val="24"/>
          <w:szCs w:val="24"/>
          <w:cs/>
          <w:lang w:bidi="bn-BD"/>
        </w:rPr>
        <w:t>,</w:t>
      </w:r>
      <w:r w:rsidRPr="00EC5022">
        <w:rPr>
          <w:rFonts w:ascii="Kalpurush" w:hAnsi="Kalpurush" w:cs="Kalpurush"/>
          <w:sz w:val="24"/>
          <w:szCs w:val="24"/>
          <w:cs/>
          <w:lang w:bidi="bn-IN"/>
        </w:rPr>
        <w:t xml:space="preserve"> </w:t>
      </w:r>
    </w:p>
    <w:p w:rsidR="006D41A8" w:rsidRPr="00EC5022" w:rsidRDefault="00C9578E" w:rsidP="00440E9E">
      <w:pPr>
        <w:bidi w:val="0"/>
        <w:spacing w:after="0"/>
        <w:jc w:val="both"/>
        <w:rPr>
          <w:rFonts w:ascii="Kalpurush" w:hAnsi="Kalpurush" w:cs="Kalpurush"/>
          <w:sz w:val="24"/>
          <w:szCs w:val="24"/>
          <w:lang w:bidi="bn-IN"/>
        </w:rPr>
      </w:pPr>
      <w:r w:rsidRPr="00EC5022">
        <w:rPr>
          <w:rFonts w:ascii="Kalpurush" w:hAnsi="Kalpurush" w:cs="Kalpurush"/>
          <w:b/>
          <w:bCs/>
          <w:sz w:val="24"/>
          <w:szCs w:val="24"/>
          <w:cs/>
          <w:lang w:bidi="bn-IN"/>
        </w:rPr>
        <w:t>১.</w:t>
      </w:r>
      <w:r w:rsidRPr="00EC5022">
        <w:rPr>
          <w:rFonts w:ascii="Kalpurush" w:hAnsi="Kalpurush" w:cs="Kalpurush"/>
          <w:sz w:val="24"/>
          <w:szCs w:val="24"/>
          <w:cs/>
          <w:lang w:bidi="bn-IN"/>
        </w:rPr>
        <w:t xml:space="preserve"> </w:t>
      </w:r>
      <w:r w:rsidR="006D41A8" w:rsidRPr="00EC5022">
        <w:rPr>
          <w:rFonts w:ascii="Kalpurush" w:hAnsi="Kalpurush" w:cs="Kalpurush"/>
          <w:sz w:val="24"/>
          <w:szCs w:val="24"/>
          <w:cs/>
          <w:lang w:bidi="bn-IN"/>
        </w:rPr>
        <w:t>সে ভুল থেকে তারা তাওবা করেছেন। আর দলীল দ্বারা প্রমাণিত যে</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তাওবা সকল গুনাহ</w:t>
      </w:r>
      <w:r w:rsidR="006D41A8" w:rsidRPr="00EC5022">
        <w:rPr>
          <w:rFonts w:ascii="Kalpurush" w:hAnsi="Kalpurush" w:cs="Kalpurush"/>
          <w:sz w:val="24"/>
          <w:szCs w:val="24"/>
          <w:lang w:bidi="bn-IN"/>
        </w:rPr>
        <w:t>-</w:t>
      </w:r>
      <w:r w:rsidR="006D41A8" w:rsidRPr="00EC5022">
        <w:rPr>
          <w:rFonts w:ascii="Kalpurush" w:hAnsi="Kalpurush" w:cs="Kalpurush"/>
          <w:sz w:val="24"/>
          <w:szCs w:val="24"/>
          <w:cs/>
          <w:lang w:bidi="bn-IN"/>
        </w:rPr>
        <w:t xml:space="preserve">খাতা মিটিয়ে দেয়। </w:t>
      </w:r>
    </w:p>
    <w:p w:rsidR="006D41A8" w:rsidRPr="00EC5022" w:rsidRDefault="00C9578E" w:rsidP="00440E9E">
      <w:pPr>
        <w:bidi w:val="0"/>
        <w:spacing w:after="0"/>
        <w:jc w:val="both"/>
        <w:rPr>
          <w:rFonts w:ascii="Kalpurush" w:hAnsi="Kalpurush" w:cs="Kalpurush"/>
          <w:sz w:val="24"/>
          <w:szCs w:val="24"/>
          <w:lang w:bidi="bn-IN"/>
        </w:rPr>
      </w:pPr>
      <w:r w:rsidRPr="00EC5022">
        <w:rPr>
          <w:rFonts w:ascii="Kalpurush" w:hAnsi="Kalpurush" w:cs="Kalpurush"/>
          <w:b/>
          <w:bCs/>
          <w:sz w:val="24"/>
          <w:szCs w:val="24"/>
          <w:cs/>
          <w:lang w:bidi="bn-IN"/>
        </w:rPr>
        <w:t>২.</w:t>
      </w:r>
      <w:r w:rsidRPr="00EC5022">
        <w:rPr>
          <w:rFonts w:ascii="Kalpurush" w:hAnsi="Kalpurush" w:cs="Kalpurush"/>
          <w:sz w:val="24"/>
          <w:szCs w:val="24"/>
          <w:cs/>
          <w:lang w:bidi="bn-IN"/>
        </w:rPr>
        <w:t xml:space="preserve"> </w:t>
      </w:r>
      <w:r w:rsidR="00EC5022">
        <w:rPr>
          <w:rFonts w:ascii="Kalpurush" w:hAnsi="Kalpurush" w:cs="Kalpurush"/>
          <w:sz w:val="24"/>
          <w:szCs w:val="24"/>
          <w:cs/>
          <w:lang w:bidi="bn-IN"/>
        </w:rPr>
        <w:t>তাদের অনেক ফ</w:t>
      </w:r>
      <w:r w:rsidR="008F3068">
        <w:rPr>
          <w:rFonts w:ascii="Kalpurush" w:hAnsi="Kalpurush" w:cs="Kalpurush" w:hint="cs"/>
          <w:sz w:val="24"/>
          <w:szCs w:val="24"/>
          <w:cs/>
          <w:lang w:bidi="bn-BD"/>
        </w:rPr>
        <w:t>যী</w:t>
      </w:r>
      <w:r w:rsidR="006D41A8" w:rsidRPr="00EC5022">
        <w:rPr>
          <w:rFonts w:ascii="Kalpurush" w:hAnsi="Kalpurush" w:cs="Kalpurush"/>
          <w:sz w:val="24"/>
          <w:szCs w:val="24"/>
          <w:cs/>
          <w:lang w:bidi="bn-IN"/>
        </w:rPr>
        <w:t>লত ও নেক আমল রয়েছে</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যদ্বারা</w:t>
      </w:r>
      <w:r w:rsidR="0093437C" w:rsidRPr="00EC5022">
        <w:rPr>
          <w:rFonts w:ascii="Kalpurush" w:hAnsi="Kalpurush" w:cs="Kalpurush"/>
          <w:sz w:val="24"/>
          <w:szCs w:val="24"/>
          <w:cs/>
          <w:lang w:bidi="bn-IN"/>
        </w:rPr>
        <w:t xml:space="preserve"> </w:t>
      </w:r>
      <w:r w:rsidR="006D41A8" w:rsidRPr="00EC5022">
        <w:rPr>
          <w:rFonts w:ascii="Kalpurush" w:hAnsi="Kalpurush" w:cs="Kalpurush"/>
          <w:sz w:val="24"/>
          <w:szCs w:val="24"/>
          <w:cs/>
          <w:lang w:bidi="bn-IN"/>
        </w:rPr>
        <w:t>তাদের কোনো গুনাহ</w:t>
      </w:r>
      <w:r w:rsidR="006D41A8" w:rsidRPr="00EC5022">
        <w:rPr>
          <w:rFonts w:ascii="Kalpurush" w:hAnsi="Kalpurush" w:cs="Kalpurush"/>
          <w:sz w:val="24"/>
          <w:szCs w:val="24"/>
          <w:lang w:bidi="bn-IN"/>
        </w:rPr>
        <w:t>-</w:t>
      </w:r>
      <w:r w:rsidR="00EC5022">
        <w:rPr>
          <w:rFonts w:ascii="Kalpurush" w:hAnsi="Kalpurush" w:cs="Kalpurush"/>
          <w:sz w:val="24"/>
          <w:szCs w:val="24"/>
          <w:cs/>
          <w:lang w:bidi="bn-IN"/>
        </w:rPr>
        <w:t>খাতা প্রকাশ পে</w:t>
      </w:r>
      <w:r w:rsidR="00EC5022">
        <w:rPr>
          <w:rFonts w:ascii="Kalpurush" w:hAnsi="Kalpurush" w:cs="Kalpurush" w:hint="cs"/>
          <w:sz w:val="24"/>
          <w:szCs w:val="24"/>
          <w:cs/>
          <w:lang w:bidi="bn-BD"/>
        </w:rPr>
        <w:t>লে</w:t>
      </w:r>
      <w:r w:rsidR="006D41A8" w:rsidRPr="00EC5022">
        <w:rPr>
          <w:rFonts w:ascii="Kalpurush" w:hAnsi="Kalpurush" w:cs="Kalpurush"/>
          <w:sz w:val="24"/>
          <w:szCs w:val="24"/>
          <w:cs/>
          <w:lang w:bidi="bn-IN"/>
        </w:rPr>
        <w:t xml:space="preserve"> তা মাফ হয়ে যায়। যেমন</w:t>
      </w:r>
      <w:r w:rsidR="008F3068">
        <w:rPr>
          <w:rFonts w:ascii="Kalpurush" w:hAnsi="Kalpurush" w:cs="Kalpurush" w:hint="cs"/>
          <w:sz w:val="24"/>
          <w:szCs w:val="24"/>
          <w:cs/>
          <w:lang w:bidi="bn-BD"/>
        </w:rPr>
        <w:t>,</w:t>
      </w:r>
      <w:r w:rsidR="006D41A8" w:rsidRPr="00EC5022">
        <w:rPr>
          <w:rFonts w:ascii="Kalpurush" w:hAnsi="Kalpurush" w:cs="Kalpurush"/>
          <w:sz w:val="24"/>
          <w:szCs w:val="24"/>
          <w:cs/>
          <w:lang w:bidi="bn-IN"/>
        </w:rPr>
        <w:t xml:space="preserve"> আল্লাহ তা</w:t>
      </w:r>
      <w:r w:rsidR="006D41A8" w:rsidRPr="00EC5022">
        <w:rPr>
          <w:rFonts w:ascii="Kalpurush" w:hAnsi="Kalpurush" w:cs="Kalpurush"/>
          <w:sz w:val="24"/>
          <w:szCs w:val="24"/>
          <w:lang w:bidi="bn-IN"/>
        </w:rPr>
        <w:t>‘</w:t>
      </w:r>
      <w:r w:rsidR="00502E8D" w:rsidRPr="00EC5022">
        <w:rPr>
          <w:rFonts w:ascii="Kalpurush" w:hAnsi="Kalpurush" w:cs="Kalpurush"/>
          <w:sz w:val="24"/>
          <w:szCs w:val="24"/>
          <w:cs/>
          <w:lang w:bidi="bn-IN"/>
        </w:rPr>
        <w:t>আলা বলেছেন,</w:t>
      </w:r>
    </w:p>
    <w:p w:rsidR="006D41A8" w:rsidRPr="00C33D77" w:rsidRDefault="00C9578E" w:rsidP="00440E9E">
      <w:pPr>
        <w:spacing w:after="0"/>
        <w:jc w:val="both"/>
        <w:rPr>
          <w:rFonts w:ascii="Kalpurush" w:hAnsi="Kalpurush" w:cs="Kalpurush"/>
          <w:sz w:val="24"/>
          <w:szCs w:val="24"/>
          <w:lang w:bidi="bn-IN"/>
        </w:rPr>
      </w:pPr>
      <w:r w:rsidRPr="00C33D77">
        <w:rPr>
          <w:rFonts w:ascii="Kalpurush" w:hAnsi="Kalpurush" w:cs="KFGQPC Uthman Taha Naskh"/>
          <w:color w:val="008000"/>
          <w:sz w:val="24"/>
          <w:szCs w:val="24"/>
          <w:rtl/>
        </w:rPr>
        <w:t>﴿</w:t>
      </w:r>
      <w:r w:rsidRPr="00C33D77">
        <w:rPr>
          <w:rFonts w:ascii="Kalpurush" w:hAnsi="Kalpurush" w:cs="KFGQPC Uthmanic Script HAFS"/>
          <w:color w:val="008000"/>
          <w:sz w:val="24"/>
          <w:szCs w:val="24"/>
          <w:rtl/>
        </w:rPr>
        <w:t>إِنَّ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ٱلۡحَسَنَٰتِ</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يُذۡهِبۡنَ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ٱلسَّيِّ</w:t>
      </w:r>
      <w:r w:rsidRPr="00C33D77">
        <w:rPr>
          <w:rFonts w:ascii="Kalpurush" w:hAnsi="Kalpurush" w:cs="Kalpurush"/>
          <w:color w:val="008000"/>
          <w:sz w:val="24"/>
          <w:szCs w:val="24"/>
          <w:rtl/>
        </w:rPr>
        <w:t>‍</w:t>
      </w:r>
      <w:r w:rsidRPr="00C33D77">
        <w:rPr>
          <w:rFonts w:ascii="Kalpurush" w:hAnsi="Kalpurush" w:cs="KFGQPC Uthmanic Script HAFS"/>
          <w:color w:val="008000"/>
          <w:sz w:val="24"/>
          <w:szCs w:val="24"/>
          <w:rtl/>
        </w:rPr>
        <w:t>َٔاتِۚ</w:t>
      </w: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هود</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١١٤</w:t>
      </w:r>
      <w:r w:rsidRPr="00C33D77">
        <w:rPr>
          <w:rFonts w:ascii="Kalpurush" w:hAnsi="Kalpurush" w:cs="Kalpurush"/>
          <w:color w:val="008000"/>
          <w:sz w:val="24"/>
          <w:szCs w:val="24"/>
          <w:rtl/>
        </w:rPr>
        <w:t>]</w:t>
      </w:r>
      <w:r w:rsidR="0093437C">
        <w:rPr>
          <w:rFonts w:ascii="Kalpurush" w:hAnsi="Kalpurush" w:cs="Times New Roman"/>
          <w:color w:val="008000"/>
          <w:sz w:val="24"/>
          <w:szCs w:val="24"/>
          <w:rtl/>
        </w:rPr>
        <w:t xml:space="preserve"> </w:t>
      </w:r>
    </w:p>
    <w:p w:rsidR="006D41A8" w:rsidRPr="00EC5022" w:rsidRDefault="00502E8D" w:rsidP="00440E9E">
      <w:pPr>
        <w:bidi w:val="0"/>
        <w:spacing w:after="0"/>
        <w:jc w:val="both"/>
        <w:rPr>
          <w:rFonts w:ascii="Kalpurush" w:hAnsi="Kalpurush" w:cs="Kalpurush"/>
          <w:sz w:val="24"/>
          <w:szCs w:val="24"/>
          <w:lang w:bidi="bn-IN"/>
        </w:rPr>
      </w:pPr>
      <w:r w:rsidRPr="00EC5022">
        <w:rPr>
          <w:rFonts w:ascii="Kalpurush" w:hAnsi="Kalpurush" w:cs="Kalpurush"/>
          <w:sz w:val="24"/>
          <w:szCs w:val="24"/>
          <w:cs/>
          <w:lang w:bidi="bn-IN"/>
        </w:rPr>
        <w:t>“</w:t>
      </w:r>
      <w:r w:rsidR="006D41A8" w:rsidRPr="00EC5022">
        <w:rPr>
          <w:rFonts w:ascii="Kalpurush" w:hAnsi="Kalpurush" w:cs="Kalpurush"/>
          <w:sz w:val="24"/>
          <w:szCs w:val="24"/>
          <w:cs/>
          <w:lang w:bidi="bn-IN"/>
        </w:rPr>
        <w:t>পুণ্য কাজ অবশ্যই পাপ দূর করে দেয়।</w:t>
      </w:r>
      <w:r w:rsidRPr="00EC5022">
        <w:rPr>
          <w:rFonts w:ascii="Kalpurush" w:hAnsi="Kalpurush" w:cs="Kalpurush"/>
          <w:sz w:val="24"/>
          <w:szCs w:val="24"/>
          <w:cs/>
          <w:lang w:bidi="bn-IN"/>
        </w:rPr>
        <w:t>” [সূরা হূদ, আয়াত</w:t>
      </w:r>
      <w:r w:rsidR="008F3068">
        <w:rPr>
          <w:rFonts w:ascii="Kalpurush" w:hAnsi="Kalpurush" w:cs="Kalpurush" w:hint="cs"/>
          <w:sz w:val="24"/>
          <w:szCs w:val="24"/>
          <w:cs/>
          <w:lang w:bidi="bn-BD"/>
        </w:rPr>
        <w:t>: ১১৪</w:t>
      </w:r>
      <w:r w:rsidRPr="00EC5022">
        <w:rPr>
          <w:rFonts w:ascii="Kalpurush" w:hAnsi="Kalpurush" w:cs="Kalpurush"/>
          <w:sz w:val="24"/>
          <w:szCs w:val="24"/>
          <w:cs/>
          <w:lang w:bidi="bn-IN"/>
        </w:rPr>
        <w:t>]</w:t>
      </w:r>
    </w:p>
    <w:p w:rsidR="006D41A8" w:rsidRPr="00EC5022" w:rsidRDefault="00C9578E" w:rsidP="00440E9E">
      <w:pPr>
        <w:bidi w:val="0"/>
        <w:spacing w:after="0"/>
        <w:jc w:val="both"/>
        <w:rPr>
          <w:rFonts w:ascii="Kalpurush" w:hAnsi="Kalpurush" w:cs="Kalpurush"/>
          <w:sz w:val="24"/>
          <w:szCs w:val="24"/>
          <w:lang w:bidi="bn-IN"/>
        </w:rPr>
      </w:pPr>
      <w:r w:rsidRPr="00EC5022">
        <w:rPr>
          <w:rFonts w:ascii="Kalpurush" w:hAnsi="Kalpurush" w:cs="Kalpurush"/>
          <w:b/>
          <w:bCs/>
          <w:sz w:val="24"/>
          <w:szCs w:val="24"/>
          <w:cs/>
          <w:lang w:bidi="bn-IN"/>
        </w:rPr>
        <w:t>৩.</w:t>
      </w:r>
      <w:r w:rsidRPr="00EC5022">
        <w:rPr>
          <w:rFonts w:ascii="Kalpurush" w:hAnsi="Kalpurush" w:cs="Kalpurush"/>
          <w:sz w:val="24"/>
          <w:szCs w:val="24"/>
          <w:cs/>
          <w:lang w:bidi="bn-IN"/>
        </w:rPr>
        <w:t xml:space="preserve"> </w:t>
      </w:r>
      <w:r w:rsidR="006D41A8" w:rsidRPr="00EC5022">
        <w:rPr>
          <w:rFonts w:ascii="Kalpurush" w:hAnsi="Kalpurush" w:cs="Kalpurush"/>
          <w:sz w:val="24"/>
          <w:szCs w:val="24"/>
          <w:cs/>
          <w:lang w:bidi="bn-IN"/>
        </w:rPr>
        <w:t>অন্যদের নেক আমলের চেয়ে তাদের নেক আমলসমূহ</w:t>
      </w:r>
      <w:r w:rsidR="0093437C" w:rsidRPr="00EC5022">
        <w:rPr>
          <w:rFonts w:ascii="Kalpurush" w:hAnsi="Kalpurush" w:cs="Kalpurush"/>
          <w:sz w:val="24"/>
          <w:szCs w:val="24"/>
          <w:cs/>
          <w:lang w:bidi="bn-IN"/>
        </w:rPr>
        <w:t xml:space="preserve"> </w:t>
      </w:r>
      <w:r w:rsidR="00EC5022">
        <w:rPr>
          <w:rFonts w:ascii="Kalpurush" w:hAnsi="Kalpurush" w:cs="Kalpurush"/>
          <w:sz w:val="24"/>
          <w:szCs w:val="24"/>
          <w:cs/>
          <w:lang w:bidi="bn-IN"/>
        </w:rPr>
        <w:t>বহুগুণে বৃদ্ধি করে</w:t>
      </w:r>
      <w:r w:rsidR="008F3068">
        <w:rPr>
          <w:rFonts w:ascii="Kalpurush" w:hAnsi="Kalpurush" w:cs="Kalpurush"/>
          <w:sz w:val="24"/>
          <w:szCs w:val="24"/>
          <w:cs/>
          <w:lang w:bidi="bn-IN"/>
        </w:rPr>
        <w:t xml:space="preserve"> দেওয়া</w:t>
      </w:r>
      <w:r w:rsidR="00EC5022">
        <w:rPr>
          <w:rFonts w:ascii="Kalpurush" w:hAnsi="Kalpurush" w:cs="Kalpurush"/>
          <w:sz w:val="24"/>
          <w:szCs w:val="24"/>
          <w:cs/>
          <w:lang w:bidi="bn-IN"/>
        </w:rPr>
        <w:t xml:space="preserve"> হয়। ফ</w:t>
      </w:r>
      <w:r w:rsidR="008F3068">
        <w:rPr>
          <w:rFonts w:ascii="Kalpurush" w:hAnsi="Kalpurush" w:cs="Kalpurush" w:hint="cs"/>
          <w:sz w:val="24"/>
          <w:szCs w:val="24"/>
          <w:cs/>
          <w:lang w:bidi="bn-BD"/>
        </w:rPr>
        <w:t>যী</w:t>
      </w:r>
      <w:r w:rsidR="006D41A8" w:rsidRPr="00EC5022">
        <w:rPr>
          <w:rFonts w:ascii="Kalpurush" w:hAnsi="Kalpurush" w:cs="Kalpurush"/>
          <w:sz w:val="24"/>
          <w:szCs w:val="24"/>
          <w:cs/>
          <w:lang w:bidi="bn-IN"/>
        </w:rPr>
        <w:t xml:space="preserve">লত ও মর্যাদায় কেউ তাদের সম পর্যায়ে উপনীত হতে পারে না। রাসূলুল্লাহ সাল্লাল্লাহু </w:t>
      </w:r>
      <w:r w:rsidR="006D41A8" w:rsidRPr="00EC5022">
        <w:rPr>
          <w:rFonts w:ascii="Kalpurush" w:hAnsi="Kalpurush" w:cs="Kalpurush"/>
          <w:sz w:val="24"/>
          <w:szCs w:val="24"/>
          <w:lang w:bidi="bn-IN"/>
        </w:rPr>
        <w:t>‘</w:t>
      </w:r>
      <w:r w:rsidR="006D41A8" w:rsidRPr="00EC5022">
        <w:rPr>
          <w:rFonts w:ascii="Kalpurush" w:hAnsi="Kalpurush" w:cs="Kalpurush"/>
          <w:sz w:val="24"/>
          <w:szCs w:val="24"/>
          <w:cs/>
          <w:lang w:bidi="bn-IN"/>
        </w:rPr>
        <w:t xml:space="preserve">আলাইহি </w:t>
      </w:r>
      <w:r w:rsidR="008B415F" w:rsidRPr="00EC5022">
        <w:rPr>
          <w:rFonts w:ascii="Kalpurush" w:hAnsi="Kalpurush" w:cs="Kalpurush"/>
          <w:sz w:val="24"/>
          <w:szCs w:val="24"/>
          <w:cs/>
          <w:lang w:bidi="bn-IN"/>
        </w:rPr>
        <w:t>ওয়াসাল্লা</w:t>
      </w:r>
      <w:r w:rsidR="006D41A8" w:rsidRPr="00EC5022">
        <w:rPr>
          <w:rFonts w:ascii="Kalpurush" w:hAnsi="Kalpurush" w:cs="Kalpurush"/>
          <w:sz w:val="24"/>
          <w:szCs w:val="24"/>
          <w:cs/>
          <w:lang w:bidi="bn-IN"/>
        </w:rPr>
        <w:t>মের বক্তব্য হতে প্রমাণিত যে</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তারাই ছিলেন সর্বোত্তম প্রজন্ম</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তাদের এক মুদ বা এক অঞ্জলী পরিমাণ সদকা অন্যদের অহুদ পাহাড়ের সমপরিমাণ স্বর্ণ সদকা করার চেয়ে উত্তম।</w:t>
      </w:r>
      <w:r w:rsidR="0093437C" w:rsidRPr="00EC5022">
        <w:rPr>
          <w:rFonts w:ascii="Kalpurush" w:hAnsi="Kalpurush" w:cs="Kalpurush"/>
          <w:sz w:val="24"/>
          <w:szCs w:val="24"/>
          <w:cs/>
          <w:lang w:bidi="bn-IN"/>
        </w:rPr>
        <w:t xml:space="preserve"> </w:t>
      </w:r>
      <w:r w:rsidR="006D41A8" w:rsidRPr="00EC5022">
        <w:rPr>
          <w:rFonts w:ascii="Kalpurush" w:hAnsi="Kalpurush" w:cs="Kalpurush"/>
          <w:sz w:val="24"/>
          <w:szCs w:val="24"/>
          <w:cs/>
          <w:lang w:bidi="bn-IN"/>
        </w:rPr>
        <w:t xml:space="preserve"> আল্লাহ তাদের প্রতি সন্তুষ্ট থাকুন এবং তাদেরকে ও সন্তুষ্ট রাখুন। </w:t>
      </w:r>
    </w:p>
    <w:p w:rsidR="006D41A8" w:rsidRPr="00EC5022" w:rsidRDefault="008F3068" w:rsidP="00440E9E">
      <w:pPr>
        <w:bidi w:val="0"/>
        <w:spacing w:after="0"/>
        <w:jc w:val="both"/>
        <w:rPr>
          <w:rFonts w:ascii="Kalpurush" w:hAnsi="Kalpurush" w:cs="Kalpurush"/>
          <w:sz w:val="24"/>
          <w:szCs w:val="24"/>
          <w:lang w:bidi="bn-IN"/>
        </w:rPr>
      </w:pPr>
      <w:r>
        <w:rPr>
          <w:rFonts w:ascii="Kalpurush" w:hAnsi="Kalpurush" w:cs="Kalpurush"/>
          <w:sz w:val="24"/>
          <w:szCs w:val="24"/>
          <w:cs/>
          <w:lang w:bidi="bn-IN"/>
        </w:rPr>
        <w:t>শা</w:t>
      </w:r>
      <w:r>
        <w:rPr>
          <w:rFonts w:ascii="Kalpurush" w:hAnsi="Kalpurush" w:cs="Kalpurush" w:hint="cs"/>
          <w:sz w:val="24"/>
          <w:szCs w:val="24"/>
          <w:cs/>
          <w:lang w:bidi="bn-BD"/>
        </w:rPr>
        <w:t>ই</w:t>
      </w:r>
      <w:r>
        <w:rPr>
          <w:rFonts w:ascii="Kalpurush" w:hAnsi="Kalpurush" w:cs="Kalpurush"/>
          <w:sz w:val="24"/>
          <w:szCs w:val="24"/>
          <w:cs/>
          <w:lang w:bidi="bn-IN"/>
        </w:rPr>
        <w:t>খুল ইসলাম ইবন</w:t>
      </w:r>
      <w:r w:rsidR="006D41A8" w:rsidRPr="00EC5022">
        <w:rPr>
          <w:rFonts w:ascii="Kalpurush" w:hAnsi="Kalpurush" w:cs="Kalpurush"/>
          <w:sz w:val="24"/>
          <w:szCs w:val="24"/>
          <w:cs/>
          <w:lang w:bidi="bn-IN"/>
        </w:rPr>
        <w:t xml:space="preserve"> তাইমি</w:t>
      </w:r>
      <w:r>
        <w:rPr>
          <w:rFonts w:ascii="Kalpurush" w:hAnsi="Kalpurush" w:cs="Kalpurush" w:hint="cs"/>
          <w:sz w:val="24"/>
          <w:szCs w:val="24"/>
          <w:cs/>
          <w:lang w:bidi="bn-BD"/>
        </w:rPr>
        <w:t>য়্যাহ</w:t>
      </w:r>
      <w:r w:rsidR="006D41A8" w:rsidRPr="00EC5022">
        <w:rPr>
          <w:rFonts w:ascii="Kalpurush" w:hAnsi="Kalpurush" w:cs="Kalpurush"/>
          <w:sz w:val="24"/>
          <w:szCs w:val="24"/>
          <w:cs/>
          <w:lang w:bidi="bn-IN"/>
        </w:rPr>
        <w:t xml:space="preserve"> রাহ. বলেন: সকল আহলে সুন্নাত ওয়াল </w:t>
      </w:r>
      <w:r w:rsidR="00661F67" w:rsidRPr="00EC5022">
        <w:rPr>
          <w:rFonts w:ascii="Kalpurush" w:hAnsi="Kalpurush" w:cs="Kalpurush"/>
          <w:sz w:val="24"/>
          <w:szCs w:val="24"/>
          <w:cs/>
          <w:lang w:bidi="bn-IN"/>
        </w:rPr>
        <w:t>জামা</w:t>
      </w:r>
      <w:r w:rsidR="00661F67" w:rsidRPr="00EC5022">
        <w:rPr>
          <w:rFonts w:ascii="Kalpurush" w:hAnsi="Kalpurush" w:cs="Kalpurush"/>
          <w:sz w:val="24"/>
          <w:szCs w:val="24"/>
          <w:lang w:bidi="bn-IN"/>
        </w:rPr>
        <w:t>‘</w:t>
      </w:r>
      <w:r w:rsidR="00661F67" w:rsidRPr="00EC5022">
        <w:rPr>
          <w:rFonts w:ascii="Kalpurush" w:hAnsi="Kalpurush" w:cs="Kalpurush"/>
          <w:sz w:val="24"/>
          <w:szCs w:val="24"/>
          <w:cs/>
          <w:lang w:bidi="bn-IN"/>
        </w:rPr>
        <w:t>আত</w:t>
      </w:r>
      <w:r w:rsidR="006D41A8" w:rsidRPr="00EC5022">
        <w:rPr>
          <w:rFonts w:ascii="Kalpurush" w:hAnsi="Kalpurush" w:cs="Kalpurush"/>
          <w:sz w:val="24"/>
          <w:szCs w:val="24"/>
          <w:cs/>
          <w:lang w:bidi="bn-IN"/>
        </w:rPr>
        <w:t xml:space="preserve"> ও আয়িম্মায়ে কেরাম মনে করেন যে</w:t>
      </w:r>
      <w:r w:rsidR="006D41A8" w:rsidRPr="00EC5022">
        <w:rPr>
          <w:rFonts w:ascii="Kalpurush" w:hAnsi="Kalpurush" w:cs="Kalpurush"/>
          <w:sz w:val="24"/>
          <w:szCs w:val="24"/>
          <w:lang w:bidi="bn-IN"/>
        </w:rPr>
        <w:t>,</w:t>
      </w:r>
      <w:r>
        <w:rPr>
          <w:rFonts w:ascii="Kalpurush" w:hAnsi="Kalpurush" w:cs="Kalpurush"/>
          <w:sz w:val="24"/>
          <w:szCs w:val="24"/>
          <w:cs/>
          <w:lang w:bidi="bn-IN"/>
        </w:rPr>
        <w:t xml:space="preserve"> সাহাবায়ে</w:t>
      </w:r>
      <w:r w:rsidR="007F3FF6">
        <w:rPr>
          <w:rFonts w:ascii="Kalpurush" w:hAnsi="Kalpurush" w:cs="Kalpurush"/>
          <w:sz w:val="24"/>
          <w:szCs w:val="24"/>
          <w:cs/>
          <w:lang w:bidi="bn-IN"/>
        </w:rPr>
        <w:t xml:space="preserve"> কেরামের মধ্যে কে</w:t>
      </w:r>
      <w:r w:rsidR="007F3FF6">
        <w:rPr>
          <w:rFonts w:ascii="Kalpurush" w:hAnsi="Kalpurush" w:cs="Kalpurush" w:hint="cs"/>
          <w:sz w:val="24"/>
          <w:szCs w:val="24"/>
          <w:cs/>
          <w:lang w:bidi="bn-BD"/>
        </w:rPr>
        <w:t>উ</w:t>
      </w:r>
      <w:r w:rsidR="006D41A8" w:rsidRPr="00EC5022">
        <w:rPr>
          <w:rFonts w:ascii="Kalpurush" w:hAnsi="Kalpurush" w:cs="Kalpurush"/>
          <w:sz w:val="24"/>
          <w:szCs w:val="24"/>
          <w:cs/>
          <w:lang w:bidi="bn-IN"/>
        </w:rPr>
        <w:t>ই মাসুম নয়</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না রাসূলের আত্মীয় সম্পর্কের কেউ</w:t>
      </w:r>
      <w:r w:rsidR="006D41A8"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 xml:space="preserve">না </w:t>
      </w:r>
      <w:r w:rsidR="003312B0" w:rsidRPr="00EC5022">
        <w:rPr>
          <w:rFonts w:ascii="Kalpurush" w:hAnsi="Kalpurush" w:cs="Kalpurush"/>
          <w:sz w:val="24"/>
          <w:szCs w:val="24"/>
          <w:cs/>
          <w:lang w:bidi="bn-IN"/>
        </w:rPr>
        <w:t>সাহাবী</w:t>
      </w:r>
      <w:r>
        <w:rPr>
          <w:rFonts w:ascii="Kalpurush" w:hAnsi="Kalpurush" w:cs="Kalpurush" w:hint="cs"/>
          <w:sz w:val="24"/>
          <w:szCs w:val="24"/>
          <w:cs/>
          <w:lang w:bidi="bn-BD"/>
        </w:rPr>
        <w:t>গণে</w:t>
      </w:r>
      <w:r w:rsidR="006D41A8" w:rsidRPr="00EC5022">
        <w:rPr>
          <w:rFonts w:ascii="Kalpurush" w:hAnsi="Kalpurush" w:cs="Kalpurush"/>
          <w:sz w:val="24"/>
          <w:szCs w:val="24"/>
          <w:cs/>
          <w:lang w:bidi="bn-IN"/>
        </w:rPr>
        <w:t xml:space="preserve">র অগ্রবর্তী দলের কেউ এবং না এতদ্ব্যতীত অন্য কেউ। বরং তাদের মতে </w:t>
      </w:r>
      <w:r w:rsidR="003312B0" w:rsidRPr="00EC5022">
        <w:rPr>
          <w:rFonts w:ascii="Kalpurush" w:hAnsi="Kalpurush" w:cs="Kalpurush"/>
          <w:sz w:val="24"/>
          <w:szCs w:val="24"/>
          <w:cs/>
          <w:lang w:bidi="bn-IN"/>
        </w:rPr>
        <w:t>সাহাবী</w:t>
      </w:r>
      <w:r>
        <w:rPr>
          <w:rFonts w:ascii="Kalpurush" w:hAnsi="Kalpurush" w:cs="Kalpurush" w:hint="cs"/>
          <w:sz w:val="24"/>
          <w:szCs w:val="24"/>
          <w:cs/>
          <w:lang w:bidi="bn-BD"/>
        </w:rPr>
        <w:t>গণে</w:t>
      </w:r>
      <w:r w:rsidR="006D41A8" w:rsidRPr="00EC5022">
        <w:rPr>
          <w:rFonts w:ascii="Kalpurush" w:hAnsi="Kalpurush" w:cs="Kalpurush"/>
          <w:sz w:val="24"/>
          <w:szCs w:val="24"/>
          <w:cs/>
          <w:lang w:bidi="bn-IN"/>
        </w:rPr>
        <w:t>র থেকে গুনাহ প্রকাশ পেতে পারে। অত</w:t>
      </w:r>
      <w:r w:rsidR="004200A4" w:rsidRPr="00EC5022">
        <w:rPr>
          <w:rFonts w:ascii="Kalpurush" w:hAnsi="Kalpurush" w:cs="Kalpurush"/>
          <w:sz w:val="24"/>
          <w:szCs w:val="24"/>
          <w:cs/>
          <w:lang w:bidi="bn-IN"/>
        </w:rPr>
        <w:t>ঃ</w:t>
      </w:r>
      <w:r w:rsidR="006D41A8" w:rsidRPr="00EC5022">
        <w:rPr>
          <w:rFonts w:ascii="Kalpurush" w:hAnsi="Kalpurush" w:cs="Kalpurush"/>
          <w:sz w:val="24"/>
          <w:szCs w:val="24"/>
          <w:cs/>
          <w:lang w:bidi="bn-IN"/>
        </w:rPr>
        <w:t>পর আল্লাহ তা</w:t>
      </w:r>
      <w:r w:rsidR="006D41A8" w:rsidRPr="00EC5022">
        <w:rPr>
          <w:rFonts w:ascii="Kalpurush" w:hAnsi="Kalpurush" w:cs="Kalpurush"/>
          <w:sz w:val="24"/>
          <w:szCs w:val="24"/>
          <w:lang w:bidi="bn-IN"/>
        </w:rPr>
        <w:t>‘</w:t>
      </w:r>
      <w:r w:rsidR="006D41A8" w:rsidRPr="00EC5022">
        <w:rPr>
          <w:rFonts w:ascii="Kalpurush" w:hAnsi="Kalpurush" w:cs="Kalpurush"/>
          <w:sz w:val="24"/>
          <w:szCs w:val="24"/>
          <w:cs/>
          <w:lang w:bidi="bn-IN"/>
        </w:rPr>
        <w:t>আলা তাওবা দ্বারা তাদের গুনাহ মাফ করে দেন এবং মর্যাদা বৃদ্ধি করে দেন। তাদের নেক আমলের বিনিময়ে তাদের গুনাহ মিটিয়ে দেন</w:t>
      </w:r>
      <w:r w:rsidR="004200A4" w:rsidRPr="00EC5022">
        <w:rPr>
          <w:rFonts w:ascii="Kalpurush" w:hAnsi="Kalpurush" w:cs="Kalpurush"/>
          <w:sz w:val="24"/>
          <w:szCs w:val="24"/>
          <w:lang w:bidi="bn-IN"/>
        </w:rPr>
        <w:t xml:space="preserve"> </w:t>
      </w:r>
      <w:r w:rsidR="006D41A8" w:rsidRPr="00EC5022">
        <w:rPr>
          <w:rFonts w:ascii="Kalpurush" w:hAnsi="Kalpurush" w:cs="Kalpurush"/>
          <w:sz w:val="24"/>
          <w:szCs w:val="24"/>
          <w:cs/>
          <w:lang w:bidi="bn-IN"/>
        </w:rPr>
        <w:t>ইত্যাদি আরো বহু পন্থায় তিনি তাদেরকে ক্ষমা করে দেন। আল্লাহ তা</w:t>
      </w:r>
      <w:r w:rsidR="006D41A8" w:rsidRPr="00EC5022">
        <w:rPr>
          <w:rFonts w:ascii="Kalpurush" w:hAnsi="Kalpurush" w:cs="Kalpurush"/>
          <w:sz w:val="24"/>
          <w:szCs w:val="24"/>
          <w:lang w:bidi="bn-IN"/>
        </w:rPr>
        <w:t>‘</w:t>
      </w:r>
      <w:r w:rsidR="004200A4" w:rsidRPr="00EC5022">
        <w:rPr>
          <w:rFonts w:ascii="Kalpurush" w:hAnsi="Kalpurush" w:cs="Kalpurush"/>
          <w:sz w:val="24"/>
          <w:szCs w:val="24"/>
          <w:cs/>
          <w:lang w:bidi="bn-IN"/>
        </w:rPr>
        <w:t>আলা বলেন,</w:t>
      </w:r>
    </w:p>
    <w:p w:rsidR="006D41A8" w:rsidRPr="00C33D77" w:rsidRDefault="00C9578E" w:rsidP="00440E9E">
      <w:pPr>
        <w:spacing w:after="0"/>
        <w:jc w:val="both"/>
        <w:rPr>
          <w:rFonts w:ascii="Kalpurush" w:hAnsi="Kalpurush" w:cs="Kalpurush"/>
          <w:sz w:val="24"/>
          <w:szCs w:val="24"/>
          <w:lang w:bidi="bn-IN"/>
        </w:rPr>
      </w:pPr>
      <w:r w:rsidRPr="00C33D77">
        <w:rPr>
          <w:rFonts w:ascii="Kalpurush" w:hAnsi="Kalpurush" w:cs="KFGQPC Uthman Taha Naskh"/>
          <w:color w:val="008000"/>
          <w:sz w:val="24"/>
          <w:szCs w:val="24"/>
          <w:rtl/>
        </w:rPr>
        <w:t>﴿</w:t>
      </w:r>
      <w:r w:rsidRPr="00C33D77">
        <w:rPr>
          <w:rFonts w:ascii="Kalpurush" w:hAnsi="Kalpurush" w:cs="KFGQPC Uthmanic Script HAFS"/>
          <w:color w:val="008000"/>
          <w:sz w:val="24"/>
          <w:szCs w:val="24"/>
          <w:rtl/>
        </w:rPr>
        <w:t>وَٱلَّذِي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جَآءَ</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بِٱلصِّدۡقِ</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وَصَدَّقَ</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بِهِۦٓ</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أُوْلَٰٓئِكَ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ٱلۡمُتَّقُونَ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٣٣</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يَشَآءُونَ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عِندَ</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رَبِّهِمۡۚ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ذَٰلِكَ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جَزَآءُ</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ٱلۡمُحۡسِنِينَ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٣٤</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لِيُكَفِّرَ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ٱللَّهُ</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عَنۡهُمۡ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أَسۡوَأَ</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ٱلَّذِي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عَمِلُواْ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وَيَجۡزِيَهُمۡ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أَجۡرَهُم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بِأَحۡسَنِ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ٱلَّذِي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كَانُواْ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يَعۡمَلُونَ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٣٥</w:t>
      </w: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الزمر</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٣٣،</w:t>
      </w:r>
      <w:r w:rsidR="0093437C">
        <w:rPr>
          <w:rFonts w:ascii="Kalpurush" w:hAnsi="Kalpurush" w:cs="Times New Roman"/>
          <w:color w:val="008000"/>
          <w:sz w:val="24"/>
          <w:szCs w:val="24"/>
          <w:rtl/>
        </w:rPr>
        <w:t xml:space="preserve"> </w:t>
      </w:r>
      <w:r w:rsidRPr="00C33D77">
        <w:rPr>
          <w:rFonts w:ascii="Kalpurush" w:hAnsi="Kalpurush" w:cs="KFGQPC Uthman Taha Naskh"/>
          <w:color w:val="008000"/>
          <w:sz w:val="24"/>
          <w:szCs w:val="24"/>
          <w:rtl/>
        </w:rPr>
        <w:t>٣٥</w:t>
      </w:r>
      <w:r w:rsidRPr="00C33D77">
        <w:rPr>
          <w:rFonts w:ascii="Kalpurush" w:hAnsi="Kalpurush" w:cs="Kalpurush"/>
          <w:color w:val="008000"/>
          <w:sz w:val="24"/>
          <w:szCs w:val="24"/>
          <w:rtl/>
        </w:rPr>
        <w:t>]</w:t>
      </w:r>
      <w:r w:rsidR="0093437C">
        <w:rPr>
          <w:rFonts w:ascii="Kalpurush" w:hAnsi="Kalpurush" w:cs="Times New Roman"/>
          <w:color w:val="008000"/>
          <w:sz w:val="24"/>
          <w:szCs w:val="24"/>
          <w:rtl/>
        </w:rPr>
        <w:t xml:space="preserve"> </w:t>
      </w:r>
    </w:p>
    <w:p w:rsidR="006D41A8" w:rsidRPr="007F3FF6" w:rsidRDefault="004200A4" w:rsidP="00440E9E">
      <w:pPr>
        <w:bidi w:val="0"/>
        <w:spacing w:after="0"/>
        <w:jc w:val="both"/>
        <w:rPr>
          <w:rFonts w:ascii="Kalpurush" w:hAnsi="Kalpurush" w:cs="Kalpurush"/>
          <w:sz w:val="24"/>
          <w:szCs w:val="24"/>
          <w:lang w:bidi="bn-IN"/>
        </w:rPr>
      </w:pPr>
      <w:r w:rsidRPr="007F3FF6">
        <w:rPr>
          <w:rFonts w:ascii="Kalpurush" w:hAnsi="Kalpurush" w:cs="Kalpurush"/>
          <w:sz w:val="24"/>
          <w:szCs w:val="24"/>
          <w:lang w:bidi="bn-IN"/>
        </w:rPr>
        <w:t>“</w:t>
      </w:r>
      <w:r w:rsidR="006D41A8" w:rsidRPr="007F3FF6">
        <w:rPr>
          <w:rFonts w:ascii="Kalpurush" w:hAnsi="Kalpurush" w:cs="Kalpurush"/>
          <w:sz w:val="24"/>
          <w:szCs w:val="24"/>
          <w:cs/>
          <w:lang w:bidi="bn-IN"/>
        </w:rPr>
        <w:t>যারা সত্য নিয়ে আগমন করেছে এবং সত্যকে সত্য বলে মেনে নিয়েছে</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তারাই মুত্তাকী। তাদের জন্য তাদের পালন কর্তার কাছে তাই রয়েছে</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যা তারা চাইবে। এটা সৎকর্মশীলদের পুরস্কার</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যাতে এরা যে সব মন্দ কাজ করেছিল আল্লাহ তা মার্জনা করে দেন এবং তাদের উত্তম কর্মের পুরস্কার তাদেরকে দান করেন।</w:t>
      </w:r>
      <w:r w:rsidRPr="007F3FF6">
        <w:rPr>
          <w:rFonts w:ascii="Kalpurush" w:hAnsi="Kalpurush" w:cs="Kalpurush"/>
          <w:sz w:val="24"/>
          <w:szCs w:val="24"/>
          <w:lang w:bidi="bn-IN"/>
        </w:rPr>
        <w:t>” [</w:t>
      </w:r>
      <w:r w:rsidRPr="007F3FF6">
        <w:rPr>
          <w:rFonts w:ascii="Kalpurush" w:hAnsi="Kalpurush" w:cs="Kalpurush"/>
          <w:sz w:val="24"/>
          <w:szCs w:val="24"/>
          <w:cs/>
          <w:lang w:bidi="bn-IN"/>
        </w:rPr>
        <w:t>সূরা</w:t>
      </w:r>
      <w:r w:rsidRPr="007F3FF6">
        <w:rPr>
          <w:rFonts w:ascii="Kalpurush" w:hAnsi="Kalpurush" w:cs="Kalpurush"/>
          <w:sz w:val="24"/>
          <w:szCs w:val="24"/>
          <w:lang w:bidi="bn-IN"/>
        </w:rPr>
        <w:t xml:space="preserve"> </w:t>
      </w:r>
      <w:r w:rsidRPr="007F3FF6">
        <w:rPr>
          <w:rFonts w:ascii="Kalpurush" w:hAnsi="Kalpurush" w:cs="Kalpurush"/>
          <w:sz w:val="24"/>
          <w:szCs w:val="24"/>
          <w:cs/>
          <w:lang w:bidi="bn-IN"/>
        </w:rPr>
        <w:t>আয</w:t>
      </w:r>
      <w:r w:rsidRPr="007F3FF6">
        <w:rPr>
          <w:rFonts w:ascii="Kalpurush" w:hAnsi="Kalpurush" w:cs="Kalpurush"/>
          <w:sz w:val="24"/>
          <w:szCs w:val="24"/>
          <w:lang w:bidi="bn-IN"/>
        </w:rPr>
        <w:t>-</w:t>
      </w:r>
      <w:r w:rsidRPr="007F3FF6">
        <w:rPr>
          <w:rFonts w:ascii="Kalpurush" w:hAnsi="Kalpurush" w:cs="Kalpurush"/>
          <w:sz w:val="24"/>
          <w:szCs w:val="24"/>
          <w:cs/>
          <w:lang w:bidi="bn-IN"/>
        </w:rPr>
        <w:t>যুমার</w:t>
      </w:r>
      <w:r w:rsidRPr="007F3FF6">
        <w:rPr>
          <w:rFonts w:ascii="Kalpurush" w:hAnsi="Kalpurush" w:cs="Kalpurush"/>
          <w:sz w:val="24"/>
          <w:szCs w:val="24"/>
          <w:lang w:bidi="bn-IN"/>
        </w:rPr>
        <w:t xml:space="preserve">, </w:t>
      </w:r>
      <w:r w:rsidRPr="007F3FF6">
        <w:rPr>
          <w:rFonts w:ascii="Kalpurush" w:hAnsi="Kalpurush" w:cs="Kalpurush"/>
          <w:sz w:val="24"/>
          <w:szCs w:val="24"/>
          <w:cs/>
          <w:lang w:bidi="bn-IN"/>
        </w:rPr>
        <w:t>আয়াত</w:t>
      </w:r>
      <w:r w:rsidR="0093437C" w:rsidRPr="007F3FF6">
        <w:rPr>
          <w:rFonts w:ascii="Kalpurush" w:hAnsi="Kalpurush" w:cs="Kalpurush"/>
          <w:sz w:val="24"/>
          <w:szCs w:val="24"/>
          <w:lang w:bidi="bn-IN"/>
        </w:rPr>
        <w:t xml:space="preserve">: </w:t>
      </w:r>
      <w:r w:rsidR="0093437C" w:rsidRPr="007F3FF6">
        <w:rPr>
          <w:rFonts w:ascii="Kalpurush" w:hAnsi="Kalpurush" w:cs="Kalpurush"/>
          <w:sz w:val="24"/>
          <w:szCs w:val="24"/>
          <w:cs/>
          <w:lang w:bidi="bn-IN"/>
        </w:rPr>
        <w:t>৩৩</w:t>
      </w:r>
      <w:r w:rsidR="0093437C" w:rsidRPr="007F3FF6">
        <w:rPr>
          <w:rFonts w:ascii="Kalpurush" w:hAnsi="Kalpurush" w:cs="Kalpurush"/>
          <w:sz w:val="24"/>
          <w:szCs w:val="24"/>
          <w:lang w:bidi="bn-IN"/>
        </w:rPr>
        <w:t>-</w:t>
      </w:r>
      <w:r w:rsidR="0093437C" w:rsidRPr="007F3FF6">
        <w:rPr>
          <w:rFonts w:ascii="Kalpurush" w:hAnsi="Kalpurush" w:cs="Kalpurush"/>
          <w:sz w:val="24"/>
          <w:szCs w:val="24"/>
          <w:cs/>
          <w:lang w:bidi="bn-IN"/>
        </w:rPr>
        <w:t>৩৫</w:t>
      </w:r>
      <w:r w:rsidRPr="007F3FF6">
        <w:rPr>
          <w:rFonts w:ascii="Kalpurush" w:hAnsi="Kalpurush" w:cs="Kalpurush"/>
          <w:sz w:val="24"/>
          <w:szCs w:val="24"/>
          <w:lang w:bidi="bn-IN"/>
        </w:rPr>
        <w:t>]</w:t>
      </w:r>
      <w:r w:rsidR="006D41A8" w:rsidRPr="007F3FF6">
        <w:rPr>
          <w:rFonts w:ascii="Kalpurush" w:hAnsi="Kalpurush" w:cs="Kalpurush"/>
          <w:sz w:val="24"/>
          <w:szCs w:val="24"/>
          <w:lang w:bidi="bn-IN"/>
        </w:rPr>
        <w:t xml:space="preserve"> </w:t>
      </w:r>
    </w:p>
    <w:p w:rsidR="006D41A8" w:rsidRPr="00C33D77" w:rsidRDefault="006D41A8" w:rsidP="00440E9E">
      <w:pPr>
        <w:bidi w:val="0"/>
        <w:spacing w:after="0"/>
        <w:jc w:val="both"/>
        <w:rPr>
          <w:rFonts w:ascii="Kalpurush" w:hAnsi="Kalpurush" w:cs="Kalpurush"/>
          <w:sz w:val="24"/>
          <w:szCs w:val="24"/>
          <w:lang w:bidi="bn-IN"/>
        </w:rPr>
      </w:pPr>
      <w:r w:rsidRPr="007F3FF6">
        <w:rPr>
          <w:rFonts w:ascii="Kalpurush" w:hAnsi="Kalpurush" w:cs="Kalpurush"/>
          <w:sz w:val="24"/>
          <w:szCs w:val="24"/>
          <w:cs/>
          <w:lang w:bidi="bn-IN"/>
        </w:rPr>
        <w:t>অন্যত্র আল্লাহ বলেন:</w:t>
      </w:r>
      <w:r w:rsidRPr="00C33D77">
        <w:rPr>
          <w:rFonts w:ascii="Kalpurush" w:hAnsi="Kalpurush" w:cs="Kalpurush"/>
          <w:sz w:val="24"/>
          <w:szCs w:val="24"/>
          <w:cs/>
          <w:lang w:bidi="bn-IN"/>
        </w:rPr>
        <w:t xml:space="preserve"> </w:t>
      </w:r>
    </w:p>
    <w:p w:rsidR="006D41A8" w:rsidRPr="00C33D77" w:rsidRDefault="002B1719" w:rsidP="00440E9E">
      <w:pPr>
        <w:spacing w:after="0"/>
        <w:jc w:val="both"/>
        <w:rPr>
          <w:rFonts w:ascii="Kalpurush" w:hAnsi="Kalpurush"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بَلَغَ</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وَبَلَغَ</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أَرۡبَعِينَ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أَوۡزِعۡنِيٓ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نِعۡمَتَكَ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أَنۡعَمۡتَ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تَرۡضَىٰهُ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وَأَصۡلِحۡ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ذُرِّيَّتِيٓۖ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نَتَقَبَّلُ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وَنَتَجَاوَزُ</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الاحقاف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١٦</w:t>
      </w:r>
      <w:r>
        <w:rPr>
          <w:rFonts w:ascii="KFGQPC Uthman Taha Naskh" w:cs="KFGQPC Uthman Taha Naskh"/>
          <w:color w:val="008000"/>
          <w:sz w:val="24"/>
          <w:szCs w:val="24"/>
          <w:rtl/>
        </w:rPr>
        <w:t>]</w:t>
      </w:r>
    </w:p>
    <w:p w:rsidR="006D41A8" w:rsidRPr="007F3FF6" w:rsidRDefault="004200A4" w:rsidP="00440E9E">
      <w:pPr>
        <w:bidi w:val="0"/>
        <w:spacing w:after="0"/>
        <w:jc w:val="both"/>
        <w:rPr>
          <w:rFonts w:ascii="Kalpurush" w:hAnsi="Kalpurush" w:cs="Kalpurush"/>
          <w:sz w:val="24"/>
          <w:szCs w:val="24"/>
          <w:lang w:bidi="bn-IN"/>
        </w:rPr>
      </w:pPr>
      <w:r w:rsidRPr="007F3FF6">
        <w:rPr>
          <w:rFonts w:ascii="Kalpurush" w:hAnsi="Kalpurush" w:cs="Kalpurush"/>
          <w:sz w:val="24"/>
          <w:szCs w:val="24"/>
          <w:lang w:bidi="bn-IN"/>
        </w:rPr>
        <w:lastRenderedPageBreak/>
        <w:t>“</w:t>
      </w:r>
      <w:r w:rsidR="007F3FF6" w:rsidRPr="007F3FF6">
        <w:rPr>
          <w:rFonts w:ascii="Kalpurush" w:hAnsi="Kalpurush" w:cs="Kalpurush"/>
          <w:sz w:val="24"/>
          <w:szCs w:val="24"/>
          <w:cs/>
          <w:lang w:bidi="bn-IN"/>
        </w:rPr>
        <w:t>অবশেষে যখন সে শক্তি সাম</w:t>
      </w:r>
      <w:r w:rsidR="007F3FF6" w:rsidRPr="007F3FF6">
        <w:rPr>
          <w:rFonts w:ascii="Kalpurush" w:hAnsi="Kalpurush" w:cs="Kalpurush"/>
          <w:sz w:val="24"/>
          <w:szCs w:val="24"/>
          <w:cs/>
          <w:lang w:bidi="bn-BD"/>
        </w:rPr>
        <w:t>র্থ্যের</w:t>
      </w:r>
      <w:r w:rsidR="006D41A8" w:rsidRPr="007F3FF6">
        <w:rPr>
          <w:rFonts w:ascii="Kalpurush" w:hAnsi="Kalpurush" w:cs="Kalpurush"/>
          <w:sz w:val="24"/>
          <w:szCs w:val="24"/>
          <w:cs/>
          <w:lang w:bidi="bn-IN"/>
        </w:rPr>
        <w:t xml:space="preserve"> বয়সে পৌঁছে এবং চল্লিশ বৎসরে উপনীত হয়</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তখন বলে</w:t>
      </w:r>
      <w:r w:rsidR="006D41A8" w:rsidRPr="007F3FF6">
        <w:rPr>
          <w:rFonts w:ascii="Kalpurush" w:hAnsi="Kalpurush" w:cs="Kalpurush"/>
          <w:sz w:val="24"/>
          <w:szCs w:val="24"/>
          <w:lang w:bidi="bn-IN"/>
        </w:rPr>
        <w:t xml:space="preserve">, </w:t>
      </w:r>
      <w:r w:rsidRPr="007F3FF6">
        <w:rPr>
          <w:rFonts w:ascii="Kalpurush" w:hAnsi="Kalpurush" w:cs="Kalpurush"/>
          <w:sz w:val="24"/>
          <w:szCs w:val="24"/>
          <w:cs/>
          <w:lang w:bidi="bn-IN"/>
        </w:rPr>
        <w:t xml:space="preserve">হে আমার </w:t>
      </w:r>
      <w:r w:rsidR="002B1719">
        <w:rPr>
          <w:rFonts w:ascii="Kalpurush" w:hAnsi="Kalpurush" w:cs="Kalpurush" w:hint="cs"/>
          <w:sz w:val="24"/>
          <w:szCs w:val="24"/>
          <w:cs/>
          <w:lang w:bidi="bn-BD"/>
        </w:rPr>
        <w:t>রব</w:t>
      </w:r>
      <w:r w:rsidR="006D41A8" w:rsidRPr="007F3FF6">
        <w:rPr>
          <w:rFonts w:ascii="Kalpurush" w:hAnsi="Kalpurush" w:cs="Kalpurush"/>
          <w:sz w:val="24"/>
          <w:szCs w:val="24"/>
          <w:cs/>
          <w:lang w:bidi="bn-IN"/>
        </w:rPr>
        <w:t>! তুমি আমাকে সামর্থ্য দাও</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যাতে আমি তোমার নি</w:t>
      </w:r>
      <w:r w:rsidR="002B1719">
        <w:rPr>
          <w:rFonts w:ascii="Kalpurush" w:hAnsi="Kalpurush" w:cs="Kalpurush" w:hint="cs"/>
          <w:sz w:val="24"/>
          <w:szCs w:val="24"/>
          <w:cs/>
          <w:lang w:bidi="bn-BD"/>
        </w:rPr>
        <w:t>‘আ</w:t>
      </w:r>
      <w:r w:rsidR="006D41A8" w:rsidRPr="007F3FF6">
        <w:rPr>
          <w:rFonts w:ascii="Kalpurush" w:hAnsi="Kalpurush" w:cs="Kalpurush"/>
          <w:sz w:val="24"/>
          <w:szCs w:val="24"/>
          <w:cs/>
          <w:lang w:bidi="bn-IN"/>
        </w:rPr>
        <w:t>মতের শোকর করতে পারি</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যা তুমি দান করেছ আমাকে ও আমার পিতা</w:t>
      </w:r>
      <w:r w:rsidR="006D41A8" w:rsidRPr="007F3FF6">
        <w:rPr>
          <w:rFonts w:ascii="Kalpurush" w:hAnsi="Kalpurush" w:cs="Kalpurush"/>
          <w:sz w:val="24"/>
          <w:szCs w:val="24"/>
          <w:lang w:bidi="bn-IN"/>
        </w:rPr>
        <w:t>-</w:t>
      </w:r>
      <w:r w:rsidR="006D41A8" w:rsidRPr="007F3FF6">
        <w:rPr>
          <w:rFonts w:ascii="Kalpurush" w:hAnsi="Kalpurush" w:cs="Kalpurush"/>
          <w:sz w:val="24"/>
          <w:szCs w:val="24"/>
          <w:cs/>
          <w:lang w:bidi="bn-IN"/>
        </w:rPr>
        <w:t>মাতাকে এবং যাতে আমি তোমার পছন্দনীয় সৎকাজ করতে পারি। আমার জন্য আমার সন্তানদেরকে সৎকর্মপরায়ণ কর। আমি তোমার কাছে তাওবা করলাম এবং আমি অবশ্যই তোমার নির্দেশ মান্যকারীদের অন্তর্ভুক্ত। আমি এমন লোকদেরই সুকৃতিগুলো কবুল করি এবং মন্দ কর্মগুলো ক্ষমা করে দেই। তারা জান্নাতবাসীদের অন্তর্ভুক্ত</w:t>
      </w:r>
      <w:r w:rsidRPr="007F3FF6">
        <w:rPr>
          <w:rFonts w:ascii="Kalpurush" w:hAnsi="Kalpurush" w:cs="Kalpurush"/>
          <w:sz w:val="24"/>
          <w:szCs w:val="24"/>
          <w:cs/>
          <w:lang w:bidi="hi-IN"/>
        </w:rPr>
        <w:t>।</w:t>
      </w:r>
      <w:r w:rsidRPr="007F3FF6">
        <w:rPr>
          <w:rFonts w:ascii="Kalpurush" w:hAnsi="Kalpurush" w:cs="Kalpurush"/>
          <w:sz w:val="24"/>
          <w:szCs w:val="24"/>
          <w:cs/>
          <w:lang w:bidi="bn-IN"/>
        </w:rPr>
        <w:t>” [সূরা আল-আহকাফ, আয়াত:</w:t>
      </w:r>
      <w:r w:rsidR="002B1719">
        <w:rPr>
          <w:rFonts w:ascii="Kalpurush" w:hAnsi="Kalpurush" w:cs="Kalpurush" w:hint="cs"/>
          <w:sz w:val="24"/>
          <w:szCs w:val="24"/>
          <w:cs/>
          <w:lang w:bidi="bn-BD"/>
        </w:rPr>
        <w:t xml:space="preserve"> ১৫-১৬</w:t>
      </w:r>
      <w:r w:rsidRPr="007F3FF6">
        <w:rPr>
          <w:rFonts w:ascii="Kalpurush" w:hAnsi="Kalpurush" w:cs="Kalpurush"/>
          <w:sz w:val="24"/>
          <w:szCs w:val="24"/>
          <w:cs/>
          <w:lang w:bidi="bn-IN"/>
        </w:rPr>
        <w:t>]</w:t>
      </w:r>
    </w:p>
    <w:p w:rsidR="006D41A8" w:rsidRPr="007F3FF6" w:rsidRDefault="006D41A8" w:rsidP="00440E9E">
      <w:pPr>
        <w:bidi w:val="0"/>
        <w:spacing w:after="0"/>
        <w:jc w:val="both"/>
        <w:rPr>
          <w:rFonts w:ascii="Kalpurush" w:hAnsi="Kalpurush" w:cs="Kalpurush"/>
          <w:sz w:val="24"/>
          <w:szCs w:val="24"/>
          <w:lang w:bidi="bn-IN"/>
        </w:rPr>
      </w:pPr>
      <w:r w:rsidRPr="007F3FF6">
        <w:rPr>
          <w:rFonts w:ascii="Kalpurush" w:hAnsi="Kalpurush" w:cs="Kalpurush"/>
          <w:sz w:val="24"/>
          <w:szCs w:val="24"/>
          <w:cs/>
          <w:lang w:bidi="bn-IN"/>
        </w:rPr>
        <w:t>ফিতনার সময়</w:t>
      </w:r>
      <w:r w:rsidR="008F3068">
        <w:rPr>
          <w:rFonts w:ascii="Kalpurush" w:hAnsi="Kalpurush" w:cs="Kalpurush"/>
          <w:sz w:val="24"/>
          <w:szCs w:val="24"/>
          <w:cs/>
          <w:lang w:bidi="bn-IN"/>
        </w:rPr>
        <w:t xml:space="preserve"> সাহাবায়ে</w:t>
      </w:r>
      <w:r w:rsidRPr="007F3FF6">
        <w:rPr>
          <w:rFonts w:ascii="Kalpurush" w:hAnsi="Kalpurush" w:cs="Kalpurush"/>
          <w:sz w:val="24"/>
          <w:szCs w:val="24"/>
          <w:cs/>
          <w:lang w:bidi="bn-IN"/>
        </w:rPr>
        <w:t xml:space="preserve"> কেরামের মধ্যে যে মতবিরোধ এবং যুদ্ধ</w:t>
      </w:r>
      <w:r w:rsidR="002B1719">
        <w:rPr>
          <w:rFonts w:ascii="Kalpurush" w:hAnsi="Kalpurush" w:cs="Kalpurush"/>
          <w:sz w:val="24"/>
          <w:szCs w:val="24"/>
          <w:lang w:bidi="bn-IN"/>
        </w:rPr>
        <w:t>-</w:t>
      </w:r>
      <w:r w:rsidRPr="007F3FF6">
        <w:rPr>
          <w:rFonts w:ascii="Kalpurush" w:hAnsi="Kalpurush" w:cs="Kalpurush"/>
          <w:sz w:val="24"/>
          <w:szCs w:val="24"/>
          <w:cs/>
          <w:lang w:bidi="bn-IN"/>
        </w:rPr>
        <w:t>বিগ্রহ সংঘটিত হয়েছিল</w:t>
      </w:r>
      <w:r w:rsidRPr="007F3FF6">
        <w:rPr>
          <w:rFonts w:ascii="Kalpurush" w:hAnsi="Kalpurush" w:cs="Kalpurush"/>
          <w:sz w:val="24"/>
          <w:szCs w:val="24"/>
          <w:lang w:bidi="bn-IN"/>
        </w:rPr>
        <w:t xml:space="preserve">, </w:t>
      </w:r>
      <w:r w:rsidRPr="007F3FF6">
        <w:rPr>
          <w:rFonts w:ascii="Kalpurush" w:hAnsi="Kalpurush" w:cs="Kalpurush"/>
          <w:sz w:val="24"/>
          <w:szCs w:val="24"/>
          <w:cs/>
          <w:lang w:bidi="bn-IN"/>
        </w:rPr>
        <w:t xml:space="preserve">ইসলামের </w:t>
      </w:r>
      <w:r w:rsidR="002B1719">
        <w:rPr>
          <w:rFonts w:ascii="Kalpurush" w:hAnsi="Kalpurush" w:cs="Kalpurush" w:hint="cs"/>
          <w:sz w:val="24"/>
          <w:szCs w:val="24"/>
          <w:cs/>
          <w:lang w:bidi="bn-BD"/>
        </w:rPr>
        <w:t>শত্রু</w:t>
      </w:r>
      <w:r w:rsidRPr="007F3FF6">
        <w:rPr>
          <w:rFonts w:ascii="Kalpurush" w:hAnsi="Kalpurush" w:cs="Kalpurush"/>
          <w:sz w:val="24"/>
          <w:szCs w:val="24"/>
          <w:cs/>
          <w:lang w:bidi="bn-IN"/>
        </w:rPr>
        <w:t xml:space="preserve">গণ তাকে </w:t>
      </w:r>
      <w:r w:rsidR="003312B0" w:rsidRPr="007F3FF6">
        <w:rPr>
          <w:rFonts w:ascii="Kalpurush" w:hAnsi="Kalpurush" w:cs="Kalpurush"/>
          <w:sz w:val="24"/>
          <w:szCs w:val="24"/>
          <w:cs/>
          <w:lang w:bidi="bn-IN"/>
        </w:rPr>
        <w:t>সাহাবী</w:t>
      </w:r>
      <w:r w:rsidR="002B1719">
        <w:rPr>
          <w:rFonts w:ascii="Kalpurush" w:hAnsi="Kalpurush" w:cs="Kalpurush" w:hint="cs"/>
          <w:sz w:val="24"/>
          <w:szCs w:val="24"/>
          <w:cs/>
          <w:lang w:bidi="bn-BD"/>
        </w:rPr>
        <w:t>গণে</w:t>
      </w:r>
      <w:r w:rsidRPr="007F3FF6">
        <w:rPr>
          <w:rFonts w:ascii="Kalpurush" w:hAnsi="Kalpurush" w:cs="Kalpurush"/>
          <w:sz w:val="24"/>
          <w:szCs w:val="24"/>
          <w:cs/>
          <w:lang w:bidi="bn-IN"/>
        </w:rPr>
        <w:t xml:space="preserve">র </w:t>
      </w:r>
      <w:r w:rsidR="002B1719">
        <w:rPr>
          <w:rFonts w:ascii="Kalpurush" w:hAnsi="Kalpurush" w:cs="Kalpurush" w:hint="cs"/>
          <w:sz w:val="24"/>
          <w:szCs w:val="24"/>
          <w:cs/>
          <w:lang w:bidi="bn-BD"/>
        </w:rPr>
        <w:t>ও</w:t>
      </w:r>
      <w:r w:rsidRPr="007F3FF6">
        <w:rPr>
          <w:rFonts w:ascii="Kalpurush" w:hAnsi="Kalpurush" w:cs="Kalpurush"/>
          <w:sz w:val="24"/>
          <w:szCs w:val="24"/>
          <w:cs/>
          <w:lang w:bidi="bn-IN"/>
        </w:rPr>
        <w:t>পর অপবাদ আর</w:t>
      </w:r>
      <w:r w:rsidR="007F3FF6">
        <w:rPr>
          <w:rFonts w:ascii="Kalpurush" w:hAnsi="Kalpurush" w:cs="Kalpurush"/>
          <w:sz w:val="24"/>
          <w:szCs w:val="24"/>
          <w:cs/>
          <w:lang w:bidi="bn-IN"/>
        </w:rPr>
        <w:t>োপ করার এবং তাদের মর্যাদা ক্ষু</w:t>
      </w:r>
      <w:r w:rsidR="007F3FF6">
        <w:rPr>
          <w:rFonts w:ascii="Kalpurush" w:hAnsi="Kalpurush" w:cs="Kalpurush" w:hint="cs"/>
          <w:sz w:val="24"/>
          <w:szCs w:val="24"/>
          <w:cs/>
          <w:lang w:bidi="bn-BD"/>
        </w:rPr>
        <w:t>ন্ন</w:t>
      </w:r>
      <w:r w:rsidRPr="007F3FF6">
        <w:rPr>
          <w:rFonts w:ascii="Kalpurush" w:hAnsi="Kalpurush" w:cs="Kalpurush"/>
          <w:sz w:val="24"/>
          <w:szCs w:val="24"/>
          <w:lang w:bidi="bn-IN"/>
        </w:rPr>
        <w:t xml:space="preserve"> </w:t>
      </w:r>
      <w:r w:rsidR="002B1719">
        <w:rPr>
          <w:rFonts w:ascii="Kalpurush" w:hAnsi="Kalpurush" w:cs="Kalpurush"/>
          <w:sz w:val="24"/>
          <w:szCs w:val="24"/>
          <w:cs/>
          <w:lang w:bidi="bn-IN"/>
        </w:rPr>
        <w:t>করার উপায় বানিয়ে নিয়েছে</w:t>
      </w:r>
      <w:r w:rsidR="002B1719">
        <w:rPr>
          <w:rFonts w:ascii="Kalpurush" w:hAnsi="Kalpurush" w:cs="Kalpurush" w:hint="cs"/>
          <w:sz w:val="24"/>
          <w:szCs w:val="24"/>
          <w:cs/>
          <w:lang w:bidi="bn-BD"/>
        </w:rPr>
        <w:t>,</w:t>
      </w:r>
      <w:r w:rsidRPr="007F3FF6">
        <w:rPr>
          <w:rFonts w:ascii="Kalpurush" w:hAnsi="Kalpurush" w:cs="Kalpurush"/>
          <w:sz w:val="24"/>
          <w:szCs w:val="24"/>
          <w:cs/>
          <w:lang w:bidi="bn-IN"/>
        </w:rPr>
        <w:t xml:space="preserve"> এমনকি তারা নিজেদের কর্মের মাধ্যমে ইসলামের সুবর্ণ ইতিহাস ও সর্বোত্তম যুগের সালফে সালেহীন সম্পর্কে অনবহিত কিছুসংখ্যক মুসলিম যুবকদের মধ্যে সন্দেহের বীজ বপন করেছে</w:t>
      </w:r>
      <w:r w:rsidRPr="007F3FF6">
        <w:rPr>
          <w:rFonts w:ascii="Kalpurush" w:hAnsi="Kalpurush" w:cs="Kalpurush"/>
          <w:sz w:val="24"/>
          <w:szCs w:val="24"/>
          <w:lang w:bidi="bn-IN"/>
        </w:rPr>
        <w:t xml:space="preserve">, </w:t>
      </w:r>
      <w:r w:rsidRPr="007F3FF6">
        <w:rPr>
          <w:rFonts w:ascii="Kalpurush" w:hAnsi="Kalpurush" w:cs="Kalpurush"/>
          <w:sz w:val="24"/>
          <w:szCs w:val="24"/>
          <w:cs/>
          <w:lang w:bidi="bn-IN"/>
        </w:rPr>
        <w:t>যাতে করে তারা ইসলামের প্রতি আঘাত হানতে পারে</w:t>
      </w:r>
      <w:r w:rsidRPr="007F3FF6">
        <w:rPr>
          <w:rFonts w:ascii="Kalpurush" w:hAnsi="Kalpurush" w:cs="Kalpurush"/>
          <w:sz w:val="24"/>
          <w:szCs w:val="24"/>
          <w:lang w:bidi="bn-IN"/>
        </w:rPr>
        <w:t xml:space="preserve">, </w:t>
      </w:r>
      <w:r w:rsidRPr="007F3FF6">
        <w:rPr>
          <w:rFonts w:ascii="Kalpurush" w:hAnsi="Kalpurush" w:cs="Kalpurush"/>
          <w:sz w:val="24"/>
          <w:szCs w:val="24"/>
          <w:cs/>
          <w:lang w:bidi="bn-IN"/>
        </w:rPr>
        <w:t>ও মুসল</w:t>
      </w:r>
      <w:r w:rsidR="002B1719">
        <w:rPr>
          <w:rFonts w:ascii="Kalpurush" w:hAnsi="Kalpurush" w:cs="Kalpurush" w:hint="cs"/>
          <w:sz w:val="24"/>
          <w:szCs w:val="24"/>
          <w:cs/>
          <w:lang w:bidi="bn-BD"/>
        </w:rPr>
        <w:t>িম</w:t>
      </w:r>
      <w:r w:rsidRPr="007F3FF6">
        <w:rPr>
          <w:rFonts w:ascii="Kalpurush" w:hAnsi="Kalpurush" w:cs="Kalpurush"/>
          <w:sz w:val="24"/>
          <w:szCs w:val="24"/>
          <w:cs/>
          <w:lang w:bidi="bn-IN"/>
        </w:rPr>
        <w:t>দের মধ্যে</w:t>
      </w:r>
      <w:r w:rsidR="0093437C" w:rsidRPr="007F3FF6">
        <w:rPr>
          <w:rFonts w:ascii="Kalpurush" w:hAnsi="Kalpurush" w:cs="Kalpurush"/>
          <w:sz w:val="24"/>
          <w:szCs w:val="24"/>
          <w:cs/>
          <w:lang w:bidi="bn-IN"/>
        </w:rPr>
        <w:t xml:space="preserve"> </w:t>
      </w:r>
      <w:r w:rsidRPr="007F3FF6">
        <w:rPr>
          <w:rFonts w:ascii="Kalpurush" w:hAnsi="Kalpurush" w:cs="Kalpurush"/>
          <w:sz w:val="24"/>
          <w:szCs w:val="24"/>
          <w:cs/>
          <w:lang w:bidi="bn-IN"/>
        </w:rPr>
        <w:t>বিচ্ছিন্নতা ও বিভক্তি আনয়ন করতে পারে এবং এ</w:t>
      </w:r>
      <w:r w:rsidR="0093437C" w:rsidRPr="007F3FF6">
        <w:rPr>
          <w:rFonts w:ascii="Kalpurush" w:hAnsi="Kalpurush" w:cs="Kalpurush"/>
          <w:sz w:val="24"/>
          <w:szCs w:val="24"/>
          <w:cs/>
          <w:lang w:bidi="bn-IN"/>
        </w:rPr>
        <w:t xml:space="preserve"> </w:t>
      </w:r>
      <w:r w:rsidRPr="007F3FF6">
        <w:rPr>
          <w:rFonts w:ascii="Kalpurush" w:hAnsi="Kalpurush" w:cs="Kalpurush"/>
          <w:sz w:val="24"/>
          <w:szCs w:val="24"/>
          <w:cs/>
          <w:lang w:bidi="bn-IN"/>
        </w:rPr>
        <w:t>উম্মতের পূর্ববর্তীদের প্রতি পরবর্তীদের মনে একরাশ ঘৃণা ও বিদ্বেষ সৃষ্টি করতে পারে</w:t>
      </w:r>
      <w:r w:rsidRPr="007F3FF6">
        <w:rPr>
          <w:rFonts w:ascii="Kalpurush" w:hAnsi="Kalpurush" w:cs="Kalpurush"/>
          <w:sz w:val="24"/>
          <w:szCs w:val="24"/>
          <w:lang w:bidi="bn-IN"/>
        </w:rPr>
        <w:t xml:space="preserve">, </w:t>
      </w:r>
      <w:r w:rsidRPr="007F3FF6">
        <w:rPr>
          <w:rFonts w:ascii="Kalpurush" w:hAnsi="Kalpurush" w:cs="Kalpurush"/>
          <w:sz w:val="24"/>
          <w:szCs w:val="24"/>
          <w:cs/>
          <w:lang w:bidi="bn-IN"/>
        </w:rPr>
        <w:t>যেন তারা সালফে সালেহীনের অনুকরণ না করে এবং আল্লাহর নির্দেশ অনুযায়ী আমল করাও ছেড়ে দেয়। অথচ আল্লাহ বলেন:</w:t>
      </w:r>
    </w:p>
    <w:p w:rsidR="006D41A8" w:rsidRPr="00C33D77" w:rsidRDefault="00C33D77" w:rsidP="00440E9E">
      <w:pPr>
        <w:spacing w:after="0"/>
        <w:jc w:val="both"/>
        <w:rPr>
          <w:rFonts w:ascii="Kalpurush" w:hAnsi="Kalpurush" w:cs="Kalpurush"/>
          <w:sz w:val="24"/>
          <w:szCs w:val="24"/>
          <w:lang w:bidi="bn-IN"/>
        </w:rPr>
      </w:pPr>
      <w:r w:rsidRPr="00C33D77">
        <w:rPr>
          <w:rFonts w:ascii="Kalpurush" w:hAnsi="Kalpurush" w:cs="KFGQPC Uthman Taha Naskh"/>
          <w:color w:val="008000"/>
          <w:sz w:val="24"/>
          <w:szCs w:val="24"/>
          <w:rtl/>
        </w:rPr>
        <w:t>﴿</w:t>
      </w:r>
      <w:r w:rsidRPr="00C33D77">
        <w:rPr>
          <w:rFonts w:ascii="Kalpurush" w:hAnsi="Kalpurush" w:cs="KFGQPC Uthmanic Script HAFS"/>
          <w:color w:val="008000"/>
          <w:sz w:val="24"/>
          <w:szCs w:val="24"/>
          <w:rtl/>
        </w:rPr>
        <w:t>وَٱلَّذِينَ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جَآءُو</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بَعۡدِهِمۡ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يَقُولُونَ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رَبَّنَا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ٱغۡفِرۡ</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وَلِإِخۡوَٰنِنَا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ٱلَّذِينَ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سَبَقُونَا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بِٱلۡإِيمَٰنِ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وَلَا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تَجۡعَلۡ</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فِي</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قُلُوبِنَا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غِلّٗا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لِّلَّذِينَ</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ءَامَنُواْ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رَبَّنَآ</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إِنَّكَ</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رَءُوفٞ</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رَّحِيمٌ</w:t>
      </w:r>
      <w:r w:rsidRPr="00C33D77">
        <w:rPr>
          <w:rFonts w:ascii="Kalpurush" w:hAnsi="Kalpurush" w:cs="Kalpurush"/>
          <w:color w:val="008000"/>
          <w:sz w:val="24"/>
          <w:szCs w:val="24"/>
          <w:rtl/>
        </w:rPr>
        <w:t xml:space="preserve"> </w:t>
      </w:r>
      <w:r w:rsidRPr="00C33D77">
        <w:rPr>
          <w:rFonts w:ascii="Kalpurush" w:hAnsi="Kalpurush" w:cs="KFGQPC Uthmanic Script HAFS"/>
          <w:color w:val="008000"/>
          <w:sz w:val="24"/>
          <w:szCs w:val="24"/>
          <w:rtl/>
        </w:rPr>
        <w:t>١٠</w:t>
      </w:r>
      <w:r w:rsidRPr="00C33D77">
        <w:rPr>
          <w:rFonts w:ascii="Kalpurush" w:hAnsi="Kalpurush" w:cs="KFGQPC Uthman Taha Naskh"/>
          <w:color w:val="008000"/>
          <w:sz w:val="24"/>
          <w:szCs w:val="24"/>
          <w:rtl/>
        </w:rPr>
        <w:t>﴾</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الحشر</w:t>
      </w:r>
      <w:r w:rsidRPr="00C33D77">
        <w:rPr>
          <w:rFonts w:ascii="Kalpurush" w:hAnsi="Kalpurush" w:cs="Kalpurush"/>
          <w:color w:val="008000"/>
          <w:sz w:val="24"/>
          <w:szCs w:val="24"/>
          <w:rtl/>
        </w:rPr>
        <w:t xml:space="preserve">: </w:t>
      </w:r>
      <w:r w:rsidRPr="00C33D77">
        <w:rPr>
          <w:rFonts w:ascii="Kalpurush" w:hAnsi="Kalpurush" w:cs="KFGQPC Uthman Taha Naskh"/>
          <w:color w:val="008000"/>
          <w:sz w:val="24"/>
          <w:szCs w:val="24"/>
          <w:rtl/>
        </w:rPr>
        <w:t>١٠</w:t>
      </w:r>
      <w:r w:rsidRPr="00C33D77">
        <w:rPr>
          <w:rFonts w:ascii="Kalpurush" w:hAnsi="Kalpurush" w:cs="Kalpurush"/>
          <w:color w:val="008000"/>
          <w:sz w:val="24"/>
          <w:szCs w:val="24"/>
          <w:rtl/>
        </w:rPr>
        <w:t>]</w:t>
      </w:r>
    </w:p>
    <w:p w:rsidR="006D41A8" w:rsidRPr="007F3FF6" w:rsidRDefault="004200A4" w:rsidP="00440E9E">
      <w:pPr>
        <w:bidi w:val="0"/>
        <w:spacing w:after="0"/>
        <w:jc w:val="both"/>
        <w:rPr>
          <w:rFonts w:ascii="Kalpurush" w:hAnsi="Kalpurush" w:cs="Kalpurush"/>
          <w:sz w:val="24"/>
          <w:szCs w:val="24"/>
          <w:lang w:bidi="bn-IN"/>
        </w:rPr>
      </w:pPr>
      <w:r w:rsidRPr="007F3FF6">
        <w:rPr>
          <w:rFonts w:ascii="Kalpurush" w:hAnsi="Kalpurush" w:cs="Kalpurush"/>
          <w:sz w:val="24"/>
          <w:szCs w:val="24"/>
          <w:lang w:bidi="bn-IN"/>
        </w:rPr>
        <w:t>“</w:t>
      </w:r>
      <w:r w:rsidR="006D41A8" w:rsidRPr="007F3FF6">
        <w:rPr>
          <w:rFonts w:ascii="Kalpurush" w:hAnsi="Kalpurush" w:cs="Kalpurush"/>
          <w:sz w:val="24"/>
          <w:szCs w:val="24"/>
          <w:cs/>
          <w:lang w:bidi="bn-IN"/>
        </w:rPr>
        <w:t>আর যারা তাদের পরে আগমন করেছে</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 xml:space="preserve">তারা বলে: হে আমাদের </w:t>
      </w:r>
      <w:r w:rsidR="002B1719">
        <w:rPr>
          <w:rFonts w:ascii="Kalpurush" w:hAnsi="Kalpurush" w:cs="Kalpurush" w:hint="cs"/>
          <w:sz w:val="24"/>
          <w:szCs w:val="24"/>
          <w:cs/>
          <w:lang w:bidi="bn-BD"/>
        </w:rPr>
        <w:t>রব</w:t>
      </w:r>
      <w:r w:rsidR="006D41A8" w:rsidRPr="007F3FF6">
        <w:rPr>
          <w:rFonts w:ascii="Kalpurush" w:hAnsi="Kalpurush" w:cs="Kalpurush"/>
          <w:sz w:val="24"/>
          <w:szCs w:val="24"/>
          <w:cs/>
          <w:lang w:bidi="bn-IN"/>
        </w:rPr>
        <w:t xml:space="preserve">! আমাদেরকে এবং আমাদের আগে আমাদের যে সব ভাইয়েরা ঈমান এনেছে তাদেরকে ক্ষমা করুন। আর ঈমানদারদের বিরুদ্ধে আমাদের অন্তরে কোনো বিদ্বেষ রাখবেন না। হে আমাদের </w:t>
      </w:r>
      <w:r w:rsidR="002B1719">
        <w:rPr>
          <w:rFonts w:ascii="Kalpurush" w:hAnsi="Kalpurush" w:cs="Kalpurush" w:hint="cs"/>
          <w:sz w:val="24"/>
          <w:szCs w:val="24"/>
          <w:cs/>
          <w:lang w:bidi="bn-BD"/>
        </w:rPr>
        <w:t>রব</w:t>
      </w:r>
      <w:r w:rsidR="006D41A8" w:rsidRPr="007F3FF6">
        <w:rPr>
          <w:rFonts w:ascii="Kalpurush" w:hAnsi="Kalpurush" w:cs="Kalpurush"/>
          <w:sz w:val="24"/>
          <w:szCs w:val="24"/>
          <w:cs/>
          <w:lang w:bidi="bn-IN"/>
        </w:rPr>
        <w:t>! আপনি দয়ালু</w:t>
      </w:r>
      <w:r w:rsidR="006D41A8" w:rsidRPr="007F3FF6">
        <w:rPr>
          <w:rFonts w:ascii="Kalpurush" w:hAnsi="Kalpurush" w:cs="Kalpurush"/>
          <w:sz w:val="24"/>
          <w:szCs w:val="24"/>
          <w:lang w:bidi="bn-IN"/>
        </w:rPr>
        <w:t xml:space="preserve">, </w:t>
      </w:r>
      <w:r w:rsidR="006D41A8" w:rsidRPr="007F3FF6">
        <w:rPr>
          <w:rFonts w:ascii="Kalpurush" w:hAnsi="Kalpurush" w:cs="Kalpurush"/>
          <w:sz w:val="24"/>
          <w:szCs w:val="24"/>
          <w:cs/>
          <w:lang w:bidi="bn-IN"/>
        </w:rPr>
        <w:t>পরম করুণাময়।</w:t>
      </w:r>
      <w:r w:rsidR="0093437C" w:rsidRPr="007F3FF6">
        <w:rPr>
          <w:rFonts w:ascii="Kalpurush" w:hAnsi="Kalpurush" w:cs="Kalpurush"/>
          <w:sz w:val="24"/>
          <w:szCs w:val="24"/>
          <w:cs/>
          <w:lang w:bidi="bn-IN"/>
        </w:rPr>
        <w:t xml:space="preserve">” [সূরা আল-হাশর, আয়াত: ১০] </w:t>
      </w:r>
    </w:p>
    <w:p w:rsidR="006D41A8" w:rsidRPr="007F3FF6" w:rsidRDefault="006D41A8" w:rsidP="00440E9E">
      <w:pPr>
        <w:bidi w:val="0"/>
        <w:spacing w:after="0"/>
        <w:ind w:firstLine="397"/>
        <w:jc w:val="center"/>
        <w:rPr>
          <w:rFonts w:ascii="Kalpurush" w:hAnsi="Kalpurush" w:cs="Kalpurush"/>
          <w:sz w:val="24"/>
          <w:szCs w:val="24"/>
          <w:lang w:bidi="bn-IN"/>
        </w:rPr>
      </w:pPr>
      <w:r w:rsidRPr="007F3FF6">
        <w:rPr>
          <w:rFonts w:ascii="Kalpurush" w:hAnsi="Kalpurush" w:cs="Kalpurush"/>
          <w:sz w:val="24"/>
          <w:szCs w:val="24"/>
          <w:cs/>
          <w:lang w:bidi="bn-IN"/>
        </w:rPr>
        <w:t>সমাপ্ত</w:t>
      </w: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5666DC" w:rsidRPr="002B1719" w:rsidRDefault="00DC6A8E" w:rsidP="002B1719">
      <w:pPr>
        <w:tabs>
          <w:tab w:val="center" w:pos="4535"/>
        </w:tabs>
        <w:bidi w:val="0"/>
        <w:jc w:val="both"/>
        <w:rPr>
          <w:rFonts w:asciiTheme="majorBidi" w:hAnsiTheme="majorBidi" w:cstheme="majorBidi"/>
          <w:color w:val="006666"/>
          <w:sz w:val="36"/>
          <w:szCs w:val="36"/>
          <w:rtl/>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02A464A" wp14:editId="30D74F96">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2B1719"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4BE" w:rsidRDefault="00A674BE" w:rsidP="00E32771">
      <w:pPr>
        <w:spacing w:after="0" w:line="240" w:lineRule="auto"/>
      </w:pPr>
      <w:r>
        <w:separator/>
      </w:r>
    </w:p>
  </w:endnote>
  <w:endnote w:type="continuationSeparator" w:id="0">
    <w:p w:rsidR="00A674BE" w:rsidRDefault="00A674B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B80846A1-1673-4EE3-B096-A86963FF5959}"/>
    <w:embedBold r:id="rId2" w:fontKey="{E4B81956-1CB9-4869-B738-C64A2B7C6B1D}"/>
  </w:font>
  <w:font w:name="Arial">
    <w:panose1 w:val="020B0604020202020204"/>
    <w:charset w:val="00"/>
    <w:family w:val="swiss"/>
    <w:pitch w:val="variable"/>
    <w:sig w:usb0="E0002AFF" w:usb1="C0007843" w:usb2="00000009" w:usb3="00000000" w:csb0="000001FF" w:csb1="00000000"/>
    <w:embedRegular r:id="rId3" w:fontKey="{3FC237A5-7430-496B-8D97-89C144DFA303}"/>
  </w:font>
  <w:font w:name="Times New Roman">
    <w:panose1 w:val="02020603050405020304"/>
    <w:charset w:val="00"/>
    <w:family w:val="roman"/>
    <w:pitch w:val="variable"/>
    <w:sig w:usb0="E0002AFF" w:usb1="C0007841" w:usb2="00000009" w:usb3="00000000" w:csb0="000001FF" w:csb1="00000000"/>
    <w:embedRegular r:id="rId4" w:fontKey="{43B5F69E-1596-4417-92C5-18FA74324CDE}"/>
    <w:embedBold r:id="rId5" w:fontKey="{13AF9A7D-BA0E-416F-B566-A24369CCE547}"/>
  </w:font>
  <w:font w:name="Kalpurush">
    <w:altName w:val="Times New Roman"/>
    <w:panose1 w:val="02000600000000000000"/>
    <w:charset w:val="00"/>
    <w:family w:val="auto"/>
    <w:pitch w:val="variable"/>
    <w:sig w:usb0="00010003" w:usb1="00000000" w:usb2="00000000" w:usb3="00000000" w:csb0="00000001" w:csb1="00000000"/>
    <w:embedRegular r:id="rId6" w:fontKey="{15CA54ED-EE97-44C6-A560-F087CBD35833}"/>
    <w:embedBold r:id="rId7" w:fontKey="{593EFFCF-7856-4935-AAE6-E8D54A3D10CD}"/>
  </w:font>
  <w:font w:name="KFGQPC Uthman Taha Naskh">
    <w:altName w:val="Times New Roman"/>
    <w:panose1 w:val="02000000000000000000"/>
    <w:charset w:val="B2"/>
    <w:family w:val="auto"/>
    <w:pitch w:val="variable"/>
    <w:sig w:usb0="80002001" w:usb1="90000000" w:usb2="00000008" w:usb3="00000000" w:csb0="00000040" w:csb1="00000000"/>
    <w:embedRegular r:id="rId8" w:fontKey="{84E4C59C-B264-4AB1-85F3-A714938FA81F}"/>
  </w:font>
  <w:font w:name="Wingdings">
    <w:panose1 w:val="05000000000000000000"/>
    <w:charset w:val="02"/>
    <w:family w:val="auto"/>
    <w:pitch w:val="variable"/>
    <w:sig w:usb0="00000000" w:usb1="10000000" w:usb2="00000000" w:usb3="00000000" w:csb0="80000000" w:csb1="00000000"/>
    <w:embedRegular r:id="rId9" w:fontKey="{1FFEEDA3-5446-4AB7-8698-7170DE210DF4}"/>
  </w:font>
  <w:font w:name="Wingdings 2">
    <w:panose1 w:val="05020102010507070707"/>
    <w:charset w:val="02"/>
    <w:family w:val="roman"/>
    <w:pitch w:val="variable"/>
    <w:sig w:usb0="00000000" w:usb1="10000000" w:usb2="00000000" w:usb3="00000000" w:csb0="80000000" w:csb1="00000000"/>
    <w:embedRegular r:id="rId10" w:fontKey="{A8E59FE6-FAD6-4993-B153-8F2BCD579E0F}"/>
  </w:font>
  <w:font w:name="Kalpurush ANSI">
    <w:altName w:val="Times New Roman"/>
    <w:panose1 w:val="02000000000000000000"/>
    <w:charset w:val="00"/>
    <w:family w:val="auto"/>
    <w:pitch w:val="variable"/>
    <w:sig w:usb0="A00000AF" w:usb1="00000048" w:usb2="00000000" w:usb3="00000000" w:csb0="00000111" w:csb1="00000000"/>
    <w:embedBold r:id="rId11" w:fontKey="{2D13787E-E1CF-4B33-84CD-6D5D1AE07BF6}"/>
  </w:font>
  <w:font w:name="SolaimanLipi">
    <w:panose1 w:val="03000600000000000000"/>
    <w:charset w:val="00"/>
    <w:family w:val="script"/>
    <w:pitch w:val="variable"/>
    <w:sig w:usb0="80018007" w:usb1="00002000" w:usb2="00000000" w:usb3="00000000" w:csb0="00000093" w:csb1="00000000"/>
    <w:embedRegular r:id="rId12" w:fontKey="{690AF2CC-7DEB-4AF2-9E92-CFEB42A32A45}"/>
  </w:font>
  <w:font w:name="KFGQPC Uthmanic Script HAFS">
    <w:altName w:val="Times New Roman"/>
    <w:panose1 w:val="02000000000000000000"/>
    <w:charset w:val="B2"/>
    <w:family w:val="auto"/>
    <w:pitch w:val="variable"/>
    <w:sig w:usb0="00002001" w:usb1="00000000" w:usb2="00000000" w:usb3="00000000" w:csb0="00000040" w:csb1="00000000"/>
    <w:embedRegular r:id="rId13" w:fontKey="{AC7D3D5B-B53B-41CE-96CE-2E2DB2B1524E}"/>
  </w:font>
  <w:font w:name="Vrinda">
    <w:panose1 w:val="020B0502040204020203"/>
    <w:charset w:val="00"/>
    <w:family w:val="swiss"/>
    <w:pitch w:val="variable"/>
    <w:sig w:usb0="00010003" w:usb1="00000000" w:usb2="00000000" w:usb3="00000000" w:csb0="00000001" w:csb1="00000000"/>
    <w:embedRegular r:id="rId14" w:fontKey="{6FA7071C-3F72-4545-92C0-3B316CAECC36}"/>
  </w:font>
  <w:font w:name="Calibri Light">
    <w:panose1 w:val="020F0302020204030204"/>
    <w:charset w:val="00"/>
    <w:family w:val="swiss"/>
    <w:pitch w:val="variable"/>
    <w:sig w:usb0="A00002EF" w:usb1="4000207B" w:usb2="00000000" w:usb3="00000000" w:csb0="0000019F" w:csb1="00000000"/>
    <w:embedRegular r:id="rId15" w:fontKey="{19B59873-8FD6-4EDC-9BAB-0B174EC8A1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B6072D">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3F70A86"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4BE" w:rsidRDefault="00A674BE" w:rsidP="002B1719">
      <w:pPr>
        <w:spacing w:after="0" w:line="240" w:lineRule="auto"/>
        <w:jc w:val="right"/>
      </w:pPr>
      <w:r>
        <w:separator/>
      </w:r>
    </w:p>
  </w:footnote>
  <w:footnote w:type="continuationSeparator" w:id="0">
    <w:p w:rsidR="00A674BE" w:rsidRDefault="00A674BE" w:rsidP="00E32771">
      <w:pPr>
        <w:spacing w:after="0" w:line="240" w:lineRule="auto"/>
      </w:pPr>
      <w:r>
        <w:continuationSeparator/>
      </w:r>
    </w:p>
  </w:footnote>
  <w:footnote w:id="1">
    <w:p w:rsidR="008F3068" w:rsidRPr="008F3068" w:rsidRDefault="008F3068" w:rsidP="008F3068">
      <w:pPr>
        <w:pStyle w:val="FootnoteText"/>
        <w:bidi w:val="0"/>
        <w:rPr>
          <w:rFonts w:cs="Vrinda"/>
          <w:szCs w:val="25"/>
          <w:cs/>
          <w:lang w:bidi="bn-BD"/>
        </w:rPr>
      </w:pPr>
      <w:r>
        <w:rPr>
          <w:rStyle w:val="FootnoteReference"/>
        </w:rPr>
        <w:footnoteRef/>
      </w:r>
      <w:r>
        <w:rPr>
          <w:rtl/>
        </w:rPr>
        <w:t xml:space="preserve"> </w:t>
      </w:r>
      <w:r>
        <w:rPr>
          <w:rFonts w:ascii="Kalpurush" w:hAnsi="Kalpurush" w:cs="Kalpurush"/>
          <w:sz w:val="24"/>
          <w:szCs w:val="24"/>
          <w:cs/>
          <w:lang w:bidi="bn-IN"/>
        </w:rPr>
        <w:t>সহীহ বুখারী, হাদীস ন</w:t>
      </w:r>
      <w:r>
        <w:rPr>
          <w:rFonts w:ascii="Kalpurush" w:hAnsi="Kalpurush" w:cs="Kalpurush" w:hint="cs"/>
          <w:sz w:val="24"/>
          <w:szCs w:val="24"/>
          <w:cs/>
          <w:lang w:bidi="bn-BD"/>
        </w:rPr>
        <w:t>ং ৭৩৫২;</w:t>
      </w:r>
      <w:r>
        <w:rPr>
          <w:rFonts w:ascii="Kalpurush" w:hAnsi="Kalpurush" w:cs="Kalpurush"/>
          <w:sz w:val="24"/>
          <w:szCs w:val="24"/>
          <w:cs/>
          <w:lang w:bidi="bn-IN"/>
        </w:rPr>
        <w:t xml:space="preserve"> সহীহ মুসলিম, হাদীস ন</w:t>
      </w:r>
      <w:r>
        <w:rPr>
          <w:rFonts w:ascii="Kalpurush" w:hAnsi="Kalpurush" w:cs="Kalpurush" w:hint="cs"/>
          <w:sz w:val="24"/>
          <w:szCs w:val="24"/>
          <w:cs/>
          <w:lang w:bidi="bn-BD"/>
        </w:rPr>
        <w:t>ং ১৭১৬</w:t>
      </w:r>
      <w:r w:rsidR="00604E1B" w:rsidRPr="00604E1B">
        <w:rPr>
          <w:rFonts w:cs="Kalpurush" w:hint="cs"/>
          <w:szCs w:val="25"/>
          <w:cs/>
          <w:lang w:bidi="bn-B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B6072D">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-564001</wp:posOffset>
              </wp:positionH>
              <wp:positionV relativeFrom="paragraph">
                <wp:posOffset>-182796</wp:posOffset>
              </wp:positionV>
              <wp:extent cx="2294627" cy="4000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627"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79E" w:rsidRPr="008378B2" w:rsidRDefault="007F3FF6" w:rsidP="008E01FB">
                          <w:pPr>
                            <w:bidi w:val="0"/>
                            <w:spacing w:before="80" w:after="0" w:line="240" w:lineRule="auto"/>
                            <w:ind w:firstLine="340"/>
                            <w:jc w:val="both"/>
                            <w:rPr>
                              <w:rFonts w:ascii="Kalpurush" w:hAnsi="Kalpurush" w:cs="Kalpurush"/>
                              <w:color w:val="205B83"/>
                              <w:sz w:val="20"/>
                              <w:szCs w:val="24"/>
                              <w:lang w:bidi="bn-BD"/>
                            </w:rPr>
                          </w:pPr>
                          <w:r w:rsidRPr="00461A85">
                            <w:rPr>
                              <w:rFonts w:ascii="Kalpurush" w:hAnsi="Kalpurush" w:cs="Kalpurush"/>
                              <w:noProof/>
                              <w:color w:val="205B83"/>
                              <w:sz w:val="32"/>
                              <w:szCs w:val="32"/>
                              <w:cs/>
                              <w:lang w:bidi="bn-IN"/>
                            </w:rPr>
                            <w:t>সাহাবী</w:t>
                          </w:r>
                          <w:r w:rsidR="008E01FB">
                            <w:rPr>
                              <w:rFonts w:ascii="Kalpurush" w:hAnsi="Kalpurush" w:cs="Kalpurush" w:hint="cs"/>
                              <w:noProof/>
                              <w:color w:val="205B83"/>
                              <w:sz w:val="32"/>
                              <w:szCs w:val="32"/>
                              <w:cs/>
                              <w:lang w:bidi="bn-BD"/>
                            </w:rPr>
                            <w:t>গণে</w:t>
                          </w:r>
                          <w:r w:rsidRPr="00461A85">
                            <w:rPr>
                              <w:rFonts w:ascii="Kalpurush" w:hAnsi="Kalpurush" w:cs="Kalpurush"/>
                              <w:noProof/>
                              <w:color w:val="205B83"/>
                              <w:sz w:val="32"/>
                              <w:szCs w:val="32"/>
                              <w:cs/>
                              <w:lang w:bidi="bn-IN"/>
                            </w:rPr>
                            <w:t>র মর্যাদা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4pt;margin-top:-14.4pt;width:180.7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" fillcolor="white [3212]" stroked="f">
              <v:textbox>
                <w:txbxContent>
                  <w:p w:rsidR="0013579E" w:rsidRPr="008378B2" w:rsidRDefault="007F3FF6" w:rsidP="008E01FB">
                    <w:pPr>
                      <w:bidi w:val="0"/>
                      <w:spacing w:before="80" w:after="0" w:line="240" w:lineRule="auto"/>
                      <w:ind w:firstLine="340"/>
                      <w:jc w:val="both"/>
                      <w:rPr>
                        <w:rFonts w:ascii="Kalpurush" w:hAnsi="Kalpurush" w:cs="Kalpurush"/>
                        <w:color w:val="205B83"/>
                        <w:sz w:val="20"/>
                        <w:szCs w:val="24"/>
                        <w:lang w:bidi="bn-BD"/>
                      </w:rPr>
                    </w:pPr>
                    <w:r w:rsidRPr="00461A85">
                      <w:rPr>
                        <w:rFonts w:ascii="Kalpurush" w:hAnsi="Kalpurush" w:cs="Kalpurush"/>
                        <w:noProof/>
                        <w:color w:val="205B83"/>
                        <w:sz w:val="32"/>
                        <w:szCs w:val="32"/>
                        <w:cs/>
                        <w:lang w:bidi="bn-IN"/>
                      </w:rPr>
                      <w:t>সাহাবী</w:t>
                    </w:r>
                    <w:r w:rsidR="008E01FB">
                      <w:rPr>
                        <w:rFonts w:ascii="Kalpurush" w:hAnsi="Kalpurush" w:cs="Kalpurush" w:hint="cs"/>
                        <w:noProof/>
                        <w:color w:val="205B83"/>
                        <w:sz w:val="32"/>
                        <w:szCs w:val="32"/>
                        <w:cs/>
                        <w:lang w:bidi="bn-BD"/>
                      </w:rPr>
                      <w:t>গণে</w:t>
                    </w:r>
                    <w:r w:rsidRPr="00461A85">
                      <w:rPr>
                        <w:rFonts w:ascii="Kalpurush" w:hAnsi="Kalpurush" w:cs="Kalpurush"/>
                        <w:noProof/>
                        <w:color w:val="205B83"/>
                        <w:sz w:val="32"/>
                        <w:szCs w:val="32"/>
                        <w:cs/>
                        <w:lang w:bidi="bn-IN"/>
                      </w:rPr>
                      <w:t>র মর্যাদা</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A71DD"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142050"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142050" w:rsidRPr="008378B2">
                            <w:rPr>
                              <w:rFonts w:ascii="Kalpurush ANSI" w:hAnsi="Kalpurush ANSI" w:cstheme="majorBidi"/>
                              <w:b/>
                              <w:bCs/>
                              <w:color w:val="205B83"/>
                              <w:sz w:val="20"/>
                              <w:szCs w:val="20"/>
                              <w:lang w:bidi="ar-EG"/>
                            </w:rPr>
                            <w:fldChar w:fldCharType="separate"/>
                          </w:r>
                          <w:r w:rsidR="0052540F">
                            <w:rPr>
                              <w:rFonts w:ascii="Kalpurush ANSI" w:hAnsi="Kalpurush ANSI" w:cstheme="majorBidi"/>
                              <w:b/>
                              <w:bCs/>
                              <w:noProof/>
                              <w:color w:val="205B83"/>
                              <w:sz w:val="20"/>
                              <w:szCs w:val="20"/>
                              <w:lang w:bidi="ar-EG"/>
                            </w:rPr>
                            <w:t>7</w:t>
                          </w:r>
                          <w:r w:rsidR="00142050"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4MI+YE0CAACRBAAADgAAAAAAAAAAAAAAAAAuAgAAZHJzL2Uyb0RvYy54bWxQSwECLQAUAAYA&#10;CAAAACEAF9RUIeEAAAAKAQAADwAAAAAAAAAAAAAAAACnBAAAZHJzL2Rvd25yZXYueG1sUEsFBgAA&#10;AAAEAAQA8wAAALUFA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142050"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142050" w:rsidRPr="008378B2">
                      <w:rPr>
                        <w:rFonts w:ascii="Kalpurush ANSI" w:hAnsi="Kalpurush ANSI" w:cstheme="majorBidi"/>
                        <w:b/>
                        <w:bCs/>
                        <w:color w:val="205B83"/>
                        <w:sz w:val="20"/>
                        <w:szCs w:val="20"/>
                        <w:lang w:bidi="ar-EG"/>
                      </w:rPr>
                      <w:fldChar w:fldCharType="separate"/>
                    </w:r>
                    <w:r w:rsidR="0052540F">
                      <w:rPr>
                        <w:rFonts w:ascii="Kalpurush ANSI" w:hAnsi="Kalpurush ANSI" w:cstheme="majorBidi"/>
                        <w:b/>
                        <w:bCs/>
                        <w:noProof/>
                        <w:color w:val="205B83"/>
                        <w:sz w:val="20"/>
                        <w:szCs w:val="20"/>
                        <w:lang w:bidi="ar-EG"/>
                      </w:rPr>
                      <w:t>7</w:t>
                    </w:r>
                    <w:r w:rsidR="00142050"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2464F"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Cm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PKHUKY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3B005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B6072D">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2C4C71"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B6072D">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C0CA3B"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10AB"/>
    <w:rsid w:val="00054A51"/>
    <w:rsid w:val="0006666F"/>
    <w:rsid w:val="000A43B4"/>
    <w:rsid w:val="000A53B5"/>
    <w:rsid w:val="000A6307"/>
    <w:rsid w:val="000C2B16"/>
    <w:rsid w:val="000D5816"/>
    <w:rsid w:val="000E2477"/>
    <w:rsid w:val="0010709B"/>
    <w:rsid w:val="001225DC"/>
    <w:rsid w:val="0013505A"/>
    <w:rsid w:val="0013579E"/>
    <w:rsid w:val="00142050"/>
    <w:rsid w:val="00152A14"/>
    <w:rsid w:val="00154ADE"/>
    <w:rsid w:val="00171C08"/>
    <w:rsid w:val="0018498F"/>
    <w:rsid w:val="00185165"/>
    <w:rsid w:val="00187D3B"/>
    <w:rsid w:val="00195132"/>
    <w:rsid w:val="001A0D79"/>
    <w:rsid w:val="001A1772"/>
    <w:rsid w:val="001A1D2F"/>
    <w:rsid w:val="001B09E4"/>
    <w:rsid w:val="001B3400"/>
    <w:rsid w:val="001D5361"/>
    <w:rsid w:val="001F14F0"/>
    <w:rsid w:val="001F4E86"/>
    <w:rsid w:val="002219E3"/>
    <w:rsid w:val="0023307B"/>
    <w:rsid w:val="00233C57"/>
    <w:rsid w:val="00235692"/>
    <w:rsid w:val="002401B3"/>
    <w:rsid w:val="00257B84"/>
    <w:rsid w:val="00267C61"/>
    <w:rsid w:val="00270AE8"/>
    <w:rsid w:val="00285CF8"/>
    <w:rsid w:val="002A3916"/>
    <w:rsid w:val="002B1719"/>
    <w:rsid w:val="002B2FF1"/>
    <w:rsid w:val="002B662B"/>
    <w:rsid w:val="002C2993"/>
    <w:rsid w:val="002C4329"/>
    <w:rsid w:val="002F72A4"/>
    <w:rsid w:val="00303E60"/>
    <w:rsid w:val="00303E87"/>
    <w:rsid w:val="003072B2"/>
    <w:rsid w:val="00317B3C"/>
    <w:rsid w:val="003238D3"/>
    <w:rsid w:val="003312B0"/>
    <w:rsid w:val="00347608"/>
    <w:rsid w:val="00355520"/>
    <w:rsid w:val="00365CB9"/>
    <w:rsid w:val="00371452"/>
    <w:rsid w:val="003947B2"/>
    <w:rsid w:val="003A526E"/>
    <w:rsid w:val="003C1AAA"/>
    <w:rsid w:val="003C310D"/>
    <w:rsid w:val="003E1AC6"/>
    <w:rsid w:val="004200A4"/>
    <w:rsid w:val="00437EF4"/>
    <w:rsid w:val="00440E9E"/>
    <w:rsid w:val="00447B55"/>
    <w:rsid w:val="00451428"/>
    <w:rsid w:val="004554F2"/>
    <w:rsid w:val="00461A85"/>
    <w:rsid w:val="00477478"/>
    <w:rsid w:val="004C1156"/>
    <w:rsid w:val="004D08C4"/>
    <w:rsid w:val="004E1754"/>
    <w:rsid w:val="004E1C51"/>
    <w:rsid w:val="004E2AD6"/>
    <w:rsid w:val="004E2DC3"/>
    <w:rsid w:val="004E38A0"/>
    <w:rsid w:val="004E78EF"/>
    <w:rsid w:val="00502E8D"/>
    <w:rsid w:val="0052540F"/>
    <w:rsid w:val="00536D3B"/>
    <w:rsid w:val="005666DC"/>
    <w:rsid w:val="00572F8E"/>
    <w:rsid w:val="00575281"/>
    <w:rsid w:val="0058544F"/>
    <w:rsid w:val="005A2707"/>
    <w:rsid w:val="005A6FDB"/>
    <w:rsid w:val="00604920"/>
    <w:rsid w:val="00604E1B"/>
    <w:rsid w:val="00612832"/>
    <w:rsid w:val="00631E7F"/>
    <w:rsid w:val="00632FB4"/>
    <w:rsid w:val="00661F67"/>
    <w:rsid w:val="00662A2B"/>
    <w:rsid w:val="00677AE4"/>
    <w:rsid w:val="0069533C"/>
    <w:rsid w:val="006C1068"/>
    <w:rsid w:val="006D41A8"/>
    <w:rsid w:val="006E0420"/>
    <w:rsid w:val="006F4219"/>
    <w:rsid w:val="006F4404"/>
    <w:rsid w:val="00717FAE"/>
    <w:rsid w:val="007368ED"/>
    <w:rsid w:val="00737A20"/>
    <w:rsid w:val="00770B0C"/>
    <w:rsid w:val="0077162A"/>
    <w:rsid w:val="00785199"/>
    <w:rsid w:val="00795BD3"/>
    <w:rsid w:val="007C1387"/>
    <w:rsid w:val="007E5889"/>
    <w:rsid w:val="007E70EB"/>
    <w:rsid w:val="007F3FF6"/>
    <w:rsid w:val="00814452"/>
    <w:rsid w:val="00820EAD"/>
    <w:rsid w:val="008210B3"/>
    <w:rsid w:val="00825D0B"/>
    <w:rsid w:val="008378B2"/>
    <w:rsid w:val="00853076"/>
    <w:rsid w:val="00855E30"/>
    <w:rsid w:val="00870DC1"/>
    <w:rsid w:val="00875F7B"/>
    <w:rsid w:val="008861D0"/>
    <w:rsid w:val="008A5781"/>
    <w:rsid w:val="008A6BEA"/>
    <w:rsid w:val="008B3703"/>
    <w:rsid w:val="008B415F"/>
    <w:rsid w:val="008B668D"/>
    <w:rsid w:val="008C22AA"/>
    <w:rsid w:val="008C5507"/>
    <w:rsid w:val="008D089C"/>
    <w:rsid w:val="008D70C8"/>
    <w:rsid w:val="008E01FB"/>
    <w:rsid w:val="008E2038"/>
    <w:rsid w:val="008E6253"/>
    <w:rsid w:val="008F0DA8"/>
    <w:rsid w:val="008F3068"/>
    <w:rsid w:val="00912D68"/>
    <w:rsid w:val="00913323"/>
    <w:rsid w:val="00924E41"/>
    <w:rsid w:val="009308D6"/>
    <w:rsid w:val="0093437C"/>
    <w:rsid w:val="00943955"/>
    <w:rsid w:val="00944C90"/>
    <w:rsid w:val="0094547A"/>
    <w:rsid w:val="00973D41"/>
    <w:rsid w:val="009967F9"/>
    <w:rsid w:val="009B16F7"/>
    <w:rsid w:val="009F522C"/>
    <w:rsid w:val="009F701F"/>
    <w:rsid w:val="00A03054"/>
    <w:rsid w:val="00A052E1"/>
    <w:rsid w:val="00A2421B"/>
    <w:rsid w:val="00A32249"/>
    <w:rsid w:val="00A4594F"/>
    <w:rsid w:val="00A577FA"/>
    <w:rsid w:val="00A61E5C"/>
    <w:rsid w:val="00A65935"/>
    <w:rsid w:val="00A674BE"/>
    <w:rsid w:val="00A90503"/>
    <w:rsid w:val="00AC3F77"/>
    <w:rsid w:val="00AC78CE"/>
    <w:rsid w:val="00AD2A33"/>
    <w:rsid w:val="00AD3DC4"/>
    <w:rsid w:val="00B25FF2"/>
    <w:rsid w:val="00B3510F"/>
    <w:rsid w:val="00B50A3A"/>
    <w:rsid w:val="00B572EF"/>
    <w:rsid w:val="00B6072D"/>
    <w:rsid w:val="00B820AA"/>
    <w:rsid w:val="00B867C5"/>
    <w:rsid w:val="00B962D1"/>
    <w:rsid w:val="00B97028"/>
    <w:rsid w:val="00BA456F"/>
    <w:rsid w:val="00BD190F"/>
    <w:rsid w:val="00BE3A50"/>
    <w:rsid w:val="00BF04A9"/>
    <w:rsid w:val="00BF1844"/>
    <w:rsid w:val="00C03201"/>
    <w:rsid w:val="00C21104"/>
    <w:rsid w:val="00C33D77"/>
    <w:rsid w:val="00C37C22"/>
    <w:rsid w:val="00C45A48"/>
    <w:rsid w:val="00C50098"/>
    <w:rsid w:val="00C56D18"/>
    <w:rsid w:val="00C72BD4"/>
    <w:rsid w:val="00C75F55"/>
    <w:rsid w:val="00C90E54"/>
    <w:rsid w:val="00C9578E"/>
    <w:rsid w:val="00C97E4F"/>
    <w:rsid w:val="00CA3F59"/>
    <w:rsid w:val="00CD4735"/>
    <w:rsid w:val="00CF3BE5"/>
    <w:rsid w:val="00CF6C98"/>
    <w:rsid w:val="00D12355"/>
    <w:rsid w:val="00D46176"/>
    <w:rsid w:val="00D7109D"/>
    <w:rsid w:val="00D85A5F"/>
    <w:rsid w:val="00D96942"/>
    <w:rsid w:val="00DB48B2"/>
    <w:rsid w:val="00DC6A8E"/>
    <w:rsid w:val="00DD425A"/>
    <w:rsid w:val="00DF7E4B"/>
    <w:rsid w:val="00E0449C"/>
    <w:rsid w:val="00E12F56"/>
    <w:rsid w:val="00E2006C"/>
    <w:rsid w:val="00E20546"/>
    <w:rsid w:val="00E210FF"/>
    <w:rsid w:val="00E25D4B"/>
    <w:rsid w:val="00E270CA"/>
    <w:rsid w:val="00E32771"/>
    <w:rsid w:val="00E443FF"/>
    <w:rsid w:val="00E46318"/>
    <w:rsid w:val="00E65ECA"/>
    <w:rsid w:val="00E942BB"/>
    <w:rsid w:val="00E96A90"/>
    <w:rsid w:val="00EB2E0F"/>
    <w:rsid w:val="00EB6A67"/>
    <w:rsid w:val="00EC5022"/>
    <w:rsid w:val="00F05463"/>
    <w:rsid w:val="00F11B8A"/>
    <w:rsid w:val="00F14FCB"/>
    <w:rsid w:val="00F2420A"/>
    <w:rsid w:val="00F25412"/>
    <w:rsid w:val="00F3173B"/>
    <w:rsid w:val="00F718B4"/>
    <w:rsid w:val="00F80820"/>
    <w:rsid w:val="00F92DEB"/>
    <w:rsid w:val="00F94A4E"/>
    <w:rsid w:val="00FD706F"/>
    <w:rsid w:val="00FE312B"/>
    <w:rsid w:val="00FE65B6"/>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D3833F-CEF8-45FF-AE5E-E04E06E4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8F30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3068"/>
    <w:rPr>
      <w:sz w:val="20"/>
      <w:szCs w:val="20"/>
    </w:rPr>
  </w:style>
  <w:style w:type="character" w:styleId="FootnoteReference">
    <w:name w:val="footnote reference"/>
    <w:basedOn w:val="DefaultParagraphFont"/>
    <w:uiPriority w:val="99"/>
    <w:semiHidden/>
    <w:unhideWhenUsed/>
    <w:rsid w:val="008F3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21EAB-3678-4B9D-A5D9-4F26E96F3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2493</Words>
  <Characters>13687</Characters>
  <Application>Microsoft Office Word</Application>
  <DocSecurity>0</DocSecurity>
  <Lines>213</Lines>
  <Paragraphs>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সাহাবীগণের মর্যাদা</vt:lpstr>
      <vt:lpstr/>
    </vt:vector>
  </TitlesOfParts>
  <Manager/>
  <Company>islamhouse.com</Company>
  <LinksUpToDate>false</LinksUpToDate>
  <CharactersWithSpaces>16111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সাহাবীগণের মর্যাদা</dc:title>
  <dc:subject>সাহাবীগণের মর্যাদা</dc:subject>
  <dc:creator>সালেহ ইবন ফাওযান আল-ফাওযান</dc:creator>
  <cp:keywords>সাহাবীগণের মর্যাদা</cp:keywords>
  <dc:description>সাহাবীগণের মর্যাদা</dc:description>
  <cp:lastModifiedBy>elhashemy</cp:lastModifiedBy>
  <cp:revision>12</cp:revision>
  <cp:lastPrinted>2015-03-07T18:24:00Z</cp:lastPrinted>
  <dcterms:created xsi:type="dcterms:W3CDTF">2015-11-12T10:46:00Z</dcterms:created>
  <dcterms:modified xsi:type="dcterms:W3CDTF">2015-11-14T15:34:00Z</dcterms:modified>
  <cp:category/>
</cp:coreProperties>
</file>