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3" w:rsidRPr="00CD0FA1" w:rsidRDefault="008B3703" w:rsidP="008B3703">
      <w:pPr>
        <w:bidi w:val="0"/>
        <w:jc w:val="center"/>
        <w:rPr>
          <w:rFonts w:ascii="Times New Roman" w:hAnsi="Times New Roman" w:cs="Times New Roman"/>
          <w:sz w:val="60"/>
          <w:szCs w:val="60"/>
          <w:rtl/>
          <w:lang w:bidi="ar-EG"/>
        </w:rPr>
      </w:pPr>
    </w:p>
    <w:p w:rsidR="00243B61" w:rsidRPr="00CD0FA1" w:rsidRDefault="00243B61" w:rsidP="0072208F">
      <w:pPr>
        <w:bidi w:val="0"/>
        <w:jc w:val="center"/>
        <w:rPr>
          <w:rFonts w:ascii="Times New Roman" w:hAnsi="Times New Roman" w:cs="Times New Roman"/>
          <w:color w:val="006666"/>
          <w:sz w:val="48"/>
          <w:szCs w:val="48"/>
          <w:lang w:bidi="ar-EG"/>
        </w:rPr>
      </w:pPr>
    </w:p>
    <w:p w:rsidR="00452C6D" w:rsidRDefault="00E30189" w:rsidP="00B702E8">
      <w:pPr>
        <w:bidi w:val="0"/>
        <w:spacing w:line="240" w:lineRule="auto"/>
        <w:jc w:val="center"/>
        <w:rPr>
          <w:rFonts w:ascii="SimSun" w:hAnsi="SimSun" w:cs="SimSun"/>
          <w:b/>
          <w:bCs/>
          <w:color w:val="385623" w:themeColor="accent6" w:themeShade="80"/>
          <w:sz w:val="52"/>
          <w:szCs w:val="52"/>
          <w:lang w:eastAsia="zh-CN"/>
        </w:rPr>
      </w:pPr>
      <w:r w:rsidRPr="00E30189">
        <w:rPr>
          <w:rFonts w:ascii="SimSun" w:hAnsi="SimSun" w:cs="SimSun" w:hint="eastAsia"/>
          <w:b/>
          <w:bCs/>
          <w:color w:val="385623" w:themeColor="accent6" w:themeShade="80"/>
          <w:sz w:val="52"/>
          <w:szCs w:val="52"/>
          <w:lang w:eastAsia="zh-CN"/>
        </w:rPr>
        <w:t>穿着鞋</w:t>
      </w:r>
    </w:p>
    <w:p w:rsidR="00B702E8" w:rsidRDefault="00E30189" w:rsidP="00452C6D">
      <w:pPr>
        <w:bidi w:val="0"/>
        <w:spacing w:line="240" w:lineRule="auto"/>
        <w:jc w:val="center"/>
        <w:rPr>
          <w:rFonts w:ascii="SimSun" w:hAnsi="SimSun" w:cs="SimSun"/>
          <w:b/>
          <w:bCs/>
          <w:color w:val="385623" w:themeColor="accent6" w:themeShade="80"/>
          <w:sz w:val="52"/>
          <w:szCs w:val="52"/>
          <w:lang w:eastAsia="zh-CN"/>
        </w:rPr>
      </w:pPr>
      <w:r w:rsidRPr="00E30189">
        <w:rPr>
          <w:rFonts w:ascii="SimSun" w:hAnsi="SimSun" w:cs="SimSun" w:hint="eastAsia"/>
          <w:b/>
          <w:bCs/>
          <w:color w:val="385623" w:themeColor="accent6" w:themeShade="80"/>
          <w:sz w:val="52"/>
          <w:szCs w:val="52"/>
          <w:lang w:eastAsia="zh-CN"/>
        </w:rPr>
        <w:t>环游天房的教法律列</w:t>
      </w:r>
    </w:p>
    <w:p w:rsidR="000C7B4F" w:rsidRDefault="000C7B4F" w:rsidP="000C7B4F">
      <w:pPr>
        <w:bidi w:val="0"/>
        <w:spacing w:line="240" w:lineRule="auto"/>
        <w:jc w:val="center"/>
        <w:rPr>
          <w:rFonts w:ascii="SimSun" w:hAnsi="SimSun" w:cs="SimSun"/>
          <w:b/>
          <w:bCs/>
          <w:color w:val="385623" w:themeColor="accent6" w:themeShade="80"/>
          <w:sz w:val="44"/>
          <w:szCs w:val="44"/>
          <w:lang w:eastAsia="zh-CN"/>
        </w:rPr>
      </w:pPr>
    </w:p>
    <w:p w:rsidR="009003B8" w:rsidRPr="00E30189" w:rsidRDefault="00E30189" w:rsidP="00E30189">
      <w:pPr>
        <w:spacing w:after="54"/>
        <w:jc w:val="center"/>
        <w:outlineLvl w:val="3"/>
        <w:rPr>
          <w:rFonts w:ascii="Helvetica" w:eastAsia="SimSun" w:hAnsi="Helvetica" w:cs="SimSun"/>
          <w:b/>
          <w:bCs/>
          <w:color w:val="385623" w:themeColor="accent6" w:themeShade="80"/>
          <w:sz w:val="52"/>
          <w:szCs w:val="52"/>
          <w:lang w:eastAsia="zh-CN"/>
        </w:rPr>
      </w:pPr>
      <w:r w:rsidRPr="00E30189">
        <w:rPr>
          <w:rFonts w:ascii="Helvetica" w:eastAsia="SimSun" w:hAnsi="Helvetica" w:cs="Times New Roman"/>
          <w:b/>
          <w:bCs/>
          <w:color w:val="385623" w:themeColor="accent6" w:themeShade="80"/>
          <w:sz w:val="52"/>
          <w:szCs w:val="52"/>
          <w:rtl/>
        </w:rPr>
        <w:t>حكم الطواف بالحذاء</w:t>
      </w:r>
    </w:p>
    <w:p w:rsidR="00452C6D" w:rsidRPr="003B029D" w:rsidRDefault="00452C6D" w:rsidP="00452C6D">
      <w:pPr>
        <w:bidi w:val="0"/>
        <w:spacing w:after="60"/>
        <w:jc w:val="center"/>
        <w:outlineLvl w:val="3"/>
        <w:rPr>
          <w:rFonts w:asciiTheme="minorBidi" w:hAnsiTheme="minorBidi"/>
          <w:b/>
          <w:bCs/>
          <w:color w:val="44546A" w:themeColor="text2"/>
          <w:sz w:val="48"/>
          <w:szCs w:val="48"/>
          <w:rtl/>
          <w:lang w:eastAsia="zh-CN"/>
        </w:rPr>
      </w:pPr>
    </w:p>
    <w:p w:rsidR="008923E4" w:rsidRPr="008923E4" w:rsidRDefault="009003B8" w:rsidP="008923E4">
      <w:pPr>
        <w:bidi w:val="0"/>
        <w:jc w:val="center"/>
        <w:rPr>
          <w:rFonts w:asciiTheme="minorBidi" w:hAnsiTheme="minorBidi"/>
          <w:b/>
          <w:bCs/>
          <w:sz w:val="30"/>
          <w:szCs w:val="30"/>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simplePos x="0" y="0"/>
            <wp:positionH relativeFrom="margin">
              <wp:posOffset>1247775</wp:posOffset>
            </wp:positionH>
            <wp:positionV relativeFrom="paragraph">
              <wp:posOffset>8890</wp:posOffset>
            </wp:positionV>
            <wp:extent cx="3254991" cy="470848"/>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991" cy="470848"/>
                    </a:xfrm>
                    <a:prstGeom prst="rect">
                      <a:avLst/>
                    </a:prstGeom>
                  </pic:spPr>
                </pic:pic>
              </a:graphicData>
            </a:graphic>
          </wp:anchor>
        </w:drawing>
      </w:r>
      <w:r w:rsidR="008923E4" w:rsidRPr="008923E4">
        <w:rPr>
          <w:rFonts w:asciiTheme="minorBidi" w:hAnsiTheme="minorBidi"/>
          <w:b/>
          <w:bCs/>
          <w:sz w:val="30"/>
          <w:szCs w:val="30"/>
          <w:rtl/>
          <w:lang w:bidi="ar-EG"/>
        </w:rPr>
        <w:t>[باللغة الصينية ]</w:t>
      </w:r>
    </w:p>
    <w:p w:rsidR="00316388" w:rsidRDefault="00316388" w:rsidP="008923E4">
      <w:pPr>
        <w:bidi w:val="0"/>
        <w:spacing w:beforeLines="50" w:before="120"/>
        <w:jc w:val="center"/>
        <w:rPr>
          <w:rFonts w:ascii="Courier New" w:hAnsi="Courier New" w:cs="Courier New"/>
          <w:b/>
          <w:bCs/>
          <w:sz w:val="32"/>
          <w:szCs w:val="32"/>
          <w:lang w:eastAsia="zh-CN"/>
        </w:rPr>
      </w:pPr>
    </w:p>
    <w:p w:rsidR="00452C6D" w:rsidRDefault="00452C6D" w:rsidP="00452C6D">
      <w:pPr>
        <w:bidi w:val="0"/>
        <w:spacing w:beforeLines="50" w:before="120"/>
        <w:jc w:val="center"/>
        <w:rPr>
          <w:rFonts w:ascii="Courier New" w:hAnsi="Courier New" w:cs="Courier New"/>
          <w:b/>
          <w:bCs/>
          <w:sz w:val="32"/>
          <w:szCs w:val="32"/>
          <w:lang w:eastAsia="zh-CN"/>
        </w:rPr>
      </w:pPr>
    </w:p>
    <w:p w:rsidR="00452C6D" w:rsidRDefault="00452C6D" w:rsidP="00452C6D">
      <w:pPr>
        <w:bidi w:val="0"/>
        <w:spacing w:beforeLines="50" w:before="120"/>
        <w:jc w:val="center"/>
        <w:rPr>
          <w:rFonts w:ascii="Courier New" w:hAnsi="Courier New" w:cs="Courier New"/>
          <w:b/>
          <w:bCs/>
          <w:sz w:val="32"/>
          <w:szCs w:val="32"/>
          <w:lang w:eastAsia="zh-CN"/>
        </w:rPr>
      </w:pPr>
    </w:p>
    <w:p w:rsidR="00452C6D" w:rsidRPr="00452C6D" w:rsidRDefault="00452C6D" w:rsidP="00452C6D">
      <w:pPr>
        <w:bidi w:val="0"/>
        <w:spacing w:beforeLines="50" w:before="120"/>
        <w:jc w:val="center"/>
        <w:rPr>
          <w:rFonts w:ascii="Courier New" w:hAnsi="Courier New" w:cs="Courier New"/>
          <w:b/>
          <w:bCs/>
          <w:sz w:val="32"/>
          <w:szCs w:val="32"/>
          <w:lang w:eastAsia="zh-CN"/>
        </w:rPr>
      </w:pPr>
    </w:p>
    <w:p w:rsidR="009003B8" w:rsidRDefault="009003B8" w:rsidP="007D662F">
      <w:pPr>
        <w:bidi w:val="0"/>
        <w:spacing w:after="0" w:line="240" w:lineRule="auto"/>
        <w:ind w:firstLine="113"/>
        <w:jc w:val="center"/>
        <w:rPr>
          <w:rFonts w:ascii="SimSun" w:eastAsia="SimSun" w:hAnsi="SimSun" w:cs="SimSun"/>
          <w:b/>
          <w:bCs/>
          <w:sz w:val="32"/>
          <w:szCs w:val="32"/>
          <w:lang w:eastAsia="zh-CN"/>
        </w:rPr>
      </w:pPr>
    </w:p>
    <w:p w:rsidR="00316388" w:rsidRPr="00CF1F3E" w:rsidRDefault="009003B8" w:rsidP="009003B8">
      <w:pPr>
        <w:bidi w:val="0"/>
        <w:spacing w:after="0" w:line="240" w:lineRule="auto"/>
        <w:ind w:firstLine="113"/>
        <w:jc w:val="center"/>
        <w:rPr>
          <w:rFonts w:ascii="Times New Roman" w:hAnsi="Times New Roman" w:cs="Times New Roman"/>
          <w:color w:val="006666"/>
          <w:sz w:val="32"/>
          <w:szCs w:val="32"/>
          <w:lang w:eastAsia="zh-CN" w:bidi="ar-EG"/>
        </w:rPr>
      </w:pPr>
      <w:r>
        <w:rPr>
          <w:rFonts w:ascii="SimSun" w:eastAsia="SimSun" w:hAnsi="SimSun" w:cs="SimSun" w:hint="eastAsia"/>
          <w:b/>
          <w:bCs/>
          <w:sz w:val="32"/>
          <w:szCs w:val="32"/>
          <w:lang w:eastAsia="zh-CN"/>
        </w:rPr>
        <w:t>来源：</w:t>
      </w:r>
      <w:r w:rsidR="00CF1F3E" w:rsidRPr="00CF1F3E">
        <w:rPr>
          <w:rFonts w:ascii="SimSun" w:eastAsia="SimSun" w:hAnsi="SimSun" w:cs="SimSun" w:hint="eastAsia"/>
          <w:b/>
          <w:bCs/>
          <w:sz w:val="32"/>
          <w:szCs w:val="32"/>
          <w:lang w:eastAsia="zh-CN"/>
        </w:rPr>
        <w:t>伊斯兰问答网站</w:t>
      </w:r>
    </w:p>
    <w:p w:rsidR="007D662F" w:rsidRPr="007D662F" w:rsidRDefault="007D662F" w:rsidP="007D662F">
      <w:pPr>
        <w:bidi w:val="0"/>
        <w:jc w:val="center"/>
        <w:rPr>
          <w:rFonts w:ascii="Times New Roman" w:hAnsi="Times New Roman" w:cs="Times New Roman"/>
          <w:color w:val="205B83"/>
          <w:sz w:val="20"/>
          <w:szCs w:val="20"/>
          <w:lang w:eastAsia="zh-CN" w:bidi="ar-EG"/>
        </w:rPr>
      </w:pPr>
    </w:p>
    <w:p w:rsidR="00316388" w:rsidRPr="008B6D70" w:rsidRDefault="009003B8" w:rsidP="008B6D70">
      <w:pPr>
        <w:bidi w:val="0"/>
        <w:spacing w:before="150" w:after="150" w:line="284" w:lineRule="atLeast"/>
        <w:jc w:val="center"/>
        <w:rPr>
          <w:rFonts w:asciiTheme="minorBidi" w:hAnsiTheme="minorBidi"/>
          <w:b/>
          <w:bCs/>
          <w:sz w:val="32"/>
          <w:szCs w:val="32"/>
          <w:rtl/>
          <w:lang w:eastAsia="zh-CN"/>
        </w:rPr>
      </w:pPr>
      <w:r>
        <w:rPr>
          <w:rFonts w:asciiTheme="minorBidi" w:hAnsiTheme="minorBidi" w:hint="cs"/>
          <w:b/>
          <w:bCs/>
          <w:sz w:val="32"/>
          <w:szCs w:val="32"/>
          <w:rtl/>
          <w:lang w:bidi="ar-EG"/>
        </w:rPr>
        <w:t xml:space="preserve">مصدر : </w:t>
      </w:r>
      <w:r w:rsidR="00CF1F3E" w:rsidRPr="00CF1F3E">
        <w:rPr>
          <w:rFonts w:asciiTheme="minorBidi" w:hAnsiTheme="minorBidi"/>
          <w:b/>
          <w:bCs/>
          <w:sz w:val="32"/>
          <w:szCs w:val="32"/>
          <w:rtl/>
          <w:lang w:bidi="ar-EG"/>
        </w:rPr>
        <w:t>موقع الإسلام سؤال وجواب</w:t>
      </w:r>
    </w:p>
    <w:p w:rsidR="00316388" w:rsidRDefault="00316388" w:rsidP="00316388">
      <w:pPr>
        <w:bidi w:val="0"/>
        <w:jc w:val="center"/>
        <w:rPr>
          <w:rFonts w:ascii="Times New Roman" w:hAnsi="Times New Roman" w:cs="Times New Roman"/>
          <w:color w:val="006666"/>
          <w:sz w:val="6"/>
          <w:szCs w:val="6"/>
          <w:lang w:eastAsia="zh-CN" w:bidi="ar-EG"/>
        </w:rPr>
      </w:pPr>
    </w:p>
    <w:p w:rsidR="00226092" w:rsidRPr="00CD0FA1" w:rsidRDefault="009003B8" w:rsidP="009003B8">
      <w:pPr>
        <w:bidi w:val="0"/>
        <w:jc w:val="center"/>
        <w:rPr>
          <w:rFonts w:ascii="Times New Roman" w:hAnsi="Times New Roman" w:cs="Times New Roman"/>
          <w:color w:val="006666"/>
          <w:sz w:val="6"/>
          <w:szCs w:val="6"/>
          <w:lang w:eastAsia="zh-CN"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9003B8" w:rsidRDefault="009003B8" w:rsidP="009003B8">
      <w:pPr>
        <w:bidi w:val="0"/>
        <w:jc w:val="center"/>
        <w:rPr>
          <w:rFonts w:ascii="Times New Roman" w:hAnsi="Times New Roman" w:cs="Times New Roman"/>
          <w:color w:val="7F7F7F" w:themeColor="text1" w:themeTint="80"/>
          <w:sz w:val="52"/>
          <w:szCs w:val="52"/>
          <w:lang w:eastAsia="zh-CN" w:bidi="ar-EG"/>
        </w:rPr>
      </w:pPr>
    </w:p>
    <w:p w:rsidR="008923E4" w:rsidRPr="00452C6D" w:rsidRDefault="00CF1F3E" w:rsidP="00CF1F3E">
      <w:pPr>
        <w:bidi w:val="0"/>
        <w:spacing w:before="150" w:after="150" w:line="284" w:lineRule="atLeast"/>
        <w:jc w:val="center"/>
        <w:rPr>
          <w:rFonts w:asciiTheme="minorEastAsia" w:hAnsiTheme="minorEastAsia"/>
          <w:b/>
          <w:bCs/>
          <w:kern w:val="28"/>
          <w:sz w:val="36"/>
          <w:szCs w:val="36"/>
          <w:lang w:eastAsia="zh-CN"/>
        </w:rPr>
      </w:pPr>
      <w:r w:rsidRPr="00452C6D">
        <w:rPr>
          <w:rFonts w:ascii="SimSun" w:eastAsia="SimSun" w:hAnsi="SimSun" w:cs="SimSun" w:hint="eastAsia"/>
          <w:b/>
          <w:bCs/>
          <w:sz w:val="36"/>
          <w:szCs w:val="36"/>
          <w:lang w:eastAsia="zh-CN"/>
        </w:rPr>
        <w:t>编审</w:t>
      </w:r>
      <w:r w:rsidRPr="00452C6D">
        <w:rPr>
          <w:rFonts w:ascii="STXingkai" w:eastAsia="STXingkai" w:hAnsi="TR Bahamas Light"/>
          <w:b/>
          <w:bCs/>
          <w:sz w:val="36"/>
          <w:szCs w:val="36"/>
          <w:lang w:val="tr-TR" w:eastAsia="zh-CN"/>
        </w:rPr>
        <w:t>:</w:t>
      </w:r>
      <w:r w:rsidRPr="00452C6D">
        <w:rPr>
          <w:rFonts w:ascii="TR Bahamas Light" w:hAnsi="TR Bahamas Light" w:cs="mylotus"/>
          <w:b/>
          <w:bCs/>
          <w:sz w:val="36"/>
          <w:szCs w:val="36"/>
          <w:lang w:eastAsia="zh-CN"/>
        </w:rPr>
        <w:t xml:space="preserve"> </w:t>
      </w:r>
      <w:r w:rsidRPr="00452C6D">
        <w:rPr>
          <w:rFonts w:asciiTheme="minorEastAsia" w:hAnsiTheme="minorEastAsia" w:hint="eastAsia"/>
          <w:b/>
          <w:bCs/>
          <w:kern w:val="28"/>
          <w:sz w:val="36"/>
          <w:szCs w:val="36"/>
          <w:lang w:eastAsia="zh-CN"/>
        </w:rPr>
        <w:t>伊斯兰之家中文小组</w:t>
      </w:r>
    </w:p>
    <w:p w:rsidR="00316388" w:rsidRPr="009003B8" w:rsidRDefault="00316388" w:rsidP="00452C6D">
      <w:pPr>
        <w:spacing w:after="0" w:line="240" w:lineRule="auto"/>
        <w:ind w:hanging="1"/>
        <w:jc w:val="center"/>
        <w:rPr>
          <w:rFonts w:asciiTheme="minorBidi" w:hAnsiTheme="minorBidi"/>
          <w:b/>
          <w:bCs/>
          <w:sz w:val="28"/>
          <w:szCs w:val="28"/>
          <w:rtl/>
          <w:lang w:bidi="ar-EG"/>
        </w:rPr>
      </w:pPr>
      <w:r w:rsidRPr="009003B8">
        <w:rPr>
          <w:rFonts w:asciiTheme="minorBidi" w:hAnsiTheme="minorBidi"/>
          <w:b/>
          <w:bCs/>
          <w:sz w:val="28"/>
          <w:szCs w:val="28"/>
          <w:rtl/>
          <w:lang w:bidi="ar-EG"/>
        </w:rPr>
        <w:t>مراجعة:</w:t>
      </w:r>
      <w:r w:rsidR="00693F61" w:rsidRPr="009003B8">
        <w:rPr>
          <w:rFonts w:ascii="Times New Roman" w:hAnsi="Times New Roman" w:cs="KFGQPC Uthman Taha Naskh"/>
          <w:b/>
          <w:bCs/>
          <w:sz w:val="28"/>
          <w:szCs w:val="28"/>
          <w:rtl/>
          <w:lang w:bidi="ar-EG"/>
        </w:rPr>
        <w:t xml:space="preserve"> </w:t>
      </w:r>
      <w:r w:rsidR="008923E4" w:rsidRPr="009003B8">
        <w:rPr>
          <w:rFonts w:asciiTheme="minorBidi" w:hAnsiTheme="minorBidi"/>
          <w:b/>
          <w:bCs/>
          <w:sz w:val="28"/>
          <w:szCs w:val="28"/>
          <w:rtl/>
          <w:lang w:bidi="ar-EG"/>
        </w:rPr>
        <w:t>فريق اللغة الصينية بموقع دار الإسلام</w:t>
      </w:r>
    </w:p>
    <w:p w:rsidR="006B7C86" w:rsidRDefault="006B7C86" w:rsidP="003764D3">
      <w:pPr>
        <w:tabs>
          <w:tab w:val="left" w:pos="2461"/>
        </w:tabs>
        <w:bidi w:val="0"/>
        <w:jc w:val="center"/>
        <w:rPr>
          <w:rFonts w:ascii="Times New Roman" w:hAnsi="Times New Roman" w:cs="Times New Roman"/>
          <w:color w:val="006666"/>
          <w:sz w:val="32"/>
          <w:szCs w:val="32"/>
          <w:lang w:eastAsia="zh-CN" w:bidi="ar-EG"/>
        </w:rPr>
      </w:pPr>
    </w:p>
    <w:p w:rsidR="00271744" w:rsidRDefault="00271744" w:rsidP="00271744">
      <w:pPr>
        <w:tabs>
          <w:tab w:val="left" w:pos="2461"/>
        </w:tabs>
        <w:bidi w:val="0"/>
        <w:jc w:val="center"/>
        <w:rPr>
          <w:rFonts w:ascii="Times New Roman" w:hAnsi="Times New Roman" w:cs="Times New Roman"/>
          <w:color w:val="006666"/>
          <w:sz w:val="32"/>
          <w:szCs w:val="32"/>
          <w:lang w:eastAsia="zh-CN" w:bidi="ar-EG"/>
        </w:rPr>
      </w:pPr>
    </w:p>
    <w:p w:rsidR="00271744" w:rsidRPr="00CD0FA1" w:rsidRDefault="00271744" w:rsidP="00271744">
      <w:pPr>
        <w:tabs>
          <w:tab w:val="left" w:pos="2461"/>
        </w:tabs>
        <w:bidi w:val="0"/>
        <w:jc w:val="center"/>
        <w:rPr>
          <w:rFonts w:ascii="Times New Roman" w:hAnsi="Times New Roman" w:cs="Times New Roman"/>
          <w:color w:val="006666"/>
          <w:sz w:val="32"/>
          <w:szCs w:val="32"/>
          <w:lang w:eastAsia="zh-CN" w:bidi="ar-EG"/>
        </w:rPr>
      </w:pPr>
    </w:p>
    <w:p w:rsidR="00452C6D" w:rsidRDefault="00E30189" w:rsidP="00226092">
      <w:pPr>
        <w:tabs>
          <w:tab w:val="left" w:pos="753"/>
          <w:tab w:val="left" w:pos="3933"/>
          <w:tab w:val="center" w:pos="3968"/>
        </w:tabs>
        <w:bidi w:val="0"/>
        <w:jc w:val="center"/>
        <w:rPr>
          <w:rFonts w:asciiTheme="majorBidi" w:hAnsiTheme="majorBidi" w:cstheme="majorBidi"/>
          <w:b/>
          <w:bCs/>
          <w:sz w:val="32"/>
          <w:szCs w:val="32"/>
          <w:lang w:eastAsia="zh-CN" w:bidi="ar-EG"/>
        </w:rPr>
      </w:pPr>
      <w:r w:rsidRPr="00E30189">
        <w:rPr>
          <w:rFonts w:asciiTheme="majorBidi" w:hAnsiTheme="majorBidi" w:cstheme="majorBidi" w:hint="eastAsia"/>
          <w:b/>
          <w:bCs/>
          <w:sz w:val="32"/>
          <w:szCs w:val="32"/>
          <w:lang w:eastAsia="zh-CN" w:bidi="ar-EG"/>
        </w:rPr>
        <w:t>穿着鞋</w:t>
      </w:r>
    </w:p>
    <w:p w:rsidR="00226092" w:rsidRPr="00E30189" w:rsidRDefault="00452C6D" w:rsidP="00452C6D">
      <w:pPr>
        <w:tabs>
          <w:tab w:val="left" w:pos="753"/>
          <w:tab w:val="left" w:pos="3933"/>
          <w:tab w:val="center" w:pos="3968"/>
        </w:tabs>
        <w:bidi w:val="0"/>
        <w:jc w:val="center"/>
        <w:rPr>
          <w:rFonts w:asciiTheme="majorBidi" w:hAnsiTheme="majorBidi" w:cstheme="majorBidi"/>
          <w:b/>
          <w:bCs/>
          <w:sz w:val="32"/>
          <w:szCs w:val="32"/>
          <w:lang w:eastAsia="zh-CN" w:bidi="ar-EG"/>
        </w:rPr>
      </w:pPr>
      <w:r>
        <w:rPr>
          <w:rFonts w:asciiTheme="majorBidi" w:hAnsiTheme="majorBidi" w:cstheme="majorBidi"/>
          <w:noProof/>
          <w:color w:val="5EA1A5"/>
          <w:sz w:val="32"/>
          <w:szCs w:val="32"/>
        </w:rPr>
        <w:drawing>
          <wp:anchor distT="0" distB="0" distL="114300" distR="114300" simplePos="0" relativeHeight="251658240" behindDoc="0" locked="0" layoutInCell="1" allowOverlap="1" wp14:anchorId="565322BF" wp14:editId="4E68D34D">
            <wp:simplePos x="0" y="0"/>
            <wp:positionH relativeFrom="margin">
              <wp:posOffset>1222375</wp:posOffset>
            </wp:positionH>
            <wp:positionV relativeFrom="paragraph">
              <wp:posOffset>5715</wp:posOffset>
            </wp:positionV>
            <wp:extent cx="3254375" cy="47053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375" cy="470535"/>
                    </a:xfrm>
                    <a:prstGeom prst="rect">
                      <a:avLst/>
                    </a:prstGeom>
                  </pic:spPr>
                </pic:pic>
              </a:graphicData>
            </a:graphic>
          </wp:anchor>
        </w:drawing>
      </w:r>
      <w:r w:rsidR="00E30189" w:rsidRPr="00E30189">
        <w:rPr>
          <w:rFonts w:asciiTheme="majorBidi" w:hAnsiTheme="majorBidi" w:cstheme="majorBidi" w:hint="eastAsia"/>
          <w:b/>
          <w:bCs/>
          <w:sz w:val="32"/>
          <w:szCs w:val="32"/>
          <w:lang w:eastAsia="zh-CN" w:bidi="ar-EG"/>
        </w:rPr>
        <w:t>环游天房的教法律列</w:t>
      </w:r>
    </w:p>
    <w:p w:rsidR="00226092" w:rsidRDefault="00226092" w:rsidP="003764D3">
      <w:pPr>
        <w:tabs>
          <w:tab w:val="left" w:pos="753"/>
          <w:tab w:val="left" w:pos="3933"/>
          <w:tab w:val="center" w:pos="3968"/>
        </w:tabs>
        <w:bidi w:val="0"/>
        <w:jc w:val="center"/>
        <w:rPr>
          <w:rFonts w:asciiTheme="majorBidi" w:hAnsiTheme="majorBidi" w:cstheme="majorBidi"/>
          <w:color w:val="5EA1A5"/>
          <w:sz w:val="32"/>
          <w:szCs w:val="32"/>
          <w:lang w:eastAsia="zh-CN" w:bidi="ar-EG"/>
        </w:rPr>
      </w:pPr>
    </w:p>
    <w:p w:rsidR="00226092" w:rsidRDefault="00226092" w:rsidP="003764D3">
      <w:pPr>
        <w:tabs>
          <w:tab w:val="left" w:pos="753"/>
          <w:tab w:val="left" w:pos="3933"/>
          <w:tab w:val="center" w:pos="3968"/>
        </w:tabs>
        <w:bidi w:val="0"/>
        <w:rPr>
          <w:rFonts w:asciiTheme="majorBidi" w:hAnsiTheme="majorBidi" w:cstheme="majorBidi"/>
          <w:color w:val="5EA1A5"/>
          <w:sz w:val="32"/>
          <w:szCs w:val="32"/>
          <w:lang w:eastAsia="zh-CN" w:bidi="ar-EG"/>
        </w:rPr>
      </w:pPr>
      <w:bookmarkStart w:id="0" w:name="_GoBack"/>
      <w:bookmarkEnd w:id="0"/>
    </w:p>
    <w:p w:rsidR="00E30189" w:rsidRPr="00E30189" w:rsidRDefault="00E30189" w:rsidP="00E30189">
      <w:pPr>
        <w:pStyle w:val="list-group-item-text"/>
        <w:shd w:val="clear" w:color="auto" w:fill="FFFFFF"/>
        <w:spacing w:before="0" w:beforeAutospacing="0" w:after="0" w:afterAutospacing="0" w:line="480" w:lineRule="auto"/>
        <w:ind w:left="643" w:hangingChars="200" w:hanging="643"/>
        <w:jc w:val="both"/>
        <w:rPr>
          <w:rFonts w:ascii="Tahoma" w:hAnsi="Tahoma" w:cs="Tahoma"/>
          <w:b/>
          <w:bCs/>
          <w:color w:val="FF0000"/>
          <w:sz w:val="32"/>
          <w:szCs w:val="32"/>
        </w:rPr>
      </w:pPr>
      <w:r>
        <w:rPr>
          <w:rFonts w:ascii="Tahoma" w:hAnsi="Tahoma" w:cs="Tahoma" w:hint="eastAsia"/>
          <w:b/>
          <w:bCs/>
          <w:color w:val="FF0000"/>
          <w:sz w:val="32"/>
          <w:szCs w:val="32"/>
        </w:rPr>
        <w:t>问：</w:t>
      </w:r>
      <w:r w:rsidRPr="00E30189">
        <w:rPr>
          <w:rFonts w:ascii="Tahoma" w:hAnsi="Tahoma" w:cs="Tahoma"/>
          <w:b/>
          <w:bCs/>
          <w:color w:val="FF0000"/>
          <w:sz w:val="32"/>
          <w:szCs w:val="32"/>
        </w:rPr>
        <w:t>由于伟大真主的宏恩，我在今年完成了朝觐的主命，但是当我履行辞别的环游（伊法德）时，我穿着鞋，我在索法和麦尔卧之间奔走的时候也穿着鞋；这是教法允许的吗？如果教法不允许这种行为，我必须要再一次环游天房并且在索法和麦尔卧之间奔走吗？请您不吝赐教，愿真主赐予你们幸福。</w:t>
      </w:r>
    </w:p>
    <w:p w:rsidR="00E30189" w:rsidRPr="00E30189" w:rsidRDefault="00E30189" w:rsidP="00E30189">
      <w:pPr>
        <w:pStyle w:val="NormalWeb"/>
        <w:shd w:val="clear" w:color="auto" w:fill="FFFFFF"/>
        <w:spacing w:before="0" w:beforeAutospacing="0" w:after="150" w:afterAutospacing="0" w:line="480" w:lineRule="auto"/>
        <w:jc w:val="both"/>
        <w:rPr>
          <w:rFonts w:ascii="Tahoma" w:hAnsi="Tahoma" w:cs="Tahoma"/>
          <w:sz w:val="32"/>
          <w:szCs w:val="32"/>
        </w:rPr>
      </w:pPr>
      <w:r w:rsidRPr="00E30189">
        <w:rPr>
          <w:rFonts w:ascii="Tahoma" w:hAnsi="Tahoma" w:cs="Tahoma"/>
          <w:sz w:val="32"/>
          <w:szCs w:val="32"/>
        </w:rPr>
        <w:t>答：一切赞颂，全归真主。</w:t>
      </w:r>
    </w:p>
    <w:p w:rsidR="00E30189" w:rsidRPr="00E30189" w:rsidRDefault="00E30189" w:rsidP="00E30189">
      <w:pPr>
        <w:pStyle w:val="NormalWeb"/>
        <w:shd w:val="clear" w:color="auto" w:fill="FFFFFF"/>
        <w:spacing w:before="0" w:beforeAutospacing="0" w:after="150" w:afterAutospacing="0" w:line="480" w:lineRule="auto"/>
        <w:ind w:firstLineChars="200" w:firstLine="640"/>
        <w:jc w:val="both"/>
        <w:rPr>
          <w:rFonts w:ascii="Tahoma" w:hAnsi="Tahoma" w:cs="Tahoma"/>
          <w:sz w:val="32"/>
          <w:szCs w:val="32"/>
        </w:rPr>
      </w:pPr>
      <w:r w:rsidRPr="00E30189">
        <w:rPr>
          <w:rFonts w:ascii="Tahoma" w:hAnsi="Tahoma" w:cs="Tahoma"/>
          <w:sz w:val="32"/>
          <w:szCs w:val="32"/>
        </w:rPr>
        <w:t>如果鞋子是干净的，则可以穿着鞋环游天房以及在索法和麦尔卧之间奔走，在圣训中记载有时候可以穿着鞋做礼拜；如果穿着鞋可以做礼拜，那么也可以穿着鞋环游天房以及在索法和麦尔卧之间奔走；欲了解更多内容，敬请参阅（</w:t>
      </w:r>
      <w:hyperlink r:id="rId8" w:history="1">
        <w:r w:rsidRPr="00E30189">
          <w:rPr>
            <w:rStyle w:val="Hyperlink"/>
            <w:rFonts w:ascii="Tahoma" w:hAnsi="Tahoma" w:cs="Tahoma"/>
            <w:color w:val="auto"/>
            <w:sz w:val="32"/>
            <w:szCs w:val="32"/>
          </w:rPr>
          <w:t>69793</w:t>
        </w:r>
      </w:hyperlink>
      <w:r w:rsidRPr="00E30189">
        <w:rPr>
          <w:rFonts w:ascii="Tahoma" w:hAnsi="Tahoma" w:cs="Tahoma"/>
          <w:sz w:val="32"/>
          <w:szCs w:val="32"/>
        </w:rPr>
        <w:t>）号问题的回答。</w:t>
      </w:r>
    </w:p>
    <w:p w:rsidR="00E30189" w:rsidRPr="00E30189" w:rsidRDefault="00E30189" w:rsidP="00E30189">
      <w:pPr>
        <w:pStyle w:val="NormalWeb"/>
        <w:shd w:val="clear" w:color="auto" w:fill="FFFFFF"/>
        <w:spacing w:before="0" w:beforeAutospacing="0" w:after="150" w:afterAutospacing="0" w:line="480" w:lineRule="auto"/>
        <w:ind w:firstLineChars="200" w:firstLine="640"/>
        <w:jc w:val="both"/>
        <w:rPr>
          <w:rFonts w:ascii="Tahoma" w:hAnsi="Tahoma" w:cs="Tahoma"/>
          <w:sz w:val="32"/>
          <w:szCs w:val="32"/>
        </w:rPr>
      </w:pPr>
      <w:r w:rsidRPr="00E30189">
        <w:rPr>
          <w:rFonts w:ascii="Tahoma" w:hAnsi="Tahoma" w:cs="Tahoma"/>
          <w:sz w:val="32"/>
          <w:szCs w:val="32"/>
        </w:rPr>
        <w:lastRenderedPageBreak/>
        <w:t>最好不要穿着鞋环游天房以及在索法和麦尔卧之间奔走，以免疏忽大意、没有保持鞋子干净的人仿效，导致禁寺被鞋子上沾染的污秽物弄脏。</w:t>
      </w:r>
    </w:p>
    <w:p w:rsidR="00E30189" w:rsidRPr="00E30189" w:rsidRDefault="00E30189" w:rsidP="00E30189">
      <w:pPr>
        <w:pStyle w:val="NormalWeb"/>
        <w:shd w:val="clear" w:color="auto" w:fill="FFFFFF"/>
        <w:spacing w:before="0" w:beforeAutospacing="0" w:after="150" w:afterAutospacing="0" w:line="480" w:lineRule="auto"/>
        <w:ind w:firstLineChars="200" w:firstLine="640"/>
        <w:jc w:val="both"/>
        <w:rPr>
          <w:rFonts w:ascii="Tahoma" w:hAnsi="Tahoma" w:cs="Tahoma"/>
          <w:sz w:val="32"/>
          <w:szCs w:val="32"/>
        </w:rPr>
      </w:pPr>
      <w:r w:rsidRPr="00E30189">
        <w:rPr>
          <w:rFonts w:ascii="Tahoma" w:hAnsi="Tahoma" w:cs="Tahoma"/>
          <w:sz w:val="32"/>
          <w:szCs w:val="32"/>
        </w:rPr>
        <w:t>有的受戒者也许因为脚上有伤而需要穿着鞋在索法和麦尔卧之间奔走，只要确定鞋子是干净的，这样做法是教法允许的，因为先知（愿主福安之）说：</w:t>
      </w:r>
      <w:r w:rsidRPr="00E30189">
        <w:rPr>
          <w:rFonts w:ascii="Tahoma" w:hAnsi="Tahoma" w:cs="Tahoma"/>
          <w:sz w:val="32"/>
          <w:szCs w:val="32"/>
        </w:rPr>
        <w:t>“</w:t>
      </w:r>
      <w:r w:rsidRPr="00E30189">
        <w:rPr>
          <w:rFonts w:ascii="Tahoma" w:hAnsi="Tahoma" w:cs="Tahoma"/>
          <w:sz w:val="32"/>
          <w:szCs w:val="32"/>
        </w:rPr>
        <w:t>如果你们来到清真寺，就应该看一看自己的鞋子，如果鞋子上沾染了污秽物，或者鞋子是脏的，就让他把擦干净，然后穿着鞋做礼拜。</w:t>
      </w:r>
      <w:r w:rsidRPr="00E30189">
        <w:rPr>
          <w:rFonts w:ascii="Tahoma" w:hAnsi="Tahoma" w:cs="Tahoma"/>
          <w:sz w:val="32"/>
          <w:szCs w:val="32"/>
        </w:rPr>
        <w:t>”</w:t>
      </w:r>
      <w:r w:rsidRPr="00E30189">
        <w:rPr>
          <w:rFonts w:ascii="Tahoma" w:hAnsi="Tahoma" w:cs="Tahoma"/>
          <w:sz w:val="32"/>
          <w:szCs w:val="32"/>
        </w:rPr>
        <w:t>《艾布</w:t>
      </w:r>
      <w:r w:rsidRPr="00E30189">
        <w:rPr>
          <w:rFonts w:ascii="Tahoma" w:hAnsi="Tahoma" w:cs="Tahoma"/>
          <w:sz w:val="32"/>
          <w:szCs w:val="32"/>
        </w:rPr>
        <w:t>·</w:t>
      </w:r>
      <w:r w:rsidRPr="00E30189">
        <w:rPr>
          <w:rFonts w:ascii="Tahoma" w:hAnsi="Tahoma" w:cs="Tahoma"/>
          <w:sz w:val="32"/>
          <w:szCs w:val="32"/>
        </w:rPr>
        <w:t>达伍德圣训实录》（</w:t>
      </w:r>
      <w:r w:rsidRPr="00E30189">
        <w:rPr>
          <w:rFonts w:ascii="Tahoma" w:hAnsi="Tahoma" w:cs="Tahoma"/>
          <w:sz w:val="32"/>
          <w:szCs w:val="32"/>
        </w:rPr>
        <w:t>555</w:t>
      </w:r>
      <w:r w:rsidRPr="00E30189">
        <w:rPr>
          <w:rFonts w:ascii="Tahoma" w:hAnsi="Tahoma" w:cs="Tahoma"/>
          <w:sz w:val="32"/>
          <w:szCs w:val="32"/>
        </w:rPr>
        <w:t>段）辑录，谢赫艾利巴尼认为这是正确的圣训。</w:t>
      </w:r>
    </w:p>
    <w:p w:rsidR="00E30189" w:rsidRPr="00E30189" w:rsidRDefault="00E30189" w:rsidP="00E30189">
      <w:pPr>
        <w:pStyle w:val="NormalWeb"/>
        <w:shd w:val="clear" w:color="auto" w:fill="FFFFFF"/>
        <w:spacing w:before="0" w:beforeAutospacing="0" w:after="150" w:afterAutospacing="0" w:line="480" w:lineRule="auto"/>
        <w:jc w:val="both"/>
        <w:rPr>
          <w:rFonts w:ascii="Tahoma" w:hAnsi="Tahoma" w:cs="Tahoma"/>
          <w:sz w:val="32"/>
          <w:szCs w:val="32"/>
        </w:rPr>
      </w:pPr>
      <w:r w:rsidRPr="00E30189">
        <w:rPr>
          <w:rFonts w:ascii="Tahoma" w:hAnsi="Tahoma" w:cs="Tahoma"/>
          <w:sz w:val="32"/>
          <w:szCs w:val="32"/>
        </w:rPr>
        <w:t>真主至知！</w:t>
      </w:r>
    </w:p>
    <w:p w:rsidR="003764D3" w:rsidRDefault="003764D3" w:rsidP="003764D3">
      <w:pPr>
        <w:tabs>
          <w:tab w:val="left" w:pos="753"/>
          <w:tab w:val="left" w:pos="3933"/>
          <w:tab w:val="center" w:pos="3968"/>
        </w:tabs>
        <w:bidi w:val="0"/>
        <w:rPr>
          <w:rFonts w:asciiTheme="majorBidi" w:hAnsiTheme="majorBidi" w:cstheme="majorBidi"/>
          <w:color w:val="5EA1A5"/>
          <w:sz w:val="32"/>
          <w:szCs w:val="32"/>
          <w:lang w:eastAsia="zh-CN" w:bidi="ar-EG"/>
        </w:rPr>
      </w:pPr>
    </w:p>
    <w:p w:rsidR="003764D3" w:rsidRDefault="003764D3" w:rsidP="003764D3">
      <w:pPr>
        <w:tabs>
          <w:tab w:val="left" w:pos="753"/>
          <w:tab w:val="left" w:pos="3933"/>
          <w:tab w:val="center" w:pos="3968"/>
        </w:tabs>
        <w:bidi w:val="0"/>
        <w:rPr>
          <w:rFonts w:asciiTheme="majorBidi" w:hAnsiTheme="majorBidi" w:cstheme="majorBidi"/>
          <w:color w:val="5EA1A5"/>
          <w:sz w:val="32"/>
          <w:szCs w:val="32"/>
          <w:lang w:eastAsia="zh-CN" w:bidi="ar-EG"/>
        </w:rPr>
      </w:pPr>
    </w:p>
    <w:p w:rsidR="003764D3" w:rsidRPr="003764D3" w:rsidRDefault="003764D3" w:rsidP="003764D3">
      <w:pPr>
        <w:tabs>
          <w:tab w:val="left" w:pos="753"/>
          <w:tab w:val="left" w:pos="3933"/>
          <w:tab w:val="center" w:pos="3968"/>
        </w:tabs>
        <w:bidi w:val="0"/>
        <w:rPr>
          <w:rFonts w:asciiTheme="majorBidi" w:hAnsiTheme="majorBidi" w:cstheme="majorBidi"/>
          <w:color w:val="5EA1A5"/>
          <w:sz w:val="32"/>
          <w:szCs w:val="32"/>
          <w:lang w:eastAsia="zh-CN" w:bidi="ar-EG"/>
        </w:rPr>
      </w:pPr>
    </w:p>
    <w:p w:rsidR="00D32F3E" w:rsidRPr="00286D8E" w:rsidRDefault="00D32F3E" w:rsidP="00FE46F9">
      <w:pPr>
        <w:spacing w:after="0" w:line="240" w:lineRule="auto"/>
        <w:ind w:firstLine="340"/>
        <w:jc w:val="both"/>
        <w:rPr>
          <w:rFonts w:asciiTheme="majorBidi" w:hAnsiTheme="majorBidi" w:cs="KFGQPC Uthman Taha Naskh"/>
          <w:sz w:val="96"/>
          <w:szCs w:val="96"/>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3064F5" w:rsidRDefault="001B5EF0" w:rsidP="001B5EF0">
      <w:pPr>
        <w:bidi w:val="0"/>
        <w:jc w:val="center"/>
        <w:rPr>
          <w:rFonts w:asciiTheme="majorBidi" w:hAnsiTheme="majorBidi" w:cstheme="majorBidi"/>
          <w:color w:val="006666"/>
          <w:sz w:val="44"/>
          <w:szCs w:val="44"/>
          <w:rtl/>
          <w:lang w:bidi="ar-EG"/>
        </w:rPr>
      </w:pPr>
    </w:p>
    <w:p w:rsidR="001B5EF0" w:rsidRPr="00CD0FA1" w:rsidRDefault="001B5EF0" w:rsidP="001B5EF0">
      <w:pPr>
        <w:bidi w:val="0"/>
        <w:jc w:val="center"/>
        <w:rPr>
          <w:rFonts w:ascii="Times New Roman" w:hAnsi="Times New Roman" w:cs="Times New Roman"/>
          <w:color w:val="006666"/>
          <w:sz w:val="44"/>
          <w:szCs w:val="44"/>
          <w:rtl/>
          <w:lang w:bidi="ar-EG"/>
        </w:rPr>
      </w:pPr>
    </w:p>
    <w:p w:rsidR="008B3703" w:rsidRPr="00CD0FA1" w:rsidRDefault="008B3703" w:rsidP="00B50A3A">
      <w:pPr>
        <w:bidi w:val="0"/>
        <w:jc w:val="center"/>
        <w:rPr>
          <w:rFonts w:ascii="Times New Roman" w:hAnsi="Times New Roman" w:cs="Times New Roman"/>
          <w:color w:val="006666"/>
          <w:sz w:val="40"/>
          <w:szCs w:val="40"/>
          <w:lang w:eastAsia="zh-CN" w:bidi="ar-EG"/>
        </w:rPr>
        <w:sectPr w:rsidR="008B3703" w:rsidRPr="00CD0FA1" w:rsidSect="00452C6D">
          <w:headerReference w:type="default" r:id="rId9"/>
          <w:headerReference w:type="first" r:id="rId10"/>
          <w:pgSz w:w="11907" w:h="16840" w:code="9"/>
          <w:pgMar w:top="1560" w:right="1418" w:bottom="1134" w:left="1418" w:header="709" w:footer="709" w:gutter="0"/>
          <w:pgNumType w:start="0"/>
          <w:cols w:space="708"/>
          <w:titlePg/>
          <w:rtlGutter/>
          <w:docGrid w:linePitch="360"/>
        </w:sectPr>
      </w:pPr>
    </w:p>
    <w:p w:rsidR="00F2420A" w:rsidRPr="00CD0FA1" w:rsidRDefault="00DC6A8E" w:rsidP="00CD0FA1">
      <w:pPr>
        <w:tabs>
          <w:tab w:val="left" w:pos="2676"/>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anchor>
        </w:drawing>
      </w:r>
      <w:r w:rsidR="00D40688" w:rsidRPr="00CD0FA1">
        <w:rPr>
          <w:rFonts w:ascii="Times New Roman" w:hAnsi="Times New Roman" w:cs="Times New Roman"/>
          <w:color w:val="006666"/>
          <w:sz w:val="36"/>
          <w:szCs w:val="36"/>
          <w:lang w:eastAsia="zh-CN" w:bidi="ar-EG"/>
        </w:rPr>
        <w:tab/>
      </w:r>
      <w:r w:rsidR="00CD0FA1" w:rsidRPr="00CD0FA1">
        <w:rPr>
          <w:rFonts w:ascii="Times New Roman" w:hAnsi="Times New Roman" w:cs="Times New Roman"/>
          <w:color w:val="006666"/>
          <w:sz w:val="36"/>
          <w:szCs w:val="36"/>
          <w:lang w:eastAsia="zh-CN" w:bidi="ar-EG"/>
        </w:rPr>
        <w:tab/>
      </w:r>
    </w:p>
    <w:p w:rsidR="00F2420A" w:rsidRPr="00CD0FA1" w:rsidRDefault="00D40688" w:rsidP="00D40688">
      <w:pPr>
        <w:tabs>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color w:val="006666"/>
          <w:sz w:val="36"/>
          <w:szCs w:val="36"/>
          <w:lang w:eastAsia="zh-CN" w:bidi="ar-EG"/>
        </w:rPr>
        <w:tab/>
      </w:r>
    </w:p>
    <w:p w:rsidR="005666DC" w:rsidRPr="00CD0FA1" w:rsidRDefault="005666DC" w:rsidP="00D40688">
      <w:pPr>
        <w:bidi w:val="0"/>
        <w:jc w:val="center"/>
        <w:rPr>
          <w:rFonts w:ascii="Times New Roman" w:hAnsi="Times New Roman" w:cs="Times New Roman"/>
          <w:color w:val="006666"/>
          <w:sz w:val="40"/>
          <w:szCs w:val="40"/>
          <w:lang w:eastAsia="zh-CN" w:bidi="ar-EG"/>
        </w:rPr>
      </w:pPr>
    </w:p>
    <w:sectPr w:rsidR="005666DC" w:rsidRPr="00CD0FA1"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DC9" w:rsidRDefault="00220DC9" w:rsidP="00E32771">
      <w:pPr>
        <w:spacing w:after="0" w:line="240" w:lineRule="auto"/>
      </w:pPr>
      <w:r>
        <w:separator/>
      </w:r>
    </w:p>
  </w:endnote>
  <w:endnote w:type="continuationSeparator" w:id="0">
    <w:p w:rsidR="00220DC9" w:rsidRDefault="00220DC9"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embedRegular r:id="rId1" w:subsetted="1" w:fontKey="{6440E401-E932-48AA-9098-198B3CFEA2C9}"/>
    <w:embedBold r:id="rId2" w:subsetted="1" w:fontKey="{6D7AF9C5-122E-4E54-925A-FDE10BD1CB9D}"/>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gkai">
    <w:altName w:val="华文行楷"/>
    <w:panose1 w:val="02010800040101010101"/>
    <w:charset w:val="86"/>
    <w:family w:val="auto"/>
    <w:pitch w:val="variable"/>
    <w:sig w:usb0="00000001" w:usb1="080F0000" w:usb2="00000010" w:usb3="00000000" w:csb0="00040000" w:csb1="00000000"/>
    <w:embedBold r:id="rId3" w:subsetted="1" w:fontKey="{84898174-64E0-4243-A029-DA10D49AB198}"/>
  </w:font>
  <w:font w:name="TR Bahamas Light">
    <w:altName w:val="Arial"/>
    <w:panose1 w:val="020B0500000000000000"/>
    <w:charset w:val="00"/>
    <w:family w:val="swiss"/>
    <w:pitch w:val="variable"/>
    <w:sig w:usb0="00000007" w:usb1="00000000" w:usb2="00000000" w:usb3="00000000" w:csb0="00000011" w:csb1="00000000"/>
    <w:embedBold r:id="rId4" w:subsetted="1" w:fontKey="{964CD204-B8AA-4F21-9F69-62DB63115FCB}"/>
  </w:font>
  <w:font w:name="mylotus">
    <w:altName w:val="Times New Roman"/>
    <w:panose1 w:val="02000000000000000000"/>
    <w:charset w:val="00"/>
    <w:family w:val="auto"/>
    <w:pitch w:val="variable"/>
    <w:sig w:usb0="00002007" w:usb1="80000000" w:usb2="00000008" w:usb3="00000000" w:csb0="00000043" w:csb1="00000000"/>
  </w:font>
  <w:font w:name="KFGQPC Uthman Taha Naskh">
    <w:altName w:val="Times New Roman"/>
    <w:panose1 w:val="02000000000000000000"/>
    <w:charset w:val="B2"/>
    <w:family w:val="auto"/>
    <w:pitch w:val="variable"/>
    <w:sig w:usb0="80002001" w:usb1="90000000" w:usb2="00000008" w:usb3="00000000" w:csb0="00000040" w:csb1="00000000"/>
    <w:embedBold r:id="rId5" w:subsetted="1" w:fontKey="{D4A48B6C-579C-4FC9-84F0-9228937C63BC}"/>
  </w:font>
  <w:font w:name="Tahoma">
    <w:panose1 w:val="020B0604030504040204"/>
    <w:charset w:val="00"/>
    <w:family w:val="swiss"/>
    <w:pitch w:val="variable"/>
    <w:sig w:usb0="E1002EFF" w:usb1="C000605B" w:usb2="00000029" w:usb3="00000000" w:csb0="000101FF" w:csb1="00000000"/>
    <w:embedRegular r:id="rId6" w:subsetted="1" w:fontKey="{7D75AF02-A578-441E-B848-71B87A45319B}"/>
  </w:font>
  <w:font w:name="Wingdings 2">
    <w:panose1 w:val="05020102010507070707"/>
    <w:charset w:val="02"/>
    <w:family w:val="roman"/>
    <w:pitch w:val="variable"/>
    <w:sig w:usb0="00000000" w:usb1="10000000" w:usb2="00000000" w:usb3="00000000" w:csb0="80000000" w:csb1="00000000"/>
    <w:embedRegular r:id="rId7" w:fontKey="{EF2E21E9-8035-4EFA-A7CA-152B79C40AC8}"/>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DC9" w:rsidRDefault="00220DC9" w:rsidP="00E32771">
      <w:pPr>
        <w:spacing w:after="0" w:line="240" w:lineRule="auto"/>
      </w:pPr>
      <w:r>
        <w:separator/>
      </w:r>
    </w:p>
  </w:footnote>
  <w:footnote w:type="continuationSeparator" w:id="0">
    <w:p w:rsidR="00220DC9" w:rsidRDefault="00220DC9"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Pr="00501B65" w:rsidRDefault="00220DC9" w:rsidP="00577E09">
    <w:pPr>
      <w:pStyle w:val="Header"/>
      <w:spacing w:line="120" w:lineRule="auto"/>
      <w:rPr>
        <w:rFonts w:asciiTheme="majorBidi" w:hAnsiTheme="majorBidi" w:cstheme="majorBidi"/>
      </w:rPr>
    </w:pPr>
    <w:r>
      <w:rPr>
        <w:rFonts w:asciiTheme="majorBidi" w:hAnsiTheme="majorBidi" w:cstheme="majorBidi"/>
        <w:noProof/>
        <w:lang w:eastAsia="zh-CN"/>
      </w:rPr>
      <w:pict>
        <v:group id="Group 1" o:spid="_x0000_s2061" style="position:absolute;left:0;text-align:left;margin-left:-47.2pt;margin-top:-14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">
          <v:shapetype id="_x0000_t202" coordsize="21600,21600" o:spt="202" path="m,l,21600r21600,l21600,xe">
            <v:stroke joinstyle="miter"/>
            <v:path gradientshapeok="t" o:connecttype="rect"/>
          </v:shapetype>
          <v:shape id="Text Box 2" o:spid="_x0000_s2065"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style="mso-next-textbox:#Text Box 2">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2064"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2063"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009C4615"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009C4615" w:rsidRPr="00C36BA4">
                    <w:rPr>
                      <w:rFonts w:asciiTheme="majorBidi" w:hAnsiTheme="majorBidi" w:cstheme="majorBidi"/>
                      <w:color w:val="006666"/>
                      <w:sz w:val="26"/>
                      <w:szCs w:val="26"/>
                      <w:lang w:bidi="ar-EG"/>
                    </w:rPr>
                    <w:fldChar w:fldCharType="separate"/>
                  </w:r>
                  <w:r w:rsidR="00271744">
                    <w:rPr>
                      <w:rFonts w:asciiTheme="majorBidi" w:hAnsiTheme="majorBidi" w:cstheme="majorBidi"/>
                      <w:noProof/>
                      <w:color w:val="006666"/>
                      <w:sz w:val="26"/>
                      <w:szCs w:val="26"/>
                      <w:lang w:bidi="ar-EG"/>
                    </w:rPr>
                    <w:t>1</w:t>
                  </w:r>
                  <w:r w:rsidR="009C4615"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62"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w:r>
    <w:r>
      <w:rPr>
        <w:rFonts w:asciiTheme="majorBidi" w:hAnsiTheme="majorBidi" w:cstheme="majorBidi"/>
        <w:noProof/>
        <w:lang w:eastAsia="zh-CN"/>
      </w:rPr>
      <w:pict>
        <v:group id="Group 19" o:spid="_x0000_s2058" style="position:absolute;left:0;text-align:left;margin-left:0;margin-top:-35.5pt;width:596.25pt;height:842.1pt;z-index:251679744;mso-position-horizontal:left;mso-position-horizontal-relative:page;mso-width-relative:margin;mso-height-relative:mar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60"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9"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Pr="00520A9D" w:rsidRDefault="00220DC9">
    <w:pPr>
      <w:pStyle w:val="Header"/>
      <w:rPr>
        <w:rFonts w:asciiTheme="majorBidi" w:hAnsiTheme="majorBidi" w:cstheme="majorBidi"/>
        <w:lang w:bidi="ar-EG"/>
      </w:rPr>
    </w:pPr>
    <w:r>
      <w:rPr>
        <w:rFonts w:asciiTheme="majorBidi" w:hAnsiTheme="majorBidi" w:cstheme="majorBidi"/>
        <w:noProof/>
        <w:lang w:eastAsia="zh-CN"/>
      </w:rPr>
      <w:pict>
        <v:group id="Group 6" o:spid="_x0000_s2055"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">
          <v:rect id="Rectangle 4" o:spid="_x0000_s2057"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style="mso-next-textbox:#Rectangle 4">
              <w:txbxContent>
                <w:p w:rsidR="00D85A5F" w:rsidRPr="008B7CC3" w:rsidRDefault="000A6307"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6"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asciiTheme="majorBidi" w:hAnsiTheme="majorBidi" w:cstheme="majorBidi"/>
        <w:noProof/>
        <w:lang w:eastAsia="zh-CN"/>
      </w:rPr>
      <w:pict>
        <v:group id="Group 18" o:spid="_x0000_s2052"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">
          <v:shape id="Picture 16" o:spid="_x0000_s205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53"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220DC9">
    <w:pPr>
      <w:pStyle w:val="Header"/>
      <w:rPr>
        <w:lang w:bidi="ar-EG"/>
      </w:rPr>
    </w:pPr>
    <w:r>
      <w:rPr>
        <w:noProof/>
        <w:lang w:eastAsia="zh-CN"/>
      </w:rPr>
      <w:pict>
        <v:group id="Group 39" o:spid="_x0000_s2049"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5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50"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TrueTypeFonts/>
  <w:saveSubsetFonts/>
  <w:bordersDoNotSurroundHeader/>
  <w:bordersDoNotSurroundFooter/>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544F"/>
    <w:rsid w:val="00006EDD"/>
    <w:rsid w:val="000217BA"/>
    <w:rsid w:val="000319A6"/>
    <w:rsid w:val="000757ED"/>
    <w:rsid w:val="000839E3"/>
    <w:rsid w:val="000A53B5"/>
    <w:rsid w:val="000A6307"/>
    <w:rsid w:val="000C2B16"/>
    <w:rsid w:val="000C7B4F"/>
    <w:rsid w:val="000D5816"/>
    <w:rsid w:val="00112BCF"/>
    <w:rsid w:val="00127393"/>
    <w:rsid w:val="0013579E"/>
    <w:rsid w:val="00136DED"/>
    <w:rsid w:val="00150A9E"/>
    <w:rsid w:val="00171C08"/>
    <w:rsid w:val="00177C64"/>
    <w:rsid w:val="00187D3B"/>
    <w:rsid w:val="001A0D79"/>
    <w:rsid w:val="001A178A"/>
    <w:rsid w:val="001B5EF0"/>
    <w:rsid w:val="001E59E7"/>
    <w:rsid w:val="001F4E86"/>
    <w:rsid w:val="00210602"/>
    <w:rsid w:val="00220DC9"/>
    <w:rsid w:val="002219E3"/>
    <w:rsid w:val="00226092"/>
    <w:rsid w:val="0023307B"/>
    <w:rsid w:val="00243B61"/>
    <w:rsid w:val="00267C61"/>
    <w:rsid w:val="00270AE8"/>
    <w:rsid w:val="00271744"/>
    <w:rsid w:val="00286D8E"/>
    <w:rsid w:val="002A3916"/>
    <w:rsid w:val="002B2FF1"/>
    <w:rsid w:val="002B662B"/>
    <w:rsid w:val="002C4329"/>
    <w:rsid w:val="003011B2"/>
    <w:rsid w:val="003064F5"/>
    <w:rsid w:val="003072B2"/>
    <w:rsid w:val="00316388"/>
    <w:rsid w:val="00317B3C"/>
    <w:rsid w:val="003238D3"/>
    <w:rsid w:val="00341C5F"/>
    <w:rsid w:val="00347608"/>
    <w:rsid w:val="003764D3"/>
    <w:rsid w:val="003831F3"/>
    <w:rsid w:val="003A526E"/>
    <w:rsid w:val="003B029D"/>
    <w:rsid w:val="003E1AC6"/>
    <w:rsid w:val="003E25F0"/>
    <w:rsid w:val="003F2533"/>
    <w:rsid w:val="004029D8"/>
    <w:rsid w:val="0044043D"/>
    <w:rsid w:val="00447B55"/>
    <w:rsid w:val="00452C6D"/>
    <w:rsid w:val="00465C01"/>
    <w:rsid w:val="004C1156"/>
    <w:rsid w:val="004E2AD6"/>
    <w:rsid w:val="004E38A0"/>
    <w:rsid w:val="004E78EF"/>
    <w:rsid w:val="004F7ABF"/>
    <w:rsid w:val="00501B65"/>
    <w:rsid w:val="00520A9D"/>
    <w:rsid w:val="00536D3B"/>
    <w:rsid w:val="005666DC"/>
    <w:rsid w:val="00575281"/>
    <w:rsid w:val="00577E09"/>
    <w:rsid w:val="0058544F"/>
    <w:rsid w:val="005A2707"/>
    <w:rsid w:val="005B2F9C"/>
    <w:rsid w:val="005D7B02"/>
    <w:rsid w:val="005E1A2C"/>
    <w:rsid w:val="00611298"/>
    <w:rsid w:val="0061181D"/>
    <w:rsid w:val="00631E7F"/>
    <w:rsid w:val="006448DE"/>
    <w:rsid w:val="00662A2B"/>
    <w:rsid w:val="00672146"/>
    <w:rsid w:val="00676E18"/>
    <w:rsid w:val="00682293"/>
    <w:rsid w:val="00693F61"/>
    <w:rsid w:val="0069533C"/>
    <w:rsid w:val="006B50C7"/>
    <w:rsid w:val="006B61A6"/>
    <w:rsid w:val="006B7C86"/>
    <w:rsid w:val="006C4EB7"/>
    <w:rsid w:val="006C72C9"/>
    <w:rsid w:val="006D2BF7"/>
    <w:rsid w:val="00717FAE"/>
    <w:rsid w:val="0072208F"/>
    <w:rsid w:val="0073613D"/>
    <w:rsid w:val="00743188"/>
    <w:rsid w:val="00746F5F"/>
    <w:rsid w:val="00770B0C"/>
    <w:rsid w:val="0077162A"/>
    <w:rsid w:val="007D1B14"/>
    <w:rsid w:val="007D662F"/>
    <w:rsid w:val="007E5889"/>
    <w:rsid w:val="007E70EB"/>
    <w:rsid w:val="007F2650"/>
    <w:rsid w:val="00814452"/>
    <w:rsid w:val="008210B3"/>
    <w:rsid w:val="00825CB7"/>
    <w:rsid w:val="00853076"/>
    <w:rsid w:val="0085394E"/>
    <w:rsid w:val="00853B24"/>
    <w:rsid w:val="00855E30"/>
    <w:rsid w:val="008923E4"/>
    <w:rsid w:val="0089515E"/>
    <w:rsid w:val="008A5781"/>
    <w:rsid w:val="008B030B"/>
    <w:rsid w:val="008B3703"/>
    <w:rsid w:val="008B668D"/>
    <w:rsid w:val="008B6D70"/>
    <w:rsid w:val="008B7CC3"/>
    <w:rsid w:val="008D70C8"/>
    <w:rsid w:val="008E2038"/>
    <w:rsid w:val="008F3093"/>
    <w:rsid w:val="009003B8"/>
    <w:rsid w:val="009327E8"/>
    <w:rsid w:val="00944C90"/>
    <w:rsid w:val="0094547A"/>
    <w:rsid w:val="0095645A"/>
    <w:rsid w:val="00957097"/>
    <w:rsid w:val="009864E0"/>
    <w:rsid w:val="009967F9"/>
    <w:rsid w:val="009C34D2"/>
    <w:rsid w:val="009C4615"/>
    <w:rsid w:val="009C7996"/>
    <w:rsid w:val="009F1758"/>
    <w:rsid w:val="00A052E1"/>
    <w:rsid w:val="00A24F12"/>
    <w:rsid w:val="00A61E5C"/>
    <w:rsid w:val="00A65935"/>
    <w:rsid w:val="00A70B46"/>
    <w:rsid w:val="00AB5D73"/>
    <w:rsid w:val="00AF172E"/>
    <w:rsid w:val="00B3510F"/>
    <w:rsid w:val="00B37131"/>
    <w:rsid w:val="00B50A3A"/>
    <w:rsid w:val="00B5185A"/>
    <w:rsid w:val="00B6338B"/>
    <w:rsid w:val="00B702E8"/>
    <w:rsid w:val="00B766D0"/>
    <w:rsid w:val="00B820AA"/>
    <w:rsid w:val="00B86DD2"/>
    <w:rsid w:val="00BA456F"/>
    <w:rsid w:val="00BA4A63"/>
    <w:rsid w:val="00BD190F"/>
    <w:rsid w:val="00BF04A9"/>
    <w:rsid w:val="00C03201"/>
    <w:rsid w:val="00C141D6"/>
    <w:rsid w:val="00C36BA4"/>
    <w:rsid w:val="00C37C22"/>
    <w:rsid w:val="00C45A48"/>
    <w:rsid w:val="00C72BD4"/>
    <w:rsid w:val="00CD0FA1"/>
    <w:rsid w:val="00CD4735"/>
    <w:rsid w:val="00CD58ED"/>
    <w:rsid w:val="00CF1F3E"/>
    <w:rsid w:val="00D1542E"/>
    <w:rsid w:val="00D200D7"/>
    <w:rsid w:val="00D26E72"/>
    <w:rsid w:val="00D32407"/>
    <w:rsid w:val="00D32F3E"/>
    <w:rsid w:val="00D40688"/>
    <w:rsid w:val="00D46176"/>
    <w:rsid w:val="00D53839"/>
    <w:rsid w:val="00D85A5F"/>
    <w:rsid w:val="00DA0ECC"/>
    <w:rsid w:val="00DA1523"/>
    <w:rsid w:val="00DC324D"/>
    <w:rsid w:val="00DC6A8E"/>
    <w:rsid w:val="00DD40F1"/>
    <w:rsid w:val="00DE01FF"/>
    <w:rsid w:val="00E0449C"/>
    <w:rsid w:val="00E131AE"/>
    <w:rsid w:val="00E25D4B"/>
    <w:rsid w:val="00E30189"/>
    <w:rsid w:val="00E32771"/>
    <w:rsid w:val="00E460C2"/>
    <w:rsid w:val="00E903FC"/>
    <w:rsid w:val="00EB6A67"/>
    <w:rsid w:val="00F11B8A"/>
    <w:rsid w:val="00F14B1B"/>
    <w:rsid w:val="00F17D13"/>
    <w:rsid w:val="00F2420A"/>
    <w:rsid w:val="00F3173B"/>
    <w:rsid w:val="00F4624C"/>
    <w:rsid w:val="00F720DF"/>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6E6F048C-9E10-45FF-89CB-AF92BA67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4D"/>
    <w:pPr>
      <w:bidi/>
    </w:pPr>
  </w:style>
  <w:style w:type="paragraph" w:styleId="Heading4">
    <w:name w:val="heading 4"/>
    <w:basedOn w:val="Normal"/>
    <w:link w:val="Heading4Char"/>
    <w:uiPriority w:val="9"/>
    <w:qFormat/>
    <w:rsid w:val="00226092"/>
    <w:pPr>
      <w:bidi w:val="0"/>
      <w:spacing w:before="100" w:beforeAutospacing="1" w:after="100" w:afterAutospacing="1" w:line="240" w:lineRule="auto"/>
      <w:outlineLvl w:val="3"/>
    </w:pPr>
    <w:rPr>
      <w:rFonts w:ascii="SimSun" w:eastAsia="SimSun" w:hAnsi="SimSun" w:cs="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character" w:customStyle="1" w:styleId="Heading4Char">
    <w:name w:val="Heading 4 Char"/>
    <w:basedOn w:val="DefaultParagraphFont"/>
    <w:link w:val="Heading4"/>
    <w:uiPriority w:val="9"/>
    <w:rsid w:val="00226092"/>
    <w:rPr>
      <w:rFonts w:ascii="SimSun" w:eastAsia="SimSun" w:hAnsi="SimSun" w:cs="SimSun"/>
      <w:b/>
      <w:bCs/>
      <w:sz w:val="24"/>
      <w:szCs w:val="24"/>
      <w:lang w:eastAsia="zh-CN"/>
    </w:rPr>
  </w:style>
  <w:style w:type="character" w:styleId="Hyperlink">
    <w:name w:val="Hyperlink"/>
    <w:basedOn w:val="DefaultParagraphFont"/>
    <w:uiPriority w:val="99"/>
    <w:unhideWhenUsed/>
    <w:rsid w:val="00E30189"/>
    <w:rPr>
      <w:color w:val="0563C1" w:themeColor="hyperlink"/>
      <w:u w:val="single"/>
    </w:rPr>
  </w:style>
  <w:style w:type="paragraph" w:customStyle="1" w:styleId="list-group-item-text">
    <w:name w:val="list-group-item-text"/>
    <w:basedOn w:val="Normal"/>
    <w:rsid w:val="00E30189"/>
    <w:pPr>
      <w:bidi w:val="0"/>
      <w:spacing w:before="100" w:beforeAutospacing="1" w:after="100" w:afterAutospacing="1" w:line="240" w:lineRule="auto"/>
    </w:pPr>
    <w:rPr>
      <w:rFonts w:ascii="SimSun" w:eastAsia="SimSun" w:hAnsi="SimSun" w:cs="SimSun"/>
      <w:sz w:val="24"/>
      <w:szCs w:val="24"/>
      <w:lang w:eastAsia="zh-CN"/>
    </w:rPr>
  </w:style>
  <w:style w:type="paragraph" w:styleId="NormalWeb">
    <w:name w:val="Normal (Web)"/>
    <w:basedOn w:val="Normal"/>
    <w:uiPriority w:val="99"/>
    <w:semiHidden/>
    <w:unhideWhenUsed/>
    <w:rsid w:val="00E30189"/>
    <w:pPr>
      <w:bidi w:val="0"/>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qa.info/zh/697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B53F-C858-4030-A7E9-CC13CB90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345</Words>
  <Characters>398</Characters>
  <Application>Microsoft Office Word</Application>
  <DocSecurity>0</DocSecurity>
  <Lines>36</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724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穿着鞋_x000d_环游天房的教法律列</dc:title>
  <dc:subject>穿着鞋_x000d_环游天房的教法律列</dc:subject>
  <dc:creator>伊斯兰问答网站</dc:creator>
  <cp:keywords>穿着鞋_x000d_环游天房的教法律列</cp:keywords>
  <dc:description>穿着鞋_x000d_环游天房的教法律列</dc:description>
  <cp:lastModifiedBy>elhashemy</cp:lastModifiedBy>
  <cp:revision>3</cp:revision>
  <cp:lastPrinted>2015-03-07T18:49:00Z</cp:lastPrinted>
  <dcterms:created xsi:type="dcterms:W3CDTF">2015-08-22T10:23:00Z</dcterms:created>
  <dcterms:modified xsi:type="dcterms:W3CDTF">2015-08-24T10:52:00Z</dcterms:modified>
  <cp:category/>
</cp:coreProperties>
</file>